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BAE" w:rsidRPr="001F57E9" w:rsidRDefault="00F70BAE" w:rsidP="00DC0AB8">
      <w:pPr>
        <w:tabs>
          <w:tab w:val="center" w:pos="5445"/>
          <w:tab w:val="right" w:pos="10890"/>
        </w:tabs>
        <w:rPr>
          <w:rFonts w:ascii="GHEA Grapalat" w:hAnsi="GHEA Grapalat"/>
          <w:b/>
          <w:sz w:val="20"/>
          <w:szCs w:val="20"/>
          <w:u w:val="single"/>
          <w:lang w:val="hy-AM"/>
        </w:rPr>
      </w:pPr>
    </w:p>
    <w:p w:rsidR="00DC0AB8" w:rsidRPr="00C46750" w:rsidRDefault="00DC0AB8" w:rsidP="00DC0AB8">
      <w:pPr>
        <w:jc w:val="center"/>
        <w:rPr>
          <w:rFonts w:ascii="GHEA Grapalat" w:hAnsi="GHEA Grapalat"/>
          <w:b/>
          <w:bCs/>
          <w:sz w:val="27"/>
          <w:lang w:val="hy-AM"/>
        </w:rPr>
      </w:pPr>
      <w:r w:rsidRPr="00C46750">
        <w:rPr>
          <w:rFonts w:ascii="GHEA Grapalat" w:hAnsi="GHEA Grapalat"/>
          <w:noProof/>
          <w:sz w:val="18"/>
          <w:szCs w:val="18"/>
          <w:lang w:eastAsia="ru-RU"/>
        </w:rPr>
        <w:drawing>
          <wp:inline distT="0" distB="0" distL="0" distR="0" wp14:anchorId="1D239B50" wp14:editId="7A0A187C">
            <wp:extent cx="952500" cy="914400"/>
            <wp:effectExtent l="19050" t="0" r="0" b="0"/>
            <wp:docPr id="5" name="Рисунок 5" descr="http://11.0.0.94/images/DocFlow/Emb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1.0.0.94/images/DocFlow/Emblem.jpg"/>
                    <pic:cNvPicPr>
                      <a:picLocks noChangeAspect="1" noChangeArrowheads="1"/>
                    </pic:cNvPicPr>
                  </pic:nvPicPr>
                  <pic:blipFill>
                    <a:blip r:embed="rId7" cstate="print"/>
                    <a:srcRect/>
                    <a:stretch>
                      <a:fillRect/>
                    </a:stretch>
                  </pic:blipFill>
                  <pic:spPr bwMode="auto">
                    <a:xfrm>
                      <a:off x="0" y="0"/>
                      <a:ext cx="952500" cy="914400"/>
                    </a:xfrm>
                    <a:prstGeom prst="rect">
                      <a:avLst/>
                    </a:prstGeom>
                    <a:noFill/>
                    <a:ln w="9525">
                      <a:noFill/>
                      <a:miter lim="800000"/>
                      <a:headEnd/>
                      <a:tailEnd/>
                    </a:ln>
                  </pic:spPr>
                </pic:pic>
              </a:graphicData>
            </a:graphic>
          </wp:inline>
        </w:drawing>
      </w:r>
      <w:r w:rsidRPr="00C46750">
        <w:rPr>
          <w:rFonts w:ascii="GHEA Grapalat" w:hAnsi="GHEA Grapalat"/>
          <w:sz w:val="18"/>
          <w:szCs w:val="18"/>
          <w:lang w:val="hy-AM"/>
        </w:rPr>
        <w:br/>
      </w:r>
      <w:r w:rsidRPr="00C46750">
        <w:rPr>
          <w:rFonts w:ascii="GHEA Grapalat" w:hAnsi="GHEA Grapalat"/>
          <w:b/>
          <w:bCs/>
          <w:sz w:val="27"/>
          <w:lang w:val="hy-AM"/>
        </w:rPr>
        <w:t>ՀԱՅԱՍՏԱՆԻ ՀԱՆՐԱՊԵՏՈՒԹՅԱՆ  ԱՐՄԱՎԻՐԻ  ՄԱՐԶԻ</w:t>
      </w:r>
    </w:p>
    <w:p w:rsidR="00DC0AB8" w:rsidRPr="00C46750" w:rsidRDefault="00DC0AB8" w:rsidP="00DC0AB8">
      <w:pPr>
        <w:jc w:val="center"/>
        <w:rPr>
          <w:rFonts w:ascii="GHEA Grapalat" w:hAnsi="GHEA Grapalat"/>
          <w:sz w:val="18"/>
          <w:szCs w:val="18"/>
          <w:lang w:val="hy-AM"/>
        </w:rPr>
      </w:pPr>
      <w:r w:rsidRPr="00C46750">
        <w:rPr>
          <w:rFonts w:ascii="GHEA Grapalat" w:hAnsi="GHEA Grapalat"/>
          <w:b/>
          <w:bCs/>
          <w:sz w:val="27"/>
          <w:lang w:val="hy-AM"/>
        </w:rPr>
        <w:t xml:space="preserve">   ԽՈՅ   ՀԱՄԱՅՆՔԻ  ԱՎԱԳԱՆԻ</w:t>
      </w:r>
      <w:r w:rsidRPr="00C46750">
        <w:rPr>
          <w:rFonts w:ascii="GHEA Grapalat" w:hAnsi="GHEA Grapalat"/>
          <w:b/>
          <w:bCs/>
          <w:sz w:val="18"/>
          <w:szCs w:val="18"/>
          <w:lang w:val="hy-AM"/>
        </w:rPr>
        <w:br/>
      </w:r>
      <w:r w:rsidRPr="00C46750">
        <w:rPr>
          <w:rFonts w:ascii="GHEA Grapalat" w:hAnsi="GHEA Grapalat"/>
          <w:b/>
          <w:bCs/>
          <w:noProof/>
          <w:sz w:val="27"/>
          <w:szCs w:val="27"/>
          <w:lang w:eastAsia="ru-RU"/>
        </w:rPr>
        <w:drawing>
          <wp:inline distT="0" distB="0" distL="0" distR="0" wp14:anchorId="705A57BD" wp14:editId="54E4CFE4">
            <wp:extent cx="6429375" cy="47625"/>
            <wp:effectExtent l="19050" t="0" r="9525" b="0"/>
            <wp:docPr id="6" name="Рисунок 6" descr="գի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գիծ"/>
                    <pic:cNvPicPr>
                      <a:picLocks noChangeAspect="1" noChangeArrowheads="1"/>
                    </pic:cNvPicPr>
                  </pic:nvPicPr>
                  <pic:blipFill>
                    <a:blip r:embed="rId8" cstate="print"/>
                    <a:srcRect/>
                    <a:stretch>
                      <a:fillRect/>
                    </a:stretch>
                  </pic:blipFill>
                  <pic:spPr bwMode="auto">
                    <a:xfrm>
                      <a:off x="0" y="0"/>
                      <a:ext cx="6429375" cy="47625"/>
                    </a:xfrm>
                    <a:prstGeom prst="rect">
                      <a:avLst/>
                    </a:prstGeom>
                    <a:noFill/>
                    <a:ln w="9525">
                      <a:noFill/>
                      <a:miter lim="800000"/>
                      <a:headEnd/>
                      <a:tailEnd/>
                    </a:ln>
                  </pic:spPr>
                </pic:pic>
              </a:graphicData>
            </a:graphic>
          </wp:inline>
        </w:drawing>
      </w:r>
    </w:p>
    <w:p w:rsidR="00B775BB" w:rsidRPr="001F57E9" w:rsidRDefault="00B775BB" w:rsidP="00B775BB">
      <w:pPr>
        <w:rPr>
          <w:rFonts w:ascii="GHEA Grapalat" w:eastAsia="Times New Roman" w:hAnsi="GHEA Grapalat"/>
          <w:sz w:val="18"/>
          <w:szCs w:val="18"/>
          <w:lang w:val="hy-AM"/>
        </w:rPr>
      </w:pPr>
      <w:r w:rsidRPr="001F57E9">
        <w:rPr>
          <w:rFonts w:ascii="GHEA Grapalat" w:eastAsia="Times New Roman" w:hAnsi="GHEA Grapalat"/>
          <w:sz w:val="18"/>
          <w:szCs w:val="18"/>
          <w:lang w:val="hy-AM"/>
        </w:rPr>
        <w:t>Հայաստանի Հանրապետության</w:t>
      </w:r>
      <w:r w:rsidRPr="001F57E9">
        <w:rPr>
          <w:rFonts w:ascii="Calibri" w:eastAsia="Times New Roman" w:hAnsi="Calibri" w:cs="Calibri"/>
          <w:sz w:val="18"/>
          <w:szCs w:val="18"/>
          <w:lang w:val="hy-AM"/>
        </w:rPr>
        <w:t> </w:t>
      </w:r>
      <w:r w:rsidRPr="001F57E9">
        <w:rPr>
          <w:rFonts w:ascii="GHEA Grapalat" w:eastAsia="Times New Roman" w:hAnsi="GHEA Grapalat" w:cs="GHEA Grapalat"/>
          <w:sz w:val="18"/>
          <w:szCs w:val="18"/>
          <w:lang w:val="hy-AM"/>
        </w:rPr>
        <w:t>Արմավիրի մարզ</w:t>
      </w:r>
      <w:r w:rsidRPr="001F57E9">
        <w:rPr>
          <w:rFonts w:ascii="GHEA Grapalat" w:eastAsia="Times New Roman" w:hAnsi="GHEA Grapalat"/>
          <w:sz w:val="18"/>
          <w:szCs w:val="18"/>
          <w:lang w:val="hy-AM"/>
        </w:rPr>
        <w:t xml:space="preserve">ի Խոյ համայնք </w:t>
      </w:r>
      <w:r w:rsidRPr="001F57E9">
        <w:rPr>
          <w:rFonts w:ascii="GHEA Grapalat" w:eastAsia="Times New Roman" w:hAnsi="GHEA Grapalat"/>
          <w:sz w:val="18"/>
          <w:szCs w:val="18"/>
          <w:lang w:val="hy-AM"/>
        </w:rPr>
        <w:br/>
        <w:t xml:space="preserve">ՀՀ, Արմավիրի մարզ, գ.Գեղակերտ, +374(93-73-83-17), </w:t>
      </w:r>
      <w:hyperlink r:id="rId9" w:history="1">
        <w:r w:rsidRPr="001F57E9">
          <w:rPr>
            <w:rStyle w:val="a5"/>
            <w:rFonts w:ascii="GHEA Grapalat" w:eastAsia="Times New Roman" w:hAnsi="GHEA Grapalat"/>
            <w:sz w:val="18"/>
            <w:szCs w:val="18"/>
            <w:lang w:val="hy-AM"/>
          </w:rPr>
          <w:t>khoy.community@gmail.com</w:t>
        </w:r>
      </w:hyperlink>
    </w:p>
    <w:p w:rsidR="00DC0AB8" w:rsidRPr="001F57E9" w:rsidRDefault="001F57E9" w:rsidP="001F57E9">
      <w:pPr>
        <w:pStyle w:val="a4"/>
        <w:jc w:val="center"/>
        <w:rPr>
          <w:lang w:val="hy-AM"/>
        </w:rPr>
      </w:pPr>
      <w:r w:rsidRPr="00D630E5">
        <w:rPr>
          <w:rStyle w:val="aa"/>
          <w:sz w:val="36"/>
          <w:szCs w:val="36"/>
          <w:lang w:val="hy-AM"/>
        </w:rPr>
        <w:t>Ո Ր Ո Շ ՈՒ Մ</w:t>
      </w:r>
      <w:r w:rsidRPr="00D630E5">
        <w:rPr>
          <w:b/>
          <w:bCs/>
          <w:sz w:val="36"/>
          <w:szCs w:val="36"/>
          <w:lang w:val="hy-AM"/>
        </w:rPr>
        <w:br/>
      </w:r>
      <w:r w:rsidR="006B536F">
        <w:rPr>
          <w:lang w:val="hy-AM"/>
        </w:rPr>
        <w:t xml:space="preserve">30 </w:t>
      </w:r>
      <w:r w:rsidRPr="0002533D">
        <w:rPr>
          <w:lang w:val="hy-AM"/>
        </w:rPr>
        <w:t xml:space="preserve">նոյեմբերի </w:t>
      </w:r>
      <w:r w:rsidRPr="00D630E5">
        <w:rPr>
          <w:lang w:val="hy-AM"/>
        </w:rPr>
        <w:t>2022</w:t>
      </w:r>
      <w:r w:rsidRPr="0002533D">
        <w:rPr>
          <w:lang w:val="hy-AM"/>
        </w:rPr>
        <w:t xml:space="preserve"> </w:t>
      </w:r>
      <w:r w:rsidRPr="00D630E5">
        <w:rPr>
          <w:lang w:val="hy-AM"/>
        </w:rPr>
        <w:t xml:space="preserve">թվականի N  </w:t>
      </w:r>
      <w:r w:rsidR="006B536F">
        <w:rPr>
          <w:lang w:val="hy-AM"/>
        </w:rPr>
        <w:t xml:space="preserve">145 </w:t>
      </w:r>
      <w:r w:rsidRPr="00D630E5">
        <w:rPr>
          <w:lang w:val="hy-AM"/>
        </w:rPr>
        <w:t>-</w:t>
      </w:r>
      <w:r>
        <w:rPr>
          <w:lang w:val="hy-AM"/>
        </w:rPr>
        <w:t xml:space="preserve"> Ն</w:t>
      </w:r>
      <w:r w:rsidR="00DC0AB8" w:rsidRPr="00C46750">
        <w:rPr>
          <w:rFonts w:cs="Sylfaen"/>
          <w:b/>
          <w:sz w:val="28"/>
          <w:szCs w:val="28"/>
          <w:lang w:val="hy-AM"/>
        </w:rPr>
        <w:t xml:space="preserve">                                                                                                             </w:t>
      </w:r>
    </w:p>
    <w:p w:rsidR="00DC0AB8" w:rsidRPr="00C46750" w:rsidRDefault="00DC0AB8" w:rsidP="00DC0AB8">
      <w:pPr>
        <w:tabs>
          <w:tab w:val="left" w:pos="4820"/>
        </w:tabs>
        <w:ind w:left="284" w:right="423"/>
        <w:jc w:val="center"/>
        <w:rPr>
          <w:rFonts w:ascii="GHEA Grapalat" w:hAnsi="GHEA Grapalat" w:cs="Sylfaen"/>
          <w:b/>
          <w:sz w:val="24"/>
          <w:szCs w:val="24"/>
          <w:lang w:val="hy-AM"/>
        </w:rPr>
      </w:pPr>
      <w:r w:rsidRPr="00C46750">
        <w:rPr>
          <w:rFonts w:ascii="GHEA Grapalat" w:hAnsi="GHEA Grapalat"/>
          <w:b/>
          <w:sz w:val="24"/>
          <w:szCs w:val="24"/>
          <w:lang w:val="hy-AM"/>
        </w:rPr>
        <w:t>ՀԱՅԱՍՏԱՆԻ ՀԱՆՐԱՊԵՏՈՒԹՅԱՆ ԱՐՄԱՎԻՐԻ ՄԱՐԶԻ  ԽՈՅ  ՀԱՄԱՅՆՔԻ ՎԱՐՉԱԿԱՆ ՏԱՐԱԾՔՈՒՄ</w:t>
      </w:r>
      <w:r w:rsidR="000B0D83" w:rsidRPr="00C46750">
        <w:rPr>
          <w:rFonts w:ascii="GHEA Grapalat" w:hAnsi="GHEA Grapalat"/>
          <w:b/>
          <w:sz w:val="24"/>
          <w:szCs w:val="24"/>
          <w:lang w:val="hy-AM"/>
        </w:rPr>
        <w:t xml:space="preserve"> 2023</w:t>
      </w:r>
      <w:r w:rsidRPr="00C46750">
        <w:rPr>
          <w:rFonts w:ascii="GHEA Grapalat" w:hAnsi="GHEA Grapalat"/>
          <w:b/>
          <w:sz w:val="24"/>
          <w:szCs w:val="24"/>
          <w:lang w:val="hy-AM"/>
        </w:rPr>
        <w:t xml:space="preserve"> ԹՎԱԿԱՆԻ ՏԵՂԱԿԱՆ ՏՈՒՐՔԵՐԻ ԵՎ ՎՃԱՐՆԵՐԻ ԴՐՈՒՅՔԱՉԱՓԵՐԸ ՍԱՀՄԱՆԵԼՈՒ ՄԱՍԻՆ</w:t>
      </w:r>
      <w:r w:rsidRPr="00C46750">
        <w:rPr>
          <w:rFonts w:ascii="Calibri" w:hAnsi="Calibri" w:cs="Calibri"/>
          <w:b/>
          <w:sz w:val="24"/>
          <w:szCs w:val="24"/>
          <w:lang w:val="hy-AM"/>
        </w:rPr>
        <w:t> </w:t>
      </w:r>
      <w:r w:rsidRPr="00C46750">
        <w:rPr>
          <w:rFonts w:ascii="GHEA Grapalat" w:hAnsi="GHEA Grapalat" w:cs="Sylfaen"/>
          <w:b/>
          <w:sz w:val="24"/>
          <w:szCs w:val="24"/>
          <w:lang w:val="hy-AM"/>
        </w:rPr>
        <w:t xml:space="preserve"> </w:t>
      </w:r>
    </w:p>
    <w:p w:rsidR="00DC0AB8" w:rsidRPr="006B536F" w:rsidRDefault="00DC0AB8" w:rsidP="00DC0AB8">
      <w:pPr>
        <w:pStyle w:val="a4"/>
        <w:ind w:firstLine="284"/>
        <w:jc w:val="both"/>
        <w:rPr>
          <w:rFonts w:eastAsiaTheme="minorHAnsi" w:cs="Sylfaen"/>
          <w:b/>
          <w:bCs/>
          <w:lang w:val="hy-AM"/>
        </w:rPr>
      </w:pPr>
      <w:r w:rsidRPr="006B536F">
        <w:rPr>
          <w:rFonts w:cs="Sylfaen"/>
          <w:sz w:val="22"/>
          <w:szCs w:val="22"/>
          <w:lang w:val="hy-AM"/>
        </w:rPr>
        <w:t>Ղեկավարվելով</w:t>
      </w:r>
      <w:r w:rsidRPr="006B536F">
        <w:rPr>
          <w:sz w:val="22"/>
          <w:szCs w:val="22"/>
          <w:lang w:val="hy-AM"/>
        </w:rPr>
        <w:t xml:space="preserve"> &lt;&lt;</w:t>
      </w:r>
      <w:r w:rsidRPr="006B536F">
        <w:rPr>
          <w:rFonts w:cs="Sylfaen"/>
          <w:sz w:val="22"/>
          <w:szCs w:val="22"/>
          <w:lang w:val="hy-AM"/>
        </w:rPr>
        <w:t>Տեղական</w:t>
      </w:r>
      <w:r w:rsidRPr="006B536F">
        <w:rPr>
          <w:sz w:val="22"/>
          <w:szCs w:val="22"/>
          <w:lang w:val="hy-AM"/>
        </w:rPr>
        <w:t xml:space="preserve"> </w:t>
      </w:r>
      <w:r w:rsidRPr="006B536F">
        <w:rPr>
          <w:rFonts w:cs="Sylfaen"/>
          <w:sz w:val="22"/>
          <w:szCs w:val="22"/>
          <w:lang w:val="hy-AM"/>
        </w:rPr>
        <w:t>ինքնակառավարման</w:t>
      </w:r>
      <w:r w:rsidRPr="006B536F">
        <w:rPr>
          <w:sz w:val="22"/>
          <w:szCs w:val="22"/>
          <w:lang w:val="hy-AM"/>
        </w:rPr>
        <w:t xml:space="preserve"> </w:t>
      </w:r>
      <w:r w:rsidRPr="006B536F">
        <w:rPr>
          <w:rFonts w:cs="Sylfaen"/>
          <w:sz w:val="22"/>
          <w:szCs w:val="22"/>
          <w:lang w:val="hy-AM"/>
        </w:rPr>
        <w:t>մասին</w:t>
      </w:r>
      <w:r w:rsidRPr="006B536F">
        <w:rPr>
          <w:sz w:val="22"/>
          <w:szCs w:val="22"/>
          <w:lang w:val="hy-AM"/>
        </w:rPr>
        <w:t xml:space="preserve">&gt;&gt; </w:t>
      </w:r>
      <w:r w:rsidR="00393239" w:rsidRPr="006B536F">
        <w:rPr>
          <w:sz w:val="22"/>
          <w:szCs w:val="22"/>
          <w:lang w:val="hy-AM"/>
        </w:rPr>
        <w:t xml:space="preserve"> </w:t>
      </w:r>
      <w:r w:rsidRPr="006B536F">
        <w:rPr>
          <w:rFonts w:cs="Sylfaen"/>
          <w:sz w:val="22"/>
          <w:szCs w:val="22"/>
          <w:lang w:val="hy-AM"/>
        </w:rPr>
        <w:t xml:space="preserve">ՀՀ </w:t>
      </w:r>
      <w:r w:rsidRPr="006B536F">
        <w:rPr>
          <w:sz w:val="22"/>
          <w:szCs w:val="22"/>
          <w:lang w:val="hy-AM"/>
        </w:rPr>
        <w:t xml:space="preserve"> </w:t>
      </w:r>
      <w:r w:rsidRPr="006B536F">
        <w:rPr>
          <w:rFonts w:cs="Sylfaen"/>
          <w:sz w:val="22"/>
          <w:szCs w:val="22"/>
          <w:lang w:val="hy-AM"/>
        </w:rPr>
        <w:t>օրենքի</w:t>
      </w:r>
      <w:r w:rsidRPr="006B536F">
        <w:rPr>
          <w:sz w:val="22"/>
          <w:szCs w:val="22"/>
          <w:lang w:val="hy-AM"/>
        </w:rPr>
        <w:t xml:space="preserve"> 18-</w:t>
      </w:r>
      <w:r w:rsidRPr="006B536F">
        <w:rPr>
          <w:rFonts w:cs="Sylfaen"/>
          <w:sz w:val="22"/>
          <w:szCs w:val="22"/>
          <w:lang w:val="hy-AM"/>
        </w:rPr>
        <w:t>րդ</w:t>
      </w:r>
      <w:r w:rsidRPr="006B536F">
        <w:rPr>
          <w:sz w:val="22"/>
          <w:szCs w:val="22"/>
          <w:lang w:val="hy-AM"/>
        </w:rPr>
        <w:t xml:space="preserve"> </w:t>
      </w:r>
      <w:r w:rsidRPr="006B536F">
        <w:rPr>
          <w:rFonts w:cs="Sylfaen"/>
          <w:sz w:val="22"/>
          <w:szCs w:val="22"/>
          <w:lang w:val="hy-AM"/>
        </w:rPr>
        <w:t>հոդվածի</w:t>
      </w:r>
      <w:r w:rsidRPr="006B536F">
        <w:rPr>
          <w:sz w:val="22"/>
          <w:szCs w:val="22"/>
          <w:lang w:val="hy-AM"/>
        </w:rPr>
        <w:t xml:space="preserve"> 1-</w:t>
      </w:r>
      <w:r w:rsidRPr="006B536F">
        <w:rPr>
          <w:rFonts w:cs="Sylfaen"/>
          <w:sz w:val="22"/>
          <w:szCs w:val="22"/>
          <w:lang w:val="hy-AM"/>
        </w:rPr>
        <w:t>ին</w:t>
      </w:r>
      <w:r w:rsidRPr="006B536F">
        <w:rPr>
          <w:sz w:val="22"/>
          <w:szCs w:val="22"/>
          <w:lang w:val="hy-AM"/>
        </w:rPr>
        <w:t xml:space="preserve"> </w:t>
      </w:r>
      <w:r w:rsidRPr="006B536F">
        <w:rPr>
          <w:rFonts w:cs="Sylfaen"/>
          <w:sz w:val="22"/>
          <w:szCs w:val="22"/>
          <w:lang w:val="hy-AM"/>
        </w:rPr>
        <w:t>մասի</w:t>
      </w:r>
      <w:r w:rsidRPr="006B536F">
        <w:rPr>
          <w:sz w:val="22"/>
          <w:szCs w:val="22"/>
          <w:lang w:val="hy-AM"/>
        </w:rPr>
        <w:t xml:space="preserve">      18-</w:t>
      </w:r>
      <w:r w:rsidRPr="006B536F">
        <w:rPr>
          <w:rFonts w:cs="Sylfaen"/>
          <w:sz w:val="22"/>
          <w:szCs w:val="22"/>
          <w:lang w:val="hy-AM"/>
        </w:rPr>
        <w:t>րդ</w:t>
      </w:r>
      <w:r w:rsidRPr="006B536F">
        <w:rPr>
          <w:sz w:val="22"/>
          <w:szCs w:val="22"/>
          <w:lang w:val="hy-AM"/>
        </w:rPr>
        <w:t>, &lt;&lt;</w:t>
      </w:r>
      <w:r w:rsidRPr="006B536F">
        <w:rPr>
          <w:rFonts w:cs="Sylfaen"/>
          <w:sz w:val="22"/>
          <w:szCs w:val="22"/>
          <w:lang w:val="hy-AM"/>
        </w:rPr>
        <w:t>Տեղական</w:t>
      </w:r>
      <w:r w:rsidRPr="006B536F">
        <w:rPr>
          <w:sz w:val="22"/>
          <w:szCs w:val="22"/>
          <w:lang w:val="hy-AM"/>
        </w:rPr>
        <w:t xml:space="preserve"> </w:t>
      </w:r>
      <w:r w:rsidRPr="006B536F">
        <w:rPr>
          <w:rFonts w:cs="Sylfaen"/>
          <w:sz w:val="22"/>
          <w:szCs w:val="22"/>
          <w:lang w:val="hy-AM"/>
        </w:rPr>
        <w:t>տուրքերի</w:t>
      </w:r>
      <w:r w:rsidRPr="006B536F">
        <w:rPr>
          <w:sz w:val="22"/>
          <w:szCs w:val="22"/>
          <w:lang w:val="hy-AM"/>
        </w:rPr>
        <w:t xml:space="preserve"> </w:t>
      </w:r>
      <w:r w:rsidRPr="006B536F">
        <w:rPr>
          <w:rFonts w:cs="Sylfaen"/>
          <w:sz w:val="22"/>
          <w:szCs w:val="22"/>
          <w:lang w:val="hy-AM"/>
        </w:rPr>
        <w:t>և</w:t>
      </w:r>
      <w:r w:rsidRPr="006B536F">
        <w:rPr>
          <w:sz w:val="22"/>
          <w:szCs w:val="22"/>
          <w:lang w:val="hy-AM"/>
        </w:rPr>
        <w:t xml:space="preserve"> </w:t>
      </w:r>
      <w:r w:rsidRPr="006B536F">
        <w:rPr>
          <w:rFonts w:cs="Sylfaen"/>
          <w:sz w:val="22"/>
          <w:szCs w:val="22"/>
          <w:lang w:val="hy-AM"/>
        </w:rPr>
        <w:t>վճարների</w:t>
      </w:r>
      <w:r w:rsidRPr="006B536F">
        <w:rPr>
          <w:sz w:val="22"/>
          <w:szCs w:val="22"/>
          <w:lang w:val="hy-AM"/>
        </w:rPr>
        <w:t xml:space="preserve"> </w:t>
      </w:r>
      <w:r w:rsidRPr="006B536F">
        <w:rPr>
          <w:rFonts w:cs="Sylfaen"/>
          <w:sz w:val="22"/>
          <w:szCs w:val="22"/>
          <w:lang w:val="hy-AM"/>
        </w:rPr>
        <w:t>մասին</w:t>
      </w:r>
      <w:r w:rsidRPr="006B536F">
        <w:rPr>
          <w:sz w:val="22"/>
          <w:szCs w:val="22"/>
          <w:lang w:val="hy-AM"/>
        </w:rPr>
        <w:t xml:space="preserve">&gt;&gt; </w:t>
      </w:r>
      <w:r w:rsidRPr="006B536F">
        <w:rPr>
          <w:rFonts w:cs="Sylfaen"/>
          <w:sz w:val="22"/>
          <w:szCs w:val="22"/>
          <w:lang w:val="hy-AM"/>
        </w:rPr>
        <w:t xml:space="preserve">ՀՀ </w:t>
      </w:r>
      <w:r w:rsidRPr="006B536F">
        <w:rPr>
          <w:sz w:val="22"/>
          <w:szCs w:val="22"/>
          <w:lang w:val="hy-AM"/>
        </w:rPr>
        <w:t xml:space="preserve"> </w:t>
      </w:r>
      <w:r w:rsidRPr="006B536F">
        <w:rPr>
          <w:rFonts w:cs="Sylfaen"/>
          <w:sz w:val="22"/>
          <w:szCs w:val="22"/>
          <w:lang w:val="hy-AM"/>
        </w:rPr>
        <w:t xml:space="preserve">օրենքի 8-րդ, 9-րդ, </w:t>
      </w:r>
      <w:r w:rsidRPr="006B536F">
        <w:rPr>
          <w:sz w:val="22"/>
          <w:szCs w:val="22"/>
          <w:lang w:val="hy-AM"/>
        </w:rPr>
        <w:t xml:space="preserve"> 10-</w:t>
      </w:r>
      <w:r w:rsidRPr="006B536F">
        <w:rPr>
          <w:rFonts w:cs="Sylfaen"/>
          <w:sz w:val="22"/>
          <w:szCs w:val="22"/>
          <w:lang w:val="hy-AM"/>
        </w:rPr>
        <w:t>րդ</w:t>
      </w:r>
      <w:r w:rsidRPr="006B536F">
        <w:rPr>
          <w:sz w:val="22"/>
          <w:szCs w:val="22"/>
          <w:lang w:val="hy-AM"/>
        </w:rPr>
        <w:t>, 11-</w:t>
      </w:r>
      <w:r w:rsidRPr="006B536F">
        <w:rPr>
          <w:rFonts w:cs="Sylfaen"/>
          <w:sz w:val="22"/>
          <w:szCs w:val="22"/>
          <w:lang w:val="hy-AM"/>
        </w:rPr>
        <w:t>րդ</w:t>
      </w:r>
      <w:r w:rsidRPr="006B536F">
        <w:rPr>
          <w:sz w:val="22"/>
          <w:szCs w:val="22"/>
          <w:lang w:val="hy-AM"/>
        </w:rPr>
        <w:t>, 12-</w:t>
      </w:r>
      <w:r w:rsidRPr="006B536F">
        <w:rPr>
          <w:rFonts w:cs="Sylfaen"/>
          <w:sz w:val="22"/>
          <w:szCs w:val="22"/>
          <w:lang w:val="hy-AM"/>
        </w:rPr>
        <w:t>րդ</w:t>
      </w:r>
      <w:r w:rsidRPr="006B536F">
        <w:rPr>
          <w:sz w:val="22"/>
          <w:szCs w:val="22"/>
          <w:lang w:val="hy-AM"/>
        </w:rPr>
        <w:t>, 13-</w:t>
      </w:r>
      <w:r w:rsidRPr="006B536F">
        <w:rPr>
          <w:rFonts w:cs="Sylfaen"/>
          <w:sz w:val="22"/>
          <w:szCs w:val="22"/>
          <w:lang w:val="hy-AM"/>
        </w:rPr>
        <w:t>րդ</w:t>
      </w:r>
      <w:r w:rsidRPr="006B536F">
        <w:rPr>
          <w:sz w:val="22"/>
          <w:szCs w:val="22"/>
          <w:lang w:val="hy-AM"/>
        </w:rPr>
        <w:t xml:space="preserve">  և  14-րդ   </w:t>
      </w:r>
      <w:r w:rsidRPr="006B536F">
        <w:rPr>
          <w:rFonts w:cs="Sylfaen"/>
          <w:sz w:val="22"/>
          <w:szCs w:val="22"/>
          <w:lang w:val="hy-AM"/>
        </w:rPr>
        <w:t>հոդվածներով</w:t>
      </w:r>
      <w:r w:rsidRPr="006B536F">
        <w:rPr>
          <w:sz w:val="22"/>
          <w:szCs w:val="22"/>
          <w:lang w:val="hy-AM"/>
        </w:rPr>
        <w:t>, &lt;&lt;</w:t>
      </w:r>
      <w:r w:rsidRPr="006B536F">
        <w:rPr>
          <w:rFonts w:cs="Sylfaen"/>
          <w:sz w:val="22"/>
          <w:szCs w:val="22"/>
          <w:lang w:val="hy-AM"/>
        </w:rPr>
        <w:t>Աղբահանության</w:t>
      </w:r>
      <w:r w:rsidRPr="006B536F">
        <w:rPr>
          <w:sz w:val="22"/>
          <w:szCs w:val="22"/>
          <w:lang w:val="hy-AM"/>
        </w:rPr>
        <w:t xml:space="preserve"> </w:t>
      </w:r>
      <w:r w:rsidRPr="006B536F">
        <w:rPr>
          <w:rFonts w:cs="Sylfaen"/>
          <w:sz w:val="22"/>
          <w:szCs w:val="22"/>
          <w:lang w:val="hy-AM"/>
        </w:rPr>
        <w:t>և</w:t>
      </w:r>
      <w:r w:rsidRPr="006B536F">
        <w:rPr>
          <w:sz w:val="22"/>
          <w:szCs w:val="22"/>
          <w:lang w:val="hy-AM"/>
        </w:rPr>
        <w:t xml:space="preserve"> </w:t>
      </w:r>
      <w:r w:rsidRPr="006B536F">
        <w:rPr>
          <w:rFonts w:cs="Sylfaen"/>
          <w:sz w:val="22"/>
          <w:szCs w:val="22"/>
          <w:lang w:val="hy-AM"/>
        </w:rPr>
        <w:t>սանիտարական</w:t>
      </w:r>
      <w:r w:rsidRPr="006B536F">
        <w:rPr>
          <w:sz w:val="22"/>
          <w:szCs w:val="22"/>
          <w:lang w:val="hy-AM"/>
        </w:rPr>
        <w:t xml:space="preserve"> </w:t>
      </w:r>
      <w:r w:rsidRPr="006B536F">
        <w:rPr>
          <w:rFonts w:cs="Sylfaen"/>
          <w:sz w:val="22"/>
          <w:szCs w:val="22"/>
          <w:lang w:val="hy-AM"/>
        </w:rPr>
        <w:t>մաքրման</w:t>
      </w:r>
      <w:r w:rsidRPr="006B536F">
        <w:rPr>
          <w:sz w:val="22"/>
          <w:szCs w:val="22"/>
          <w:lang w:val="hy-AM"/>
        </w:rPr>
        <w:t xml:space="preserve"> </w:t>
      </w:r>
      <w:r w:rsidRPr="006B536F">
        <w:rPr>
          <w:rFonts w:cs="Sylfaen"/>
          <w:sz w:val="22"/>
          <w:szCs w:val="22"/>
          <w:lang w:val="hy-AM"/>
        </w:rPr>
        <w:t>մասին</w:t>
      </w:r>
      <w:r w:rsidRPr="006B536F">
        <w:rPr>
          <w:sz w:val="22"/>
          <w:szCs w:val="22"/>
          <w:lang w:val="hy-AM"/>
        </w:rPr>
        <w:t xml:space="preserve">&gt;&gt; </w:t>
      </w:r>
      <w:r w:rsidRPr="006B536F">
        <w:rPr>
          <w:rFonts w:cs="Sylfaen"/>
          <w:sz w:val="22"/>
          <w:szCs w:val="22"/>
          <w:lang w:val="hy-AM"/>
        </w:rPr>
        <w:t>ՀՀ  օրենքի</w:t>
      </w:r>
      <w:r w:rsidRPr="006B536F">
        <w:rPr>
          <w:sz w:val="22"/>
          <w:szCs w:val="22"/>
          <w:lang w:val="hy-AM"/>
        </w:rPr>
        <w:t xml:space="preserve"> 14-</w:t>
      </w:r>
      <w:r w:rsidRPr="006B536F">
        <w:rPr>
          <w:rFonts w:cs="Sylfaen"/>
          <w:sz w:val="22"/>
          <w:szCs w:val="22"/>
          <w:lang w:val="hy-AM"/>
        </w:rPr>
        <w:t>րդ</w:t>
      </w:r>
      <w:r w:rsidRPr="006B536F">
        <w:rPr>
          <w:sz w:val="22"/>
          <w:szCs w:val="22"/>
          <w:lang w:val="hy-AM"/>
        </w:rPr>
        <w:t xml:space="preserve"> </w:t>
      </w:r>
      <w:r w:rsidRPr="006B536F">
        <w:rPr>
          <w:rFonts w:cs="Sylfaen"/>
          <w:sz w:val="22"/>
          <w:szCs w:val="22"/>
          <w:lang w:val="hy-AM"/>
        </w:rPr>
        <w:t>հոդվածով</w:t>
      </w:r>
      <w:r w:rsidR="006B536F" w:rsidRPr="006B536F">
        <w:rPr>
          <w:rFonts w:cs="Cambria Math"/>
          <w:sz w:val="22"/>
          <w:szCs w:val="22"/>
          <w:lang w:val="hy-AM"/>
        </w:rPr>
        <w:t xml:space="preserve">,  &lt;&lt;Նորմատիվ  իրավական ակտերի  մասին&gt;&gt;  ՀՀ  օրենքի   6-րդ  </w:t>
      </w:r>
      <w:r w:rsidR="006B536F">
        <w:rPr>
          <w:rFonts w:cs="Cambria Math"/>
          <w:sz w:val="22"/>
          <w:szCs w:val="22"/>
          <w:lang w:val="hy-AM"/>
        </w:rPr>
        <w:t>հոդվածի  դրույթներով</w:t>
      </w:r>
      <w:r w:rsidR="006B536F" w:rsidRPr="006B536F">
        <w:rPr>
          <w:rFonts w:cs="Cambria Math"/>
          <w:sz w:val="22"/>
          <w:szCs w:val="22"/>
          <w:lang w:val="hy-AM"/>
        </w:rPr>
        <w:t>,   հիմք  ընդունելով  ՀՀ  Արմավիրի  մարզի   Խոյ  համայնքի  ղեկավարի    կողմից   ՀՀ  արդարադատության  նախարարության  ուղղված   2022 թվականի  նոյեմբերի  14-ի  թիվ  086-1868  գրութունը</w:t>
      </w:r>
      <w:r w:rsidR="006B536F">
        <w:rPr>
          <w:rFonts w:cs="Cambria Math"/>
          <w:sz w:val="22"/>
          <w:szCs w:val="22"/>
          <w:lang w:val="hy-AM"/>
        </w:rPr>
        <w:t>․</w:t>
      </w:r>
      <w:r w:rsidR="006B536F" w:rsidRPr="006B536F">
        <w:rPr>
          <w:rFonts w:eastAsiaTheme="minorHAnsi" w:cs="Sylfaen"/>
          <w:b/>
          <w:bCs/>
          <w:lang w:val="hy-AM"/>
        </w:rPr>
        <w:t xml:space="preserve">  </w:t>
      </w:r>
    </w:p>
    <w:p w:rsidR="00DC0AB8" w:rsidRPr="00C46750" w:rsidRDefault="00664F9C" w:rsidP="00DC0AB8">
      <w:pPr>
        <w:jc w:val="center"/>
        <w:rPr>
          <w:rFonts w:ascii="GHEA Grapalat" w:hAnsi="GHEA Grapalat" w:cs="Sylfaen"/>
          <w:b/>
          <w:bCs/>
          <w:sz w:val="24"/>
          <w:szCs w:val="24"/>
          <w:lang w:val="hy-AM"/>
        </w:rPr>
      </w:pPr>
      <w:r w:rsidRPr="00C46750">
        <w:rPr>
          <w:rFonts w:ascii="GHEA Grapalat" w:hAnsi="GHEA Grapalat" w:cs="Sylfaen"/>
          <w:b/>
          <w:bCs/>
          <w:sz w:val="24"/>
          <w:szCs w:val="24"/>
          <w:lang w:val="hy-AM"/>
        </w:rPr>
        <w:t xml:space="preserve"> ԽՈՅ </w:t>
      </w:r>
      <w:r w:rsidR="00DC0AB8" w:rsidRPr="00C46750">
        <w:rPr>
          <w:rFonts w:ascii="GHEA Grapalat" w:hAnsi="GHEA Grapalat" w:cs="Sylfaen"/>
          <w:b/>
          <w:bCs/>
          <w:sz w:val="24"/>
          <w:szCs w:val="24"/>
          <w:lang w:val="hy-AM"/>
        </w:rPr>
        <w:t>ՀԱՄԱՅՆՔԻ    ԱՎԱԳԱՆԻՆ  ՈՐՈՇՈՒՄ  Է՝</w:t>
      </w:r>
    </w:p>
    <w:p w:rsidR="00DC0AB8" w:rsidRPr="00C46750" w:rsidRDefault="00DC0AB8" w:rsidP="00DC0AB8">
      <w:pPr>
        <w:numPr>
          <w:ilvl w:val="0"/>
          <w:numId w:val="2"/>
        </w:numPr>
        <w:spacing w:before="100" w:beforeAutospacing="1" w:after="100" w:afterAutospacing="1" w:line="240" w:lineRule="auto"/>
        <w:rPr>
          <w:rFonts w:ascii="GHEA Grapalat" w:hAnsi="GHEA Grapalat"/>
          <w:lang w:val="hy-AM"/>
        </w:rPr>
      </w:pPr>
      <w:r w:rsidRPr="00C46750">
        <w:rPr>
          <w:rFonts w:ascii="GHEA Grapalat" w:hAnsi="GHEA Grapalat"/>
          <w:lang w:val="hy-AM"/>
        </w:rPr>
        <w:t>Սահմանել</w:t>
      </w:r>
      <w:r w:rsidRPr="00C46750">
        <w:rPr>
          <w:rFonts w:ascii="Calibri" w:hAnsi="Calibri" w:cs="Calibri"/>
          <w:lang w:val="hy-AM"/>
        </w:rPr>
        <w:t> </w:t>
      </w:r>
      <w:r w:rsidRPr="00C46750">
        <w:rPr>
          <w:rFonts w:ascii="GHEA Grapalat" w:hAnsi="GHEA Grapalat" w:cs="GHEA Grapalat"/>
          <w:lang w:val="hy-AM"/>
        </w:rPr>
        <w:t>Հայաստանի Հանրապետության Արմավիրի մարզի  Խոյ  համա</w:t>
      </w:r>
      <w:r w:rsidRPr="00C46750">
        <w:rPr>
          <w:rFonts w:ascii="GHEA Grapalat" w:hAnsi="GHEA Grapalat"/>
          <w:lang w:val="hy-AM"/>
        </w:rPr>
        <w:t>յնքի վարչական տարածքում</w:t>
      </w:r>
      <w:r w:rsidR="00803014" w:rsidRPr="00C46750">
        <w:rPr>
          <w:rFonts w:ascii="GHEA Grapalat" w:hAnsi="GHEA Grapalat"/>
          <w:lang w:val="hy-AM"/>
        </w:rPr>
        <w:t xml:space="preserve"> 2023</w:t>
      </w:r>
      <w:r w:rsidRPr="00C46750">
        <w:rPr>
          <w:rFonts w:ascii="GHEA Grapalat" w:hAnsi="GHEA Grapalat"/>
          <w:lang w:val="hy-AM"/>
        </w:rPr>
        <w:t xml:space="preserve"> թվականի համար տեղական տուքերի  դրույքաչափերը` համաձայն հավելված  </w:t>
      </w:r>
      <w:r w:rsidR="00803014" w:rsidRPr="00C46750">
        <w:rPr>
          <w:rFonts w:ascii="GHEA Grapalat" w:hAnsi="GHEA Grapalat"/>
          <w:lang w:val="hy-AM"/>
        </w:rPr>
        <w:t xml:space="preserve"> </w:t>
      </w:r>
      <w:r w:rsidRPr="00C46750">
        <w:rPr>
          <w:rFonts w:ascii="GHEA Grapalat" w:hAnsi="GHEA Grapalat"/>
          <w:lang w:val="hy-AM"/>
        </w:rPr>
        <w:t xml:space="preserve"> 1-ի:</w:t>
      </w:r>
    </w:p>
    <w:p w:rsidR="00DC0AB8" w:rsidRPr="00C46750" w:rsidRDefault="00DC0AB8" w:rsidP="00DC0AB8">
      <w:pPr>
        <w:numPr>
          <w:ilvl w:val="0"/>
          <w:numId w:val="2"/>
        </w:numPr>
        <w:spacing w:before="100" w:beforeAutospacing="1" w:after="100" w:afterAutospacing="1" w:line="240" w:lineRule="auto"/>
        <w:rPr>
          <w:rFonts w:ascii="GHEA Grapalat" w:hAnsi="GHEA Grapalat"/>
          <w:lang w:val="hy-AM"/>
        </w:rPr>
      </w:pPr>
      <w:r w:rsidRPr="00C46750">
        <w:rPr>
          <w:rFonts w:ascii="GHEA Grapalat" w:hAnsi="GHEA Grapalat"/>
          <w:lang w:val="hy-AM"/>
        </w:rPr>
        <w:t>Սահմանել</w:t>
      </w:r>
      <w:r w:rsidRPr="00C46750">
        <w:rPr>
          <w:rFonts w:ascii="Calibri" w:hAnsi="Calibri" w:cs="Calibri"/>
          <w:lang w:val="hy-AM"/>
        </w:rPr>
        <w:t> </w:t>
      </w:r>
      <w:r w:rsidRPr="00C46750">
        <w:rPr>
          <w:rFonts w:ascii="GHEA Grapalat" w:hAnsi="GHEA Grapalat" w:cs="GHEA Grapalat"/>
          <w:lang w:val="hy-AM"/>
        </w:rPr>
        <w:t>Հայաստանի Հանրապետության Արմավիրի մարզի  Խոյ  համա</w:t>
      </w:r>
      <w:r w:rsidRPr="00C46750">
        <w:rPr>
          <w:rFonts w:ascii="GHEA Grapalat" w:hAnsi="GHEA Grapalat"/>
          <w:lang w:val="hy-AM"/>
        </w:rPr>
        <w:t>յնքի վարչական տարածքում</w:t>
      </w:r>
      <w:r w:rsidR="00F55E0B" w:rsidRPr="00C46750">
        <w:rPr>
          <w:rFonts w:ascii="GHEA Grapalat" w:hAnsi="GHEA Grapalat"/>
          <w:lang w:val="hy-AM"/>
        </w:rPr>
        <w:t xml:space="preserve"> 2023</w:t>
      </w:r>
      <w:r w:rsidRPr="00C46750">
        <w:rPr>
          <w:rFonts w:ascii="GHEA Grapalat" w:hAnsi="GHEA Grapalat"/>
          <w:lang w:val="hy-AM"/>
        </w:rPr>
        <w:t xml:space="preserve"> թվականի համար տեղական  վճարների  դրույքաչափերը` համաձայն հավելված  2-ի:</w:t>
      </w:r>
    </w:p>
    <w:p w:rsidR="00DC0AB8" w:rsidRPr="00C46750" w:rsidRDefault="00DC0AB8" w:rsidP="00DC0AB8">
      <w:pPr>
        <w:numPr>
          <w:ilvl w:val="0"/>
          <w:numId w:val="2"/>
        </w:numPr>
        <w:spacing w:before="100" w:beforeAutospacing="1" w:after="100" w:afterAutospacing="1" w:line="240" w:lineRule="auto"/>
        <w:rPr>
          <w:rFonts w:ascii="GHEA Grapalat" w:hAnsi="GHEA Grapalat"/>
          <w:lang w:val="hy-AM"/>
        </w:rPr>
      </w:pPr>
      <w:r w:rsidRPr="00C46750">
        <w:rPr>
          <w:rFonts w:ascii="GHEA Grapalat" w:hAnsi="GHEA Grapalat"/>
          <w:lang w:val="hy-AM"/>
        </w:rPr>
        <w:t>Սահմանել</w:t>
      </w:r>
      <w:r w:rsidRPr="00C46750">
        <w:rPr>
          <w:rFonts w:ascii="Calibri" w:hAnsi="Calibri" w:cs="Calibri"/>
          <w:lang w:val="hy-AM"/>
        </w:rPr>
        <w:t> </w:t>
      </w:r>
      <w:r w:rsidRPr="00C46750">
        <w:rPr>
          <w:rFonts w:ascii="GHEA Grapalat" w:hAnsi="GHEA Grapalat" w:cs="GHEA Grapalat"/>
          <w:lang w:val="hy-AM"/>
        </w:rPr>
        <w:t>Հայաստանի Հանրապետության Արմավիրի մարզի  Խոյ  համա</w:t>
      </w:r>
      <w:r w:rsidRPr="00C46750">
        <w:rPr>
          <w:rFonts w:ascii="GHEA Grapalat" w:hAnsi="GHEA Grapalat"/>
          <w:lang w:val="hy-AM"/>
        </w:rPr>
        <w:t>յնքի վարչական տարածքում</w:t>
      </w:r>
      <w:r w:rsidR="00F55E0B" w:rsidRPr="00C46750">
        <w:rPr>
          <w:rFonts w:ascii="GHEA Grapalat" w:hAnsi="GHEA Grapalat"/>
          <w:lang w:val="hy-AM"/>
        </w:rPr>
        <w:t xml:space="preserve"> 2023</w:t>
      </w:r>
      <w:r w:rsidRPr="00C46750">
        <w:rPr>
          <w:rFonts w:ascii="GHEA Grapalat" w:hAnsi="GHEA Grapalat"/>
          <w:lang w:val="hy-AM"/>
        </w:rPr>
        <w:t>թվականի համար</w:t>
      </w:r>
      <w:r w:rsidRPr="00C46750">
        <w:rPr>
          <w:rFonts w:ascii="GHEA Grapalat" w:hAnsi="GHEA Grapalat"/>
          <w:color w:val="000000"/>
          <w:lang w:val="hy-AM"/>
        </w:rPr>
        <w:t xml:space="preserve"> տեղական վճարների տեսակների մեջ չներառված տեղական վճարների  տեսակները և դրանց դրույքաչափերը՝  համաձայն  հավելված  3-ի:</w:t>
      </w:r>
    </w:p>
    <w:p w:rsidR="00DC0AB8" w:rsidRPr="00C46750" w:rsidRDefault="00DC0AB8" w:rsidP="001E07D2">
      <w:pPr>
        <w:numPr>
          <w:ilvl w:val="0"/>
          <w:numId w:val="2"/>
        </w:numPr>
        <w:spacing w:before="100" w:beforeAutospacing="1" w:after="100" w:afterAutospacing="1" w:line="240" w:lineRule="auto"/>
        <w:rPr>
          <w:rFonts w:ascii="GHEA Grapalat" w:hAnsi="GHEA Grapalat"/>
          <w:lang w:val="hy-AM"/>
        </w:rPr>
      </w:pPr>
      <w:r w:rsidRPr="00C46750">
        <w:rPr>
          <w:rFonts w:ascii="GHEA Grapalat" w:hAnsi="GHEA Grapalat"/>
          <w:lang w:val="hy-AM"/>
        </w:rPr>
        <w:t>Սույն  որոշումն  ուժի  մեջ  է  մտնում  պաշտոնական հրապարակմանը  հաջորդող օրվանից և  տարածվում  է</w:t>
      </w:r>
      <w:r w:rsidR="00F55E0B" w:rsidRPr="00C46750">
        <w:rPr>
          <w:rFonts w:ascii="GHEA Grapalat" w:hAnsi="GHEA Grapalat"/>
          <w:lang w:val="hy-AM"/>
        </w:rPr>
        <w:t xml:space="preserve">  2023</w:t>
      </w:r>
      <w:r w:rsidRPr="00C46750">
        <w:rPr>
          <w:rFonts w:ascii="GHEA Grapalat" w:hAnsi="GHEA Grapalat"/>
          <w:lang w:val="hy-AM"/>
        </w:rPr>
        <w:t xml:space="preserve"> թվականի  հունվարի  1-ից  ծագած  հարաբերությունների  վրա:</w:t>
      </w:r>
    </w:p>
    <w:tbl>
      <w:tblPr>
        <w:tblW w:w="5528" w:type="pct"/>
        <w:jc w:val="center"/>
        <w:tblCellSpacing w:w="15" w:type="dxa"/>
        <w:tblLook w:val="04A0" w:firstRow="1" w:lastRow="0" w:firstColumn="1" w:lastColumn="0" w:noHBand="0" w:noVBand="1"/>
      </w:tblPr>
      <w:tblGrid>
        <w:gridCol w:w="9752"/>
        <w:gridCol w:w="292"/>
        <w:gridCol w:w="1238"/>
      </w:tblGrid>
      <w:tr w:rsidR="006B536F" w:rsidTr="003D1719">
        <w:trPr>
          <w:tblCellSpacing w:w="15" w:type="dxa"/>
          <w:jc w:val="center"/>
        </w:trPr>
        <w:tc>
          <w:tcPr>
            <w:tcW w:w="4144" w:type="pct"/>
            <w:tcMar>
              <w:top w:w="15" w:type="dxa"/>
              <w:left w:w="15" w:type="dxa"/>
              <w:bottom w:w="15" w:type="dxa"/>
              <w:right w:w="15" w:type="dxa"/>
            </w:tcMar>
            <w:hideMark/>
          </w:tcPr>
          <w:tbl>
            <w:tblPr>
              <w:tblW w:w="8782" w:type="dxa"/>
              <w:jc w:val="center"/>
              <w:tblCellSpacing w:w="15" w:type="dxa"/>
              <w:tblLook w:val="04A0" w:firstRow="1" w:lastRow="0" w:firstColumn="1" w:lastColumn="0" w:noHBand="0" w:noVBand="1"/>
            </w:tblPr>
            <w:tblGrid>
              <w:gridCol w:w="9530"/>
              <w:gridCol w:w="66"/>
              <w:gridCol w:w="81"/>
            </w:tblGrid>
            <w:tr w:rsidR="006B536F" w:rsidTr="003D1719">
              <w:trPr>
                <w:tblCellSpacing w:w="15" w:type="dxa"/>
                <w:jc w:val="center"/>
              </w:trPr>
              <w:tc>
                <w:tcPr>
                  <w:tcW w:w="3392" w:type="pct"/>
                  <w:tcMar>
                    <w:top w:w="15" w:type="dxa"/>
                    <w:left w:w="15" w:type="dxa"/>
                    <w:bottom w:w="15" w:type="dxa"/>
                    <w:right w:w="15" w:type="dxa"/>
                  </w:tcMar>
                  <w:hideMark/>
                </w:tcPr>
                <w:tbl>
                  <w:tblPr>
                    <w:tblW w:w="9455" w:type="dxa"/>
                    <w:jc w:val="center"/>
                    <w:tblCellSpacing w:w="15" w:type="dxa"/>
                    <w:tblLook w:val="04A0" w:firstRow="1" w:lastRow="0" w:firstColumn="1" w:lastColumn="0" w:noHBand="0" w:noVBand="1"/>
                  </w:tblPr>
                  <w:tblGrid>
                    <w:gridCol w:w="8857"/>
                    <w:gridCol w:w="66"/>
                    <w:gridCol w:w="532"/>
                  </w:tblGrid>
                  <w:tr w:rsidR="006B536F" w:rsidTr="003D1719">
                    <w:trPr>
                      <w:tblCellSpacing w:w="15" w:type="dxa"/>
                      <w:jc w:val="center"/>
                    </w:trPr>
                    <w:tc>
                      <w:tcPr>
                        <w:tcW w:w="4501" w:type="pct"/>
                        <w:tcMar>
                          <w:top w:w="15" w:type="dxa"/>
                          <w:left w:w="15" w:type="dxa"/>
                          <w:bottom w:w="15" w:type="dxa"/>
                          <w:right w:w="15" w:type="dxa"/>
                        </w:tcMar>
                        <w:hideMark/>
                      </w:tcPr>
                      <w:tbl>
                        <w:tblPr>
                          <w:tblW w:w="8782" w:type="dxa"/>
                          <w:jc w:val="center"/>
                          <w:tblCellSpacing w:w="15" w:type="dxa"/>
                          <w:tblLook w:val="04A0" w:firstRow="1" w:lastRow="0" w:firstColumn="1" w:lastColumn="0" w:noHBand="0" w:noVBand="1"/>
                        </w:tblPr>
                        <w:tblGrid>
                          <w:gridCol w:w="5839"/>
                          <w:gridCol w:w="784"/>
                          <w:gridCol w:w="2159"/>
                        </w:tblGrid>
                        <w:tr w:rsidR="006B536F" w:rsidTr="003D1719">
                          <w:trPr>
                            <w:tblCellSpacing w:w="15" w:type="dxa"/>
                            <w:jc w:val="center"/>
                          </w:trPr>
                          <w:tc>
                            <w:tcPr>
                              <w:tcW w:w="3345" w:type="pct"/>
                              <w:tcMar>
                                <w:top w:w="15" w:type="dxa"/>
                                <w:left w:w="15" w:type="dxa"/>
                                <w:bottom w:w="15" w:type="dxa"/>
                                <w:right w:w="15" w:type="dxa"/>
                              </w:tcMar>
                            </w:tcPr>
                            <w:p w:rsidR="006B536F" w:rsidRDefault="006B536F" w:rsidP="003D1719">
                              <w:pPr>
                                <w:spacing w:before="100" w:beforeAutospacing="1" w:after="100" w:afterAutospacing="1"/>
                                <w:ind w:left="-322" w:firstLine="322"/>
                                <w:rPr>
                                  <w:rFonts w:ascii="GHEA Grapalat" w:hAnsi="GHEA Grapalat"/>
                                  <w:b/>
                                  <w:i/>
                                  <w:sz w:val="24"/>
                                  <w:szCs w:val="24"/>
                                  <w:lang w:val="hy-AM" w:eastAsia="ru-RU"/>
                                </w:rPr>
                              </w:pPr>
                              <w:r>
                                <w:rPr>
                                  <w:rFonts w:ascii="GHEA Grapalat" w:hAnsi="GHEA Grapalat"/>
                                  <w:b/>
                                  <w:i/>
                                  <w:lang w:val="hy-AM"/>
                                </w:rPr>
                                <w:t xml:space="preserve">ԱՎԱԳԱՆՈՒ  ԱՆԴԱՄՆԵՐ՝                                                                            </w:t>
                              </w:r>
                            </w:p>
                            <w:p w:rsidR="006B536F" w:rsidRDefault="006B536F" w:rsidP="003D1719">
                              <w:pPr>
                                <w:spacing w:before="100" w:beforeAutospacing="1" w:after="100" w:afterAutospacing="1"/>
                                <w:rPr>
                                  <w:rFonts w:ascii="GHEA Grapalat" w:hAnsi="GHEA Grapalat"/>
                                  <w:lang w:val="hy-AM"/>
                                </w:rPr>
                              </w:pPr>
                              <w:r>
                                <w:rPr>
                                  <w:rFonts w:ascii="GHEA Grapalat" w:hAnsi="GHEA Grapalat"/>
                                  <w:lang w:val="hy-AM"/>
                                </w:rPr>
                                <w:t>Կողմ – 14</w:t>
                              </w:r>
                            </w:p>
                            <w:p w:rsidR="006B536F" w:rsidRPr="00C13A1E"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Մեխակյան  Արգիշտի         ______________</w:t>
                              </w:r>
                              <w:r>
                                <w:rPr>
                                  <w:color w:val="000000"/>
                                </w:rPr>
                                <w:t>_</w:t>
                              </w:r>
                            </w:p>
                            <w:p w:rsidR="006B536F" w:rsidRDefault="006B536F" w:rsidP="003D1719">
                              <w:pPr>
                                <w:pStyle w:val="a4"/>
                                <w:shd w:val="clear" w:color="auto" w:fill="FFFFFF"/>
                                <w:spacing w:before="0" w:beforeAutospacing="0" w:after="0" w:afterAutospacing="0" w:line="276" w:lineRule="auto"/>
                                <w:jc w:val="both"/>
                                <w:rPr>
                                  <w:color w:val="000000"/>
                                  <w:lang w:val="hy-AM"/>
                                </w:rPr>
                              </w:pPr>
                            </w:p>
                            <w:p w:rsidR="006B536F" w:rsidRPr="006B536F" w:rsidRDefault="006B536F" w:rsidP="003D1719">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Յայլոյան  Լյուդվիկ             _______________</w:t>
                              </w:r>
                            </w:p>
                            <w:p w:rsidR="006B536F" w:rsidRDefault="006B536F" w:rsidP="003D1719">
                              <w:pPr>
                                <w:pStyle w:val="a4"/>
                                <w:shd w:val="clear" w:color="auto" w:fill="FFFFFF"/>
                                <w:spacing w:before="0" w:beforeAutospacing="0" w:after="0" w:afterAutospacing="0" w:line="276" w:lineRule="auto"/>
                                <w:jc w:val="both"/>
                                <w:rPr>
                                  <w:color w:val="000000"/>
                                  <w:lang w:val="hy-AM"/>
                                </w:rPr>
                              </w:pPr>
                            </w:p>
                            <w:p w:rsidR="006B536F" w:rsidRPr="00C13A1E"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Համբարձումյան  Էդգար     ______________</w:t>
                              </w:r>
                            </w:p>
                            <w:p w:rsidR="006B536F" w:rsidRDefault="006B536F" w:rsidP="003D1719">
                              <w:pPr>
                                <w:pStyle w:val="a4"/>
                                <w:shd w:val="clear" w:color="auto" w:fill="FFFFFF"/>
                                <w:spacing w:before="0" w:beforeAutospacing="0" w:after="0" w:afterAutospacing="0" w:line="276" w:lineRule="auto"/>
                                <w:ind w:left="735"/>
                                <w:jc w:val="both"/>
                                <w:rPr>
                                  <w:color w:val="000000"/>
                                  <w:lang w:val="hy-AM"/>
                                </w:rPr>
                              </w:pPr>
                            </w:p>
                            <w:p w:rsidR="006B536F"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Գրիգորյան  Լուսինե          _______________</w:t>
                              </w:r>
                            </w:p>
                            <w:p w:rsidR="006B536F" w:rsidRDefault="006B536F" w:rsidP="003D1719">
                              <w:pPr>
                                <w:pStyle w:val="a4"/>
                                <w:shd w:val="clear" w:color="auto" w:fill="FFFFFF"/>
                                <w:spacing w:before="0" w:beforeAutospacing="0" w:after="0" w:afterAutospacing="0" w:line="276" w:lineRule="auto"/>
                                <w:ind w:left="735"/>
                                <w:jc w:val="both"/>
                                <w:rPr>
                                  <w:color w:val="000000"/>
                                  <w:lang w:val="hy-AM"/>
                                </w:rPr>
                              </w:pPr>
                              <w:r>
                                <w:rPr>
                                  <w:color w:val="000000"/>
                                  <w:lang w:val="hy-AM"/>
                                </w:rPr>
                                <w:t xml:space="preserve"> </w:t>
                              </w:r>
                            </w:p>
                            <w:p w:rsidR="006B536F"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Նալբանդյան  Ռուբեն       ________________</w:t>
                              </w:r>
                            </w:p>
                            <w:p w:rsidR="006B536F" w:rsidRDefault="006B536F" w:rsidP="003D1719">
                              <w:pPr>
                                <w:pStyle w:val="a4"/>
                                <w:shd w:val="clear" w:color="auto" w:fill="FFFFFF"/>
                                <w:spacing w:before="0" w:beforeAutospacing="0" w:after="0" w:afterAutospacing="0" w:line="276" w:lineRule="auto"/>
                                <w:jc w:val="both"/>
                                <w:rPr>
                                  <w:color w:val="000000"/>
                                  <w:lang w:val="hy-AM"/>
                                </w:rPr>
                              </w:pPr>
                            </w:p>
                            <w:p w:rsidR="006B536F"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Պետրոսյան  Արտակ        ________________</w:t>
                              </w:r>
                            </w:p>
                            <w:p w:rsidR="006B536F" w:rsidRDefault="006B536F" w:rsidP="003D1719">
                              <w:pPr>
                                <w:pStyle w:val="a4"/>
                                <w:shd w:val="clear" w:color="auto" w:fill="FFFFFF"/>
                                <w:spacing w:before="0" w:beforeAutospacing="0" w:after="0" w:afterAutospacing="0" w:line="276" w:lineRule="auto"/>
                                <w:jc w:val="both"/>
                                <w:rPr>
                                  <w:color w:val="000000"/>
                                  <w:lang w:val="hy-AM"/>
                                </w:rPr>
                              </w:pPr>
                              <w:r>
                                <w:rPr>
                                  <w:color w:val="000000"/>
                                  <w:lang w:val="hy-AM"/>
                                </w:rPr>
                                <w:t xml:space="preserve">  </w:t>
                              </w:r>
                            </w:p>
                            <w:p w:rsidR="006B536F" w:rsidRPr="00C13A1E"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Միրզախանյան  Սոֆիա    ________________</w:t>
                              </w:r>
                            </w:p>
                            <w:p w:rsidR="006B536F" w:rsidRDefault="006B536F" w:rsidP="003D1719">
                              <w:pPr>
                                <w:pStyle w:val="a4"/>
                                <w:shd w:val="clear" w:color="auto" w:fill="FFFFFF"/>
                                <w:spacing w:before="0" w:beforeAutospacing="0" w:after="0" w:afterAutospacing="0" w:line="276" w:lineRule="auto"/>
                                <w:jc w:val="both"/>
                                <w:rPr>
                                  <w:color w:val="000000"/>
                                  <w:lang w:val="hy-AM"/>
                                </w:rPr>
                              </w:pPr>
                            </w:p>
                            <w:p w:rsidR="006B536F"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Գրիգորյան  Վաչիկ           ________________</w:t>
                              </w:r>
                            </w:p>
                            <w:p w:rsidR="006B536F" w:rsidRDefault="006B536F" w:rsidP="003D1719">
                              <w:pPr>
                                <w:pStyle w:val="a4"/>
                                <w:shd w:val="clear" w:color="auto" w:fill="FFFFFF"/>
                                <w:spacing w:before="0" w:beforeAutospacing="0" w:after="0" w:afterAutospacing="0" w:line="276" w:lineRule="auto"/>
                                <w:jc w:val="both"/>
                                <w:rPr>
                                  <w:color w:val="000000"/>
                                  <w:lang w:val="hy-AM"/>
                                </w:rPr>
                              </w:pPr>
                            </w:p>
                            <w:p w:rsidR="006B536F"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Եղիազարյան Լյուդվիկ     ________________</w:t>
                              </w:r>
                            </w:p>
                            <w:p w:rsidR="006B536F" w:rsidRDefault="006B536F" w:rsidP="003D1719">
                              <w:pPr>
                                <w:pStyle w:val="a4"/>
                                <w:shd w:val="clear" w:color="auto" w:fill="FFFFFF"/>
                                <w:spacing w:before="0" w:beforeAutospacing="0" w:after="0" w:afterAutospacing="0" w:line="276" w:lineRule="auto"/>
                                <w:jc w:val="both"/>
                                <w:rPr>
                                  <w:color w:val="000000"/>
                                  <w:lang w:val="hy-AM"/>
                                </w:rPr>
                              </w:pPr>
                            </w:p>
                            <w:p w:rsidR="006B536F"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Ռապյան  Լիզա                 ________________</w:t>
                              </w:r>
                            </w:p>
                            <w:p w:rsidR="006B536F" w:rsidRDefault="006B536F" w:rsidP="003D1719">
                              <w:pPr>
                                <w:pStyle w:val="a4"/>
                                <w:shd w:val="clear" w:color="auto" w:fill="FFFFFF"/>
                                <w:spacing w:before="0" w:beforeAutospacing="0" w:after="0" w:afterAutospacing="0" w:line="276" w:lineRule="auto"/>
                                <w:jc w:val="both"/>
                                <w:rPr>
                                  <w:color w:val="000000"/>
                                  <w:lang w:val="hy-AM"/>
                                </w:rPr>
                              </w:pPr>
                            </w:p>
                            <w:p w:rsidR="006B536F"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Գևորգյան  Աննա                _______________</w:t>
                              </w:r>
                            </w:p>
                            <w:p w:rsidR="006B536F" w:rsidRDefault="006B536F" w:rsidP="003D1719">
                              <w:pPr>
                                <w:pStyle w:val="a4"/>
                                <w:shd w:val="clear" w:color="auto" w:fill="FFFFFF"/>
                                <w:spacing w:before="0" w:beforeAutospacing="0" w:after="0" w:afterAutospacing="0" w:line="276" w:lineRule="auto"/>
                                <w:jc w:val="both"/>
                                <w:rPr>
                                  <w:color w:val="000000"/>
                                  <w:lang w:val="hy-AM"/>
                                </w:rPr>
                              </w:pPr>
                            </w:p>
                            <w:p w:rsidR="006B536F"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Ենգիբարյան  Լիլիթ        _________________</w:t>
                              </w:r>
                            </w:p>
                            <w:p w:rsidR="006B536F" w:rsidRDefault="006B536F" w:rsidP="003D1719">
                              <w:pPr>
                                <w:pStyle w:val="a4"/>
                                <w:shd w:val="clear" w:color="auto" w:fill="FFFFFF"/>
                                <w:spacing w:before="0" w:beforeAutospacing="0" w:after="0" w:afterAutospacing="0" w:line="276" w:lineRule="auto"/>
                                <w:jc w:val="both"/>
                                <w:rPr>
                                  <w:color w:val="000000"/>
                                  <w:lang w:val="hy-AM"/>
                                </w:rPr>
                              </w:pPr>
                            </w:p>
                            <w:p w:rsidR="006B536F"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Սիրունյան  Իրինա          _________________</w:t>
                              </w:r>
                            </w:p>
                            <w:p w:rsidR="006B536F" w:rsidRDefault="006B536F" w:rsidP="003D1719">
                              <w:pPr>
                                <w:pStyle w:val="a3"/>
                                <w:rPr>
                                  <w:rFonts w:ascii="GHEA Grapalat" w:hAnsi="GHEA Grapalat"/>
                                  <w:color w:val="000000"/>
                                  <w:lang w:val="hy-AM"/>
                                </w:rPr>
                              </w:pPr>
                            </w:p>
                            <w:p w:rsidR="006B536F" w:rsidRDefault="006B536F" w:rsidP="006B536F">
                              <w:pPr>
                                <w:pStyle w:val="a4"/>
                                <w:numPr>
                                  <w:ilvl w:val="0"/>
                                  <w:numId w:val="9"/>
                                </w:numPr>
                                <w:shd w:val="clear" w:color="auto" w:fill="FFFFFF"/>
                                <w:spacing w:before="0" w:beforeAutospacing="0" w:after="0" w:afterAutospacing="0" w:line="276" w:lineRule="auto"/>
                                <w:jc w:val="both"/>
                                <w:rPr>
                                  <w:color w:val="000000"/>
                                  <w:lang w:val="hy-AM"/>
                                </w:rPr>
                              </w:pPr>
                              <w:r>
                                <w:rPr>
                                  <w:color w:val="000000"/>
                                  <w:lang w:val="hy-AM"/>
                                </w:rPr>
                                <w:t>Ստեփանյան  Արման       ————————</w:t>
                              </w:r>
                            </w:p>
                            <w:p w:rsidR="006B536F" w:rsidRDefault="006B536F" w:rsidP="003D1719">
                              <w:pPr>
                                <w:pStyle w:val="a4"/>
                                <w:shd w:val="clear" w:color="auto" w:fill="FFFFFF"/>
                                <w:spacing w:before="0" w:beforeAutospacing="0" w:after="0" w:afterAutospacing="0" w:line="276" w:lineRule="auto"/>
                                <w:jc w:val="both"/>
                                <w:rPr>
                                  <w:color w:val="000000"/>
                                  <w:lang w:val="hy-AM"/>
                                </w:rPr>
                              </w:pPr>
                            </w:p>
                          </w:tc>
                          <w:tc>
                            <w:tcPr>
                              <w:tcW w:w="435" w:type="pct"/>
                              <w:tcMar>
                                <w:top w:w="15" w:type="dxa"/>
                                <w:left w:w="15" w:type="dxa"/>
                                <w:bottom w:w="15" w:type="dxa"/>
                                <w:right w:w="15" w:type="dxa"/>
                              </w:tcMar>
                            </w:tcPr>
                            <w:p w:rsidR="006B536F" w:rsidRDefault="006B536F" w:rsidP="003D1719">
                              <w:pPr>
                                <w:spacing w:before="100" w:beforeAutospacing="1" w:after="100" w:afterAutospacing="1"/>
                                <w:rPr>
                                  <w:rFonts w:ascii="GHEA Grapalat" w:hAnsi="GHEA Grapalat"/>
                                  <w:lang w:val="hy-AM"/>
                                </w:rPr>
                              </w:pPr>
                            </w:p>
                            <w:p w:rsidR="006B536F" w:rsidRDefault="006B536F" w:rsidP="003D1719">
                              <w:pPr>
                                <w:spacing w:before="100" w:beforeAutospacing="1" w:after="100" w:afterAutospacing="1"/>
                                <w:rPr>
                                  <w:rFonts w:ascii="GHEA Grapalat" w:hAnsi="GHEA Grapalat"/>
                                  <w:lang w:val="hy-AM"/>
                                </w:rPr>
                              </w:pPr>
                            </w:p>
                            <w:p w:rsidR="006B536F" w:rsidRDefault="006B536F" w:rsidP="003D1719">
                              <w:pPr>
                                <w:rPr>
                                  <w:rFonts w:ascii="GHEA Grapalat" w:hAnsi="GHEA Grapalat"/>
                                  <w:lang w:val="hy-AM"/>
                                </w:rPr>
                              </w:pPr>
                            </w:p>
                            <w:p w:rsidR="006B536F" w:rsidRDefault="006B536F" w:rsidP="003D1719">
                              <w:pPr>
                                <w:rPr>
                                  <w:rFonts w:ascii="GHEA Grapalat" w:hAnsi="GHEA Grapalat"/>
                                  <w:lang w:val="hy-AM"/>
                                </w:rPr>
                              </w:pPr>
                            </w:p>
                            <w:p w:rsidR="006B536F" w:rsidRDefault="006B536F" w:rsidP="003D1719">
                              <w:pPr>
                                <w:rPr>
                                  <w:rFonts w:ascii="GHEA Grapalat" w:hAnsi="GHEA Grapalat"/>
                                  <w:lang w:val="hy-AM"/>
                                </w:rPr>
                              </w:pPr>
                            </w:p>
                            <w:p w:rsidR="006B536F" w:rsidRDefault="006B536F" w:rsidP="003D1719">
                              <w:pPr>
                                <w:rPr>
                                  <w:rFonts w:ascii="GHEA Grapalat" w:hAnsi="GHEA Grapalat"/>
                                  <w:lang w:val="hy-AM"/>
                                </w:rPr>
                              </w:pPr>
                            </w:p>
                            <w:p w:rsidR="006B536F" w:rsidRDefault="006B536F" w:rsidP="003D1719">
                              <w:pPr>
                                <w:rPr>
                                  <w:rFonts w:ascii="GHEA Grapalat" w:hAnsi="GHEA Grapalat"/>
                                  <w:lang w:val="hy-AM"/>
                                </w:rPr>
                              </w:pPr>
                            </w:p>
                            <w:p w:rsidR="006B536F" w:rsidRDefault="006B536F" w:rsidP="003D1719">
                              <w:pPr>
                                <w:rPr>
                                  <w:rFonts w:ascii="GHEA Grapalat" w:hAnsi="GHEA Grapalat"/>
                                  <w:lang w:val="hy-AM"/>
                                </w:rPr>
                              </w:pPr>
                            </w:p>
                            <w:p w:rsidR="006B536F" w:rsidRDefault="006B536F" w:rsidP="003D1719">
                              <w:pPr>
                                <w:rPr>
                                  <w:rFonts w:ascii="GHEA Grapalat" w:hAnsi="GHEA Grapalat"/>
                                  <w:lang w:val="hy-AM"/>
                                </w:rPr>
                              </w:pPr>
                            </w:p>
                            <w:p w:rsidR="006B536F" w:rsidRDefault="006B536F" w:rsidP="003D1719">
                              <w:pPr>
                                <w:rPr>
                                  <w:rFonts w:ascii="GHEA Grapalat" w:hAnsi="GHEA Grapalat"/>
                                  <w:lang w:val="hy-AM"/>
                                </w:rPr>
                              </w:pPr>
                            </w:p>
                            <w:p w:rsidR="006B536F" w:rsidRDefault="006B536F" w:rsidP="003D1719">
                              <w:pPr>
                                <w:rPr>
                                  <w:rFonts w:ascii="GHEA Grapalat" w:hAnsi="GHEA Grapalat"/>
                                  <w:lang w:val="hy-AM"/>
                                </w:rPr>
                              </w:pPr>
                            </w:p>
                            <w:p w:rsidR="006B536F" w:rsidRDefault="006B536F" w:rsidP="003D1719">
                              <w:pPr>
                                <w:rPr>
                                  <w:rFonts w:ascii="GHEA Grapalat" w:hAnsi="GHEA Grapalat"/>
                                  <w:lang w:val="hy-AM"/>
                                </w:rPr>
                              </w:pPr>
                            </w:p>
                            <w:p w:rsidR="006B536F" w:rsidRDefault="006B536F" w:rsidP="003D1719">
                              <w:pPr>
                                <w:rPr>
                                  <w:rFonts w:ascii="GHEA Grapalat" w:hAnsi="GHEA Grapalat"/>
                                  <w:lang w:val="hy-AM"/>
                                </w:rPr>
                              </w:pPr>
                            </w:p>
                          </w:tc>
                          <w:tc>
                            <w:tcPr>
                              <w:tcW w:w="0" w:type="auto"/>
                              <w:tcMar>
                                <w:top w:w="15" w:type="dxa"/>
                                <w:left w:w="15" w:type="dxa"/>
                                <w:bottom w:w="15" w:type="dxa"/>
                                <w:right w:w="15" w:type="dxa"/>
                              </w:tcMar>
                            </w:tcPr>
                            <w:p w:rsidR="006B536F" w:rsidRDefault="006B536F" w:rsidP="003D1719">
                              <w:pPr>
                                <w:spacing w:before="100" w:beforeAutospacing="1" w:after="100" w:afterAutospacing="1"/>
                                <w:rPr>
                                  <w:rFonts w:ascii="GHEA Grapalat" w:hAnsi="GHEA Grapalat"/>
                                  <w:lang w:val="hy-AM"/>
                                </w:rPr>
                              </w:pPr>
                            </w:p>
                            <w:p w:rsidR="006B536F" w:rsidRDefault="006B536F" w:rsidP="003D1719">
                              <w:pPr>
                                <w:spacing w:before="100" w:beforeAutospacing="1" w:after="100" w:afterAutospacing="1"/>
                                <w:rPr>
                                  <w:rFonts w:ascii="GHEA Grapalat" w:hAnsi="GHEA Grapalat"/>
                                </w:rPr>
                              </w:pPr>
                              <w:r>
                                <w:rPr>
                                  <w:rFonts w:ascii="GHEA Grapalat" w:hAnsi="GHEA Grapalat"/>
                                  <w:lang w:val="hy-AM"/>
                                </w:rPr>
                                <w:t xml:space="preserve">                </w:t>
                              </w:r>
                              <w:r>
                                <w:rPr>
                                  <w:rFonts w:ascii="GHEA Grapalat" w:hAnsi="GHEA Grapalat"/>
                                </w:rPr>
                                <w:t xml:space="preserve">Դեմ -0 </w:t>
                              </w:r>
                            </w:p>
                          </w:tc>
                        </w:tr>
                      </w:tbl>
                      <w:p w:rsidR="006B536F" w:rsidRDefault="006B536F" w:rsidP="003D1719">
                        <w:pPr>
                          <w:jc w:val="center"/>
                        </w:pPr>
                      </w:p>
                    </w:tc>
                    <w:tc>
                      <w:tcPr>
                        <w:tcW w:w="53" w:type="pct"/>
                        <w:tcMar>
                          <w:top w:w="15" w:type="dxa"/>
                          <w:left w:w="15" w:type="dxa"/>
                          <w:bottom w:w="15" w:type="dxa"/>
                          <w:right w:w="15" w:type="dxa"/>
                        </w:tcMar>
                        <w:hideMark/>
                      </w:tcPr>
                      <w:p w:rsidR="006B536F" w:rsidRDefault="006B536F" w:rsidP="003D1719"/>
                    </w:tc>
                    <w:tc>
                      <w:tcPr>
                        <w:tcW w:w="382" w:type="pct"/>
                        <w:tcMar>
                          <w:top w:w="15" w:type="dxa"/>
                          <w:left w:w="15" w:type="dxa"/>
                          <w:bottom w:w="15" w:type="dxa"/>
                          <w:right w:w="15" w:type="dxa"/>
                        </w:tcMar>
                        <w:hideMark/>
                      </w:tcPr>
                      <w:p w:rsidR="006B536F" w:rsidRDefault="006B536F" w:rsidP="003D1719"/>
                    </w:tc>
                  </w:tr>
                </w:tbl>
                <w:p w:rsidR="006B536F" w:rsidRDefault="006B536F" w:rsidP="003D1719">
                  <w:pPr>
                    <w:jc w:val="center"/>
                  </w:pPr>
                </w:p>
              </w:tc>
              <w:tc>
                <w:tcPr>
                  <w:tcW w:w="441" w:type="pct"/>
                  <w:tcMar>
                    <w:top w:w="15" w:type="dxa"/>
                    <w:left w:w="15" w:type="dxa"/>
                    <w:bottom w:w="15" w:type="dxa"/>
                    <w:right w:w="15" w:type="dxa"/>
                  </w:tcMar>
                  <w:hideMark/>
                </w:tcPr>
                <w:p w:rsidR="006B536F" w:rsidRDefault="006B536F" w:rsidP="003D1719"/>
              </w:tc>
              <w:tc>
                <w:tcPr>
                  <w:tcW w:w="0" w:type="auto"/>
                  <w:tcMar>
                    <w:top w:w="15" w:type="dxa"/>
                    <w:left w:w="15" w:type="dxa"/>
                    <w:bottom w:w="15" w:type="dxa"/>
                    <w:right w:w="15" w:type="dxa"/>
                  </w:tcMar>
                  <w:hideMark/>
                </w:tcPr>
                <w:p w:rsidR="006B536F" w:rsidRDefault="006B536F" w:rsidP="003D1719"/>
              </w:tc>
            </w:tr>
          </w:tbl>
          <w:p w:rsidR="006B536F" w:rsidRDefault="006B536F" w:rsidP="003D1719">
            <w:pPr>
              <w:jc w:val="center"/>
            </w:pPr>
          </w:p>
        </w:tc>
        <w:tc>
          <w:tcPr>
            <w:tcW w:w="194" w:type="pct"/>
            <w:tcMar>
              <w:top w:w="15" w:type="dxa"/>
              <w:left w:w="15" w:type="dxa"/>
              <w:bottom w:w="15" w:type="dxa"/>
              <w:right w:w="15" w:type="dxa"/>
            </w:tcMar>
            <w:hideMark/>
          </w:tcPr>
          <w:p w:rsidR="006B536F" w:rsidRDefault="006B536F" w:rsidP="003D1719"/>
        </w:tc>
        <w:tc>
          <w:tcPr>
            <w:tcW w:w="606" w:type="pct"/>
            <w:tcMar>
              <w:top w:w="15" w:type="dxa"/>
              <w:left w:w="15" w:type="dxa"/>
              <w:bottom w:w="15" w:type="dxa"/>
              <w:right w:w="15" w:type="dxa"/>
            </w:tcMar>
          </w:tcPr>
          <w:p w:rsidR="006B536F" w:rsidRDefault="006B536F" w:rsidP="003D1719">
            <w:pPr>
              <w:rPr>
                <w:rFonts w:ascii="GHEA Grapalat" w:hAnsi="GHEA Grapalat"/>
              </w:rPr>
            </w:pPr>
          </w:p>
          <w:p w:rsidR="006B536F" w:rsidRDefault="006B536F" w:rsidP="003D1719">
            <w:pPr>
              <w:rPr>
                <w:rFonts w:ascii="GHEA Grapalat" w:hAnsi="GHEA Grapalat"/>
              </w:rPr>
            </w:pPr>
            <w:r>
              <w:rPr>
                <w:rFonts w:ascii="GHEA Grapalat" w:hAnsi="GHEA Grapalat"/>
              </w:rPr>
              <w:t>Ձեռնպահ -0</w:t>
            </w:r>
          </w:p>
        </w:tc>
      </w:tr>
    </w:tbl>
    <w:p w:rsidR="006B536F" w:rsidRPr="00C13A1E" w:rsidRDefault="006B536F" w:rsidP="006B536F">
      <w:pPr>
        <w:spacing w:before="100" w:beforeAutospacing="1" w:after="100" w:afterAutospacing="1"/>
        <w:rPr>
          <w:rFonts w:ascii="GHEA Grapalat" w:hAnsi="GHEA Grapalat"/>
          <w:b/>
          <w:bCs/>
          <w:sz w:val="28"/>
          <w:szCs w:val="28"/>
          <w:lang w:val="hy-AM"/>
        </w:rPr>
      </w:pPr>
    </w:p>
    <w:p w:rsidR="006B536F" w:rsidRPr="006B536F" w:rsidRDefault="006B536F" w:rsidP="006B536F">
      <w:pPr>
        <w:spacing w:before="100" w:beforeAutospacing="1" w:after="100" w:afterAutospacing="1"/>
        <w:rPr>
          <w:rFonts w:ascii="GHEA Grapalat" w:hAnsi="GHEA Grapalat"/>
          <w:b/>
          <w:sz w:val="28"/>
          <w:szCs w:val="28"/>
          <w:lang w:val="hy-AM"/>
        </w:rPr>
      </w:pPr>
      <w:r w:rsidRPr="00C13A1E">
        <w:rPr>
          <w:rFonts w:ascii="GHEA Grapalat" w:hAnsi="GHEA Grapalat"/>
          <w:b/>
          <w:bCs/>
          <w:sz w:val="28"/>
          <w:szCs w:val="28"/>
          <w:lang w:val="hy-AM"/>
        </w:rPr>
        <w:t xml:space="preserve">ԽՈՅ   ՀԱՄԱՅՆՔԻ  ՂԵԿԱՎԱՐ՝                   </w:t>
      </w:r>
      <w:r>
        <w:rPr>
          <w:rFonts w:ascii="GHEA Grapalat" w:hAnsi="GHEA Grapalat"/>
          <w:b/>
          <w:bCs/>
          <w:sz w:val="28"/>
          <w:szCs w:val="28"/>
          <w:lang w:val="hy-AM"/>
        </w:rPr>
        <w:t xml:space="preserve">            </w:t>
      </w:r>
      <w:r w:rsidRPr="00C13A1E">
        <w:rPr>
          <w:rFonts w:ascii="GHEA Grapalat" w:hAnsi="GHEA Grapalat"/>
          <w:b/>
          <w:bCs/>
          <w:sz w:val="28"/>
          <w:szCs w:val="28"/>
          <w:lang w:val="hy-AM"/>
        </w:rPr>
        <w:t xml:space="preserve">   </w:t>
      </w:r>
      <w:r w:rsidRPr="00C13A1E">
        <w:rPr>
          <w:rFonts w:ascii="GHEA Grapalat" w:hAnsi="GHEA Grapalat"/>
          <w:b/>
          <w:sz w:val="28"/>
          <w:szCs w:val="28"/>
          <w:lang w:val="hy-AM"/>
        </w:rPr>
        <w:t>Ա.  ՄԵԽԱԿՅԱՆ</w:t>
      </w:r>
    </w:p>
    <w:p w:rsidR="006B536F" w:rsidRDefault="006B536F" w:rsidP="006B536F">
      <w:pPr>
        <w:tabs>
          <w:tab w:val="left" w:pos="7884"/>
          <w:tab w:val="right" w:pos="9759"/>
        </w:tabs>
        <w:spacing w:before="100" w:beforeAutospacing="1" w:after="100" w:afterAutospacing="1"/>
        <w:jc w:val="right"/>
        <w:rPr>
          <w:rFonts w:ascii="GHEA Grapalat" w:hAnsi="GHEA Grapalat"/>
          <w:lang w:val="hy-AM"/>
        </w:rPr>
      </w:pPr>
      <w:r>
        <w:rPr>
          <w:rFonts w:ascii="GHEA Grapalat" w:hAnsi="GHEA Grapalat"/>
          <w:lang w:val="hy-AM"/>
        </w:rPr>
        <w:t xml:space="preserve">                                                                           2022 թ.  նոյեմբերի  30</w:t>
      </w:r>
    </w:p>
    <w:p w:rsidR="006B536F" w:rsidRDefault="006B536F" w:rsidP="006B536F">
      <w:pPr>
        <w:tabs>
          <w:tab w:val="left" w:pos="7884"/>
          <w:tab w:val="right" w:pos="9759"/>
        </w:tabs>
        <w:spacing w:before="100" w:beforeAutospacing="1" w:after="100" w:afterAutospacing="1"/>
        <w:jc w:val="right"/>
        <w:rPr>
          <w:rFonts w:ascii="GHEA Grapalat" w:hAnsi="GHEA Grapalat"/>
          <w:lang w:val="hy-AM"/>
        </w:rPr>
      </w:pPr>
      <w:r>
        <w:rPr>
          <w:rFonts w:ascii="GHEA Grapalat" w:hAnsi="GHEA Grapalat"/>
          <w:lang w:val="hy-AM"/>
        </w:rPr>
        <w:t xml:space="preserve">     գ. Արշալույս</w:t>
      </w:r>
    </w:p>
    <w:p w:rsidR="006B536F" w:rsidRDefault="006B536F" w:rsidP="006B536F">
      <w:pPr>
        <w:tabs>
          <w:tab w:val="left" w:pos="7536"/>
        </w:tabs>
        <w:spacing w:before="100" w:beforeAutospacing="1" w:after="100" w:afterAutospacing="1"/>
        <w:rPr>
          <w:rFonts w:ascii="Sylfaen" w:hAnsi="Sylfaen"/>
          <w:lang w:val="hy-AM"/>
        </w:rPr>
      </w:pPr>
    </w:p>
    <w:p w:rsidR="006B536F" w:rsidRPr="00632EAD" w:rsidRDefault="006B536F" w:rsidP="006B536F">
      <w:pPr>
        <w:tabs>
          <w:tab w:val="left" w:pos="8160"/>
        </w:tabs>
        <w:rPr>
          <w:rFonts w:ascii="GHEA Grapalat" w:hAnsi="GHEA Grapalat"/>
          <w:lang w:val="hy-AM"/>
        </w:rPr>
      </w:pPr>
    </w:p>
    <w:p w:rsidR="006B536F" w:rsidRPr="00632EAD" w:rsidRDefault="006B536F" w:rsidP="006B536F">
      <w:pPr>
        <w:rPr>
          <w:rFonts w:ascii="GHEA Grapalat" w:hAnsi="GHEA Grapalat"/>
          <w:lang w:val="hy-AM"/>
        </w:rPr>
      </w:pPr>
    </w:p>
    <w:p w:rsidR="006B536F" w:rsidRPr="00632EAD" w:rsidRDefault="006B536F" w:rsidP="006B536F">
      <w:pPr>
        <w:spacing w:before="100" w:beforeAutospacing="1" w:after="100" w:afterAutospacing="1"/>
        <w:rPr>
          <w:rFonts w:ascii="GHEA Grapalat" w:hAnsi="GHEA Grapalat"/>
          <w:b/>
          <w:bCs/>
          <w:lang w:val="hy-AM"/>
        </w:rPr>
      </w:pPr>
    </w:p>
    <w:p w:rsidR="00F70BAE" w:rsidRPr="00C46750" w:rsidRDefault="00F70BAE" w:rsidP="00990A58">
      <w:pPr>
        <w:tabs>
          <w:tab w:val="num" w:pos="-360"/>
        </w:tabs>
        <w:spacing w:after="0"/>
        <w:ind w:right="-1"/>
        <w:rPr>
          <w:rFonts w:ascii="GHEA Grapalat" w:hAnsi="GHEA Grapalat" w:cs="Sylfaen"/>
          <w:b/>
          <w:bCs/>
          <w:lang w:val="hy-AM"/>
        </w:rPr>
      </w:pPr>
    </w:p>
    <w:p w:rsidR="000B3CBA" w:rsidRPr="00990A58" w:rsidRDefault="00990A58" w:rsidP="00990A58">
      <w:pPr>
        <w:jc w:val="right"/>
        <w:rPr>
          <w:rFonts w:ascii="GHEA Grapalat" w:eastAsiaTheme="minorEastAsia" w:hAnsi="GHEA Grapalat"/>
          <w:lang w:val="hy-AM" w:eastAsia="ru-RU"/>
        </w:rPr>
      </w:pPr>
      <w:r w:rsidRPr="00990A58">
        <w:rPr>
          <w:rFonts w:ascii="GHEA Grapalat" w:eastAsiaTheme="minorEastAsia" w:hAnsi="GHEA Grapalat"/>
          <w:lang w:val="hy-AM" w:eastAsia="ru-RU"/>
        </w:rPr>
        <w:t>ՀԱՎԵԼՎԱԾ</w:t>
      </w:r>
      <w:r>
        <w:rPr>
          <w:rFonts w:ascii="GHEA Grapalat" w:eastAsiaTheme="minorEastAsia" w:hAnsi="GHEA Grapalat"/>
          <w:lang w:val="hy-AM" w:eastAsia="ru-RU"/>
        </w:rPr>
        <w:t xml:space="preserve">   1</w:t>
      </w:r>
      <w:r w:rsidRPr="00990A58">
        <w:rPr>
          <w:rFonts w:ascii="GHEA Grapalat" w:eastAsiaTheme="minorEastAsia" w:hAnsi="GHEA Grapalat"/>
          <w:lang w:val="hy-AM" w:eastAsia="ru-RU"/>
        </w:rPr>
        <w:br/>
        <w:t xml:space="preserve">ՀԱՅԱՍՏԱՆԻ ՀԱՆՐԱՊԵՏՈՒԹՅԱՆ ԱՐՄԱՎԻՐԻ ՄԱՐԶԻ </w:t>
      </w:r>
      <w:r w:rsidRPr="00990A58">
        <w:rPr>
          <w:rFonts w:ascii="GHEA Grapalat" w:eastAsiaTheme="minorEastAsia" w:hAnsi="GHEA Grapalat"/>
          <w:lang w:val="hy-AM" w:eastAsia="ru-RU"/>
        </w:rPr>
        <w:br/>
        <w:t>ԽՈՅ ՀԱՄԱՅՆՔԻ ԱՎԱԳԱՆՈՒ 2022 ԹՎԱԿԱՆԻ                                                                  ՆՈՅԵՄԲԵՐԻ 30-Ի ԹԻՎ</w:t>
      </w:r>
      <w:r>
        <w:rPr>
          <w:rFonts w:ascii="GHEA Grapalat" w:eastAsiaTheme="minorEastAsia" w:hAnsi="GHEA Grapalat"/>
          <w:lang w:val="hy-AM" w:eastAsia="ru-RU"/>
        </w:rPr>
        <w:t xml:space="preserve"> 145</w:t>
      </w:r>
      <w:r w:rsidRPr="00990A58">
        <w:rPr>
          <w:rFonts w:ascii="GHEA Grapalat" w:eastAsiaTheme="minorEastAsia" w:hAnsi="GHEA Grapalat"/>
          <w:lang w:val="hy-AM" w:eastAsia="ru-RU"/>
        </w:rPr>
        <w:t xml:space="preserve">-Ա ՈՐՈՇՄԱՆ </w:t>
      </w:r>
    </w:p>
    <w:p w:rsidR="000B3CBA" w:rsidRPr="00C46750" w:rsidRDefault="000B3CBA" w:rsidP="000B3CBA">
      <w:pPr>
        <w:pStyle w:val="a4"/>
        <w:spacing w:before="0" w:beforeAutospacing="0" w:after="0" w:afterAutospacing="0"/>
        <w:ind w:firstLine="375"/>
        <w:jc w:val="center"/>
        <w:rPr>
          <w:rFonts w:cs="Sylfaen"/>
          <w:b/>
          <w:i/>
          <w:lang w:val="hy-AM"/>
        </w:rPr>
      </w:pPr>
      <w:r w:rsidRPr="00C46750">
        <w:rPr>
          <w:rFonts w:cs="Sylfaen"/>
          <w:b/>
          <w:i/>
          <w:lang w:val="hy-AM"/>
        </w:rPr>
        <w:t>ԴՐՈՒՅՔԱՉԱՓԵՐ</w:t>
      </w:r>
    </w:p>
    <w:p w:rsidR="000B3CBA" w:rsidRPr="00C46750" w:rsidRDefault="000B3CBA" w:rsidP="000B3CBA">
      <w:pPr>
        <w:pStyle w:val="a4"/>
        <w:spacing w:before="0" w:beforeAutospacing="0" w:after="0" w:afterAutospacing="0"/>
        <w:ind w:firstLine="375"/>
        <w:jc w:val="center"/>
        <w:rPr>
          <w:b/>
          <w:i/>
          <w:lang w:val="hy-AM"/>
        </w:rPr>
      </w:pPr>
      <w:r w:rsidRPr="00C46750">
        <w:rPr>
          <w:rFonts w:cs="Sylfaen"/>
          <w:b/>
          <w:i/>
          <w:lang w:val="hy-AM"/>
        </w:rPr>
        <w:t xml:space="preserve">ՀԱՅԱՍՏԱՆԻ  ՀԱՆՐԱՊԵՏՈՒԹՅԱՆ  ԱՐՄԱՎԻՐԻ ՄԱՐԶԻ  </w:t>
      </w:r>
      <w:r w:rsidRPr="00C46750">
        <w:rPr>
          <w:rFonts w:cs="Arial LatArm"/>
          <w:b/>
          <w:i/>
          <w:lang w:val="hy-AM"/>
        </w:rPr>
        <w:t xml:space="preserve">ԽՈՅ   </w:t>
      </w:r>
      <w:r w:rsidRPr="00C46750">
        <w:rPr>
          <w:rFonts w:cs="Sylfaen"/>
          <w:b/>
          <w:i/>
          <w:lang w:val="hy-AM"/>
        </w:rPr>
        <w:t xml:space="preserve">ՀԱՄԱՅՆՔԻ </w:t>
      </w:r>
      <w:r w:rsidRPr="00C46750">
        <w:rPr>
          <w:b/>
          <w:i/>
          <w:lang w:val="hy-AM"/>
        </w:rPr>
        <w:t>ՎԱՐՉԱԿԱՆ ՏԱՐԱԾՔՈՒՄ</w:t>
      </w:r>
      <w:r w:rsidR="00FB75ED" w:rsidRPr="00C46750">
        <w:rPr>
          <w:b/>
          <w:i/>
          <w:lang w:val="hy-AM"/>
        </w:rPr>
        <w:t xml:space="preserve"> 2023</w:t>
      </w:r>
      <w:r w:rsidRPr="00C46750">
        <w:rPr>
          <w:b/>
          <w:i/>
          <w:lang w:val="hy-AM"/>
        </w:rPr>
        <w:t xml:space="preserve"> ԹՎԱԿԱՆԻ   ՏԵՂԱԿԱՆ ՏՈՒՐՔԵՐԻ</w:t>
      </w:r>
    </w:p>
    <w:p w:rsidR="000B3CBA" w:rsidRPr="00C46750" w:rsidRDefault="000B3CBA" w:rsidP="000B3CBA">
      <w:pPr>
        <w:pStyle w:val="a4"/>
        <w:tabs>
          <w:tab w:val="left" w:pos="4470"/>
        </w:tabs>
        <w:spacing w:before="0" w:beforeAutospacing="0" w:after="0" w:afterAutospacing="0"/>
        <w:ind w:firstLine="375"/>
        <w:rPr>
          <w:b/>
          <w:color w:val="000000"/>
          <w:lang w:val="hy-AM"/>
        </w:rPr>
      </w:pPr>
    </w:p>
    <w:p w:rsidR="000B3CBA" w:rsidRPr="00C46750" w:rsidRDefault="000B3CBA" w:rsidP="000B3CBA">
      <w:pPr>
        <w:pStyle w:val="a4"/>
        <w:spacing w:before="0" w:beforeAutospacing="0" w:after="0" w:afterAutospacing="0"/>
        <w:ind w:firstLine="375"/>
        <w:jc w:val="both"/>
        <w:rPr>
          <w:b/>
          <w:lang w:val="hy-AM"/>
        </w:rPr>
      </w:pPr>
      <w:r w:rsidRPr="00C46750">
        <w:rPr>
          <w:b/>
          <w:lang w:val="hy-AM"/>
        </w:rPr>
        <w:t>1</w:t>
      </w:r>
      <w:r w:rsidRPr="00C46750">
        <w:rPr>
          <w:b/>
          <w:i/>
          <w:lang w:val="hy-AM"/>
        </w:rPr>
        <w:t xml:space="preserve">. Հայաստանի Հանրապետության Արմավիրի մարզի </w:t>
      </w:r>
      <w:r w:rsidRPr="00C46750">
        <w:rPr>
          <w:rFonts w:cs="Sylfaen"/>
          <w:b/>
          <w:bCs/>
          <w:i/>
          <w:lang w:val="hy-AM"/>
        </w:rPr>
        <w:t xml:space="preserve">Խոյ  </w:t>
      </w:r>
      <w:r w:rsidRPr="00C46750">
        <w:rPr>
          <w:b/>
          <w:i/>
          <w:lang w:val="hy-AM"/>
        </w:rPr>
        <w:t>համայնքում սահմանվում են տեղական տուրքի հետևյալ դրույքաչափերը`</w:t>
      </w:r>
    </w:p>
    <w:p w:rsidR="000B3CBA" w:rsidRPr="00C46750" w:rsidRDefault="000B3CBA" w:rsidP="000B3CBA">
      <w:pPr>
        <w:pStyle w:val="a4"/>
        <w:spacing w:before="0" w:beforeAutospacing="0" w:after="0" w:afterAutospacing="0"/>
        <w:ind w:firstLine="375"/>
        <w:jc w:val="both"/>
        <w:rPr>
          <w:sz w:val="22"/>
          <w:szCs w:val="22"/>
          <w:lang w:val="hy-AM"/>
        </w:rPr>
      </w:pPr>
      <w:r w:rsidRPr="00C46750">
        <w:rPr>
          <w:sz w:val="22"/>
          <w:szCs w:val="22"/>
          <w:lang w:val="hy-AM"/>
        </w:rPr>
        <w:t xml:space="preserve">1) Հայաստանի Հանրապետության օրենսդրությամբ սահմանված կարգով հաստատված ճարտարապետաշինարարական նախագծին համապատասխան` համայնքի վարչական տարածքում նոր շենքերի, շինությունների և ոչ հիմնական շինությունների շինարարության (տեղադրման) (բացառությամբ Հայաստանի Հանրապետության օրենսդրությամբ սահմանված շինարարության թույլտվություն չպահանջող դեպքերի) թույլտվության համար. </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ա. հիմնական շենքերի և շինությունների համար`</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մինչև 300 քառակուսի մետր ընդհանուր մակերես ունեցող անհատական բնակելի, այդ թվում` այգեգործական (ամառանոցային) տների, ինչպես նաև մինչև 200 քառակուսի մետր ընդհանուր մակերես ունեցող հասարակական և արտադրական նշանակության շենքերի և շինությունների համար` </w:t>
      </w:r>
      <w:r w:rsidR="00FB75ED" w:rsidRPr="00C46750">
        <w:rPr>
          <w:color w:val="000000"/>
          <w:sz w:val="22"/>
          <w:szCs w:val="22"/>
          <w:lang w:val="hy-AM"/>
        </w:rPr>
        <w:t>տասն</w:t>
      </w:r>
      <w:r w:rsidRPr="00C46750">
        <w:rPr>
          <w:color w:val="000000"/>
          <w:sz w:val="22"/>
          <w:szCs w:val="22"/>
          <w:lang w:val="hy-AM"/>
        </w:rPr>
        <w:t>հինգ հա</w:t>
      </w:r>
      <w:r w:rsidR="00FB75ED" w:rsidRPr="00C46750">
        <w:rPr>
          <w:color w:val="000000"/>
          <w:sz w:val="22"/>
          <w:szCs w:val="22"/>
          <w:lang w:val="hy-AM"/>
        </w:rPr>
        <w:t>զար</w:t>
      </w:r>
      <w:r w:rsidRPr="00C46750">
        <w:rPr>
          <w:color w:val="000000"/>
          <w:sz w:val="22"/>
          <w:szCs w:val="22"/>
          <w:lang w:val="hy-AM"/>
        </w:rPr>
        <w:t xml:space="preserve">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բ. սույն կետի  1-ին  ենթակետի «ա» պարբերությունով չնախատեսված շենքերի և շինությունների համար`</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- 200-ից մինչև 500 քառակուսի մետր ընդհանուր մակերես ունեցող շենքերի և շինությունների համար` </w:t>
      </w:r>
      <w:r w:rsidR="00FB75ED" w:rsidRPr="00C46750">
        <w:rPr>
          <w:color w:val="000000"/>
          <w:sz w:val="22"/>
          <w:szCs w:val="22"/>
          <w:lang w:val="hy-AM"/>
        </w:rPr>
        <w:t>քսա</w:t>
      </w:r>
      <w:r w:rsidRPr="00C46750">
        <w:rPr>
          <w:color w:val="000000"/>
          <w:sz w:val="22"/>
          <w:szCs w:val="22"/>
          <w:lang w:val="hy-AM"/>
        </w:rPr>
        <w:t>նհինգ հազար դրամ</w:t>
      </w:r>
      <w:r w:rsidRPr="00C46750">
        <w:rPr>
          <w:b/>
          <w:bCs/>
          <w:color w:val="000000"/>
          <w:sz w:val="22"/>
          <w:szCs w:val="22"/>
          <w:lang w:val="hy-AM"/>
        </w:rPr>
        <w:t>,</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- 500-ից մինչև 1000 քառակուսի մետր ընդհանուր մակերես ունեցող շենքերի և շինությունների համար` </w:t>
      </w:r>
      <w:r w:rsidR="00FB75ED" w:rsidRPr="00C46750">
        <w:rPr>
          <w:color w:val="000000"/>
          <w:sz w:val="22"/>
          <w:szCs w:val="22"/>
          <w:lang w:val="hy-AM"/>
        </w:rPr>
        <w:t xml:space="preserve">քառասուն </w:t>
      </w:r>
      <w:r w:rsidRPr="00C46750">
        <w:rPr>
          <w:color w:val="000000"/>
          <w:sz w:val="22"/>
          <w:szCs w:val="22"/>
          <w:lang w:val="hy-AM"/>
        </w:rPr>
        <w:t>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- 1000-ից մինչև 3000 քառակուսի մետր ընդհանուր մակերես ունեցող շենքերի և շինությունների համար՝ հիսուն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- 3000-ից և ավելի քառակուսի մետր ընդհանուր մակերես ունեցող շենքերի և շինությունների համար՝ հարյուր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գ. ոչ հիմնական շենքերի և շինությունների համար`</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մինչև 20 քառակուսի մետր ընդհանուր մակերես ունեցող շենքերի և շինությունների համար` երեք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- 20 և ավելի քառակուսի մետր ընդհանուր մակերես ունեցող շենքերի և շինությունների համար`   հինգ  հազար դրամ.</w:t>
      </w:r>
    </w:p>
    <w:p w:rsidR="000B3CBA" w:rsidRPr="00C46750" w:rsidRDefault="000B3CBA" w:rsidP="000B3CBA">
      <w:pPr>
        <w:pStyle w:val="a4"/>
        <w:shd w:val="clear" w:color="auto" w:fill="FFFFFF"/>
        <w:spacing w:before="0" w:beforeAutospacing="0" w:after="0" w:afterAutospacing="0"/>
        <w:ind w:firstLine="375"/>
        <w:jc w:val="both"/>
        <w:rPr>
          <w:sz w:val="22"/>
          <w:szCs w:val="22"/>
          <w:lang w:val="hy-AM"/>
        </w:rPr>
      </w:pPr>
      <w:r w:rsidRPr="00C46750">
        <w:rPr>
          <w:color w:val="000000"/>
          <w:sz w:val="22"/>
          <w:szCs w:val="22"/>
          <w:lang w:val="hy-AM"/>
        </w:rPr>
        <w:t>2) համայնքի վարչական տարածքում գոյություն ունեցող շենքերի և շինությունների վերակառուցման, վերականգնման, ուժեղացման, արդիականացման և բարեկարգման աշխատանքների (բացառությամբ Հայաստանի Հանրապետության օրենսդրությամբ սահմանված շինարարության թույլտվություն չպահանջվող դեպքերի) թույլտվության համար, եթե սահմանված կա</w:t>
      </w:r>
      <w:r w:rsidRPr="00C46750">
        <w:rPr>
          <w:sz w:val="22"/>
          <w:szCs w:val="22"/>
          <w:lang w:val="hy-AM"/>
        </w:rPr>
        <w:t>րգով հաստատված ճարտարապետաշինարարական նախագծով`</w:t>
      </w:r>
    </w:p>
    <w:p w:rsidR="000B3CBA" w:rsidRPr="00C46750" w:rsidRDefault="000B3CBA" w:rsidP="000B3CBA">
      <w:pPr>
        <w:pStyle w:val="a4"/>
        <w:shd w:val="clear" w:color="auto" w:fill="FFFFFF"/>
        <w:spacing w:before="0" w:beforeAutospacing="0" w:after="0" w:afterAutospacing="0"/>
        <w:ind w:firstLine="375"/>
        <w:jc w:val="both"/>
        <w:rPr>
          <w:sz w:val="22"/>
          <w:szCs w:val="22"/>
          <w:lang w:val="hy-AM"/>
        </w:rPr>
      </w:pPr>
      <w:r w:rsidRPr="00C46750">
        <w:rPr>
          <w:sz w:val="22"/>
          <w:szCs w:val="22"/>
          <w:lang w:val="hy-AM"/>
        </w:rPr>
        <w:t>ա. չի նախատեսվում կցակառույցների, վերնակառույցների, շենքի գաբարիտային չափերն ընդլայնող այլ կառույցների (այդ թվում` ստորգետնյա) հետևանքով օբյեկտի ընդհանուր մակերեսի ավելացում կամ շենքերի գործառական նշանակության փոփոխություն`  երեք  հազար  դրամ,</w:t>
      </w:r>
    </w:p>
    <w:p w:rsidR="000B3CBA" w:rsidRPr="00C46750" w:rsidRDefault="000B3CBA" w:rsidP="000B3CBA">
      <w:pPr>
        <w:pStyle w:val="a4"/>
        <w:shd w:val="clear" w:color="auto" w:fill="FFFFFF"/>
        <w:spacing w:before="0" w:beforeAutospacing="0" w:after="0" w:afterAutospacing="0"/>
        <w:ind w:firstLine="375"/>
        <w:jc w:val="both"/>
        <w:rPr>
          <w:sz w:val="22"/>
          <w:szCs w:val="22"/>
          <w:lang w:val="hy-AM"/>
        </w:rPr>
      </w:pPr>
      <w:r w:rsidRPr="00C46750">
        <w:rPr>
          <w:color w:val="000000"/>
          <w:sz w:val="22"/>
          <w:szCs w:val="22"/>
          <w:shd w:val="clear" w:color="auto" w:fill="FFFFFF"/>
          <w:lang w:val="hy-AM"/>
        </w:rPr>
        <w:t xml:space="preserve">բ. բացի շենքերի և շինությունների վերակառուցման, ուժեղացման, վերականգնման կամ արդիականացման աշխատանքներից, նախատեսվում է նաև կցակառույցների, վերնակառույցների, շենքի տրամաչափային չափերն ընդլայնող այլ կառույցների (այդ թվում` ստորգետնյա) հետևանքով օբյեկտի ընդհանուր մակերեսի ավելացում կամ շենքերի գործառական նշանակության </w:t>
      </w:r>
      <w:r w:rsidRPr="00C46750">
        <w:rPr>
          <w:color w:val="000000"/>
          <w:sz w:val="22"/>
          <w:szCs w:val="22"/>
          <w:shd w:val="clear" w:color="auto" w:fill="FFFFFF"/>
          <w:lang w:val="hy-AM"/>
        </w:rPr>
        <w:lastRenderedPageBreak/>
        <w:t>փոփոխություն, և, բացի սույն կետի «ա» ենթակետով սահմանված դրույքաչափից, կիրառվում են նաև նոր շինարարության համար սույն հոդվածի 1-ին մասի 1-ին կետով սահմանված նորմերը և դրույքաչափերը` շենքերի և շինությունների ընդհանուր մակերեսի ավելացման կամ շենքերի գործառական նշանակության փոփոխության մասով</w:t>
      </w:r>
      <w:r w:rsidR="00187CA6" w:rsidRPr="00C46750">
        <w:rPr>
          <w:color w:val="000000"/>
          <w:sz w:val="22"/>
          <w:szCs w:val="22"/>
          <w:shd w:val="clear" w:color="auto" w:fill="FFFFFF"/>
          <w:lang w:val="hy-AM"/>
        </w:rPr>
        <w:t xml:space="preserve"> </w:t>
      </w:r>
      <w:r w:rsidR="00187CA6" w:rsidRPr="00C46750">
        <w:rPr>
          <w:sz w:val="22"/>
          <w:szCs w:val="22"/>
          <w:lang w:val="hy-AM"/>
        </w:rPr>
        <w:t>երեք  հազար  դրամ,</w:t>
      </w:r>
    </w:p>
    <w:p w:rsidR="000B3CBA" w:rsidRPr="00C46750" w:rsidRDefault="000B3CBA" w:rsidP="000B3CBA">
      <w:pPr>
        <w:pStyle w:val="a4"/>
        <w:shd w:val="clear" w:color="auto" w:fill="FFFFFF"/>
        <w:spacing w:before="0" w:beforeAutospacing="0" w:after="0" w:afterAutospacing="0"/>
        <w:ind w:firstLine="375"/>
        <w:rPr>
          <w:color w:val="000000"/>
          <w:sz w:val="22"/>
          <w:szCs w:val="22"/>
          <w:lang w:val="hy-AM"/>
        </w:rPr>
      </w:pPr>
      <w:r w:rsidRPr="00C46750">
        <w:rPr>
          <w:color w:val="000000"/>
          <w:sz w:val="22"/>
          <w:szCs w:val="22"/>
          <w:lang w:val="hy-AM"/>
        </w:rPr>
        <w:t>գ. նախատեսվում է միայն կցակառույցների, վերնակառույցների, շենքի գաբարիտային չափերն ընդլայնող այլ կառույցների (այդ թվում` ստորգետնյա) շինարարություն կամ շենքերի գործառական նշանակության փոփոխություն, ապա, սույն օրենքի իմաստով, այն համարվում է նոր շինարարություն, որի նկատմամբ կիրառվում են նոր շինարարության համար սույն հոդվածի 1-ին մասի 1-ին կետով սահմանված նորմերը և դրույքաչափերը</w:t>
      </w:r>
      <w:r w:rsidR="004009AE" w:rsidRPr="00C46750">
        <w:rPr>
          <w:color w:val="000000"/>
          <w:sz w:val="22"/>
          <w:szCs w:val="22"/>
          <w:lang w:val="hy-AM"/>
        </w:rPr>
        <w:t xml:space="preserve">՝ </w:t>
      </w:r>
      <w:r w:rsidR="004009AE" w:rsidRPr="00C46750">
        <w:rPr>
          <w:sz w:val="22"/>
          <w:szCs w:val="22"/>
          <w:lang w:val="hy-AM"/>
        </w:rPr>
        <w:t>երեք  հազար  դրամ,</w:t>
      </w:r>
    </w:p>
    <w:p w:rsidR="000B3CBA" w:rsidRPr="00C46750" w:rsidRDefault="000B3CBA" w:rsidP="000B3CBA">
      <w:pPr>
        <w:pStyle w:val="a4"/>
        <w:shd w:val="clear" w:color="auto" w:fill="FFFFFF"/>
        <w:spacing w:before="0" w:beforeAutospacing="0" w:after="0" w:afterAutospacing="0"/>
        <w:ind w:firstLine="375"/>
        <w:jc w:val="both"/>
        <w:rPr>
          <w:sz w:val="22"/>
          <w:szCs w:val="22"/>
          <w:lang w:val="hy-AM"/>
        </w:rPr>
      </w:pPr>
      <w:r w:rsidRPr="00C46750">
        <w:rPr>
          <w:sz w:val="22"/>
          <w:szCs w:val="22"/>
          <w:lang w:val="hy-AM"/>
        </w:rPr>
        <w:t>3) համայնքի վարչական տարածքում շենքերի, շինությունների և քաղաքաշինական այլ օբյեկտների քանդման (բացառությամբ Հայաստանի Հանրապետության օրենսդրությամբ սահմանված քանդման թույլտվություն չպահանջվող դեպքերի) թույլտվության համար`  հինգ հազար դրամ.</w:t>
      </w:r>
    </w:p>
    <w:p w:rsidR="000B3CBA" w:rsidRPr="00C46750" w:rsidRDefault="000B3CBA" w:rsidP="00C46750">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4) համայնքի վարչական տարածքում օրենքով և այլ իրավական ակտերով սահմանված պահանջները բավարարող լցավորման յուրաքանչյուր կայանում հեղուկ վառելիքի վաճառքի թույլտվության համար՝ օրացուցային տարվա համար՝ երկու հարյուր հազար դրամ.</w:t>
      </w:r>
    </w:p>
    <w:p w:rsidR="000B3CBA" w:rsidRPr="00C46750" w:rsidRDefault="000B3CBA" w:rsidP="00C46750">
      <w:pPr>
        <w:pStyle w:val="a4"/>
        <w:shd w:val="clear" w:color="auto" w:fill="FFFFFF"/>
        <w:spacing w:before="0" w:beforeAutospacing="0" w:after="0" w:afterAutospacing="0"/>
        <w:ind w:firstLine="375"/>
        <w:jc w:val="both"/>
        <w:rPr>
          <w:color w:val="000000"/>
          <w:sz w:val="22"/>
          <w:szCs w:val="22"/>
          <w:lang w:val="hy-AM"/>
        </w:rPr>
      </w:pPr>
      <w:r w:rsidRPr="00C46750">
        <w:rPr>
          <w:color w:val="000000" w:themeColor="text1"/>
          <w:sz w:val="22"/>
          <w:szCs w:val="22"/>
          <w:lang w:val="hy-AM"/>
        </w:rPr>
        <w:t>4.1) համայնքի վարչական տարածքում օրենքով և այլ իրավական ակտերով սահմանված պահանջները բավարարող լցավորման յուրաքանչյուր կայանում սեղմված</w:t>
      </w:r>
      <w:r w:rsidRPr="00C46750">
        <w:rPr>
          <w:color w:val="000000"/>
          <w:sz w:val="22"/>
          <w:szCs w:val="22"/>
          <w:lang w:val="hy-AM"/>
        </w:rPr>
        <w:t xml:space="preserve"> բնական գազի վաճառքի թույլտվության համար՝ օրացուցային տարվա համար՝ երկու հարյուր   հազար դրամ.</w:t>
      </w:r>
    </w:p>
    <w:p w:rsidR="000B3CBA" w:rsidRPr="00C46750" w:rsidRDefault="000B3CBA" w:rsidP="00C46750">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4.2) համայնքի վարչական տարածքում օրենքով և այլ իրավական ակտերով սահմանված պահանջները բավարարող լցավորման յուրաքանչյուր կայանում հեղուկացված նավթային կամ ածխաջրածնային գազերի վաճառքի թույլտվության համար՝ օրացուցային տարվա համար՝ </w:t>
      </w:r>
      <w:r w:rsidR="006309CA" w:rsidRPr="00C46750">
        <w:rPr>
          <w:color w:val="000000"/>
          <w:sz w:val="22"/>
          <w:szCs w:val="22"/>
          <w:lang w:val="hy-AM"/>
        </w:rPr>
        <w:t xml:space="preserve">մեկ </w:t>
      </w:r>
      <w:r w:rsidRPr="00C46750">
        <w:rPr>
          <w:color w:val="000000"/>
          <w:sz w:val="22"/>
          <w:szCs w:val="22"/>
          <w:lang w:val="hy-AM"/>
        </w:rPr>
        <w:t>հարյուր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shd w:val="clear" w:color="auto" w:fill="FFFFFF"/>
          <w:lang w:val="hy-AM"/>
        </w:rPr>
        <w:t>5) համայնքի վարչական տարածքում գտնվող խանութներում, կրպակներում, հեղուկ վառելիքի կամ սեղմված բնական կամ հեղուկացված նավթային կամ ածխաջրածնային գազերի մանրածախ առևտրի կետերում, ավտոլվացման կետերում, ավտոմեքենաների տեխնիկական սպասարկման և նորոգման ծառայության օբյեկտներում տնտեսավարողի գործունեության յուրաքանչյուր վայրում տեխնիկական հեղուկների վաճառքի թույլտվության համար՝ օրացուցային տարվա համար՝ երեսուն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6) համայնքի վարչական տարածքում թանկարժեք մետաղներից պատրաստված իրերի որոշակի վայրում մանրածախ առք ու վաճառք իրականացնելու թույլտվության համար՝ օրացուցային տարվա համար` քսանհինգ  հազար դրամ. </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7) </w:t>
      </w:r>
      <w:r w:rsidRPr="00C46750">
        <w:rPr>
          <w:color w:val="000000"/>
          <w:sz w:val="22"/>
          <w:szCs w:val="22"/>
          <w:shd w:val="clear" w:color="auto" w:fill="FFFFFF"/>
          <w:lang w:val="hy-AM"/>
        </w:rPr>
        <w:t>համայնքի վարչական տարածքում ոգելից և ալկոհոլային խմիչքների կամ օրենքով սահմանված սահմանափակումներին համապատասխան ծխախոտային արտադրատեսակների կամ ծխախոտային արտադրատեսակների փոխարինիչների կամ ծխախոտային արտադրատեսակների նմանակների վաճառքի թույլտվության համար`</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ա. ոգելից և ալկոհոլային խմիչքի վաճառքի թույլտվության համար՝ յուրաքանչյուր եռամսյակի համար՝</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մինչև 26 քառակուսի մետր ընդհանուր մակերես ունեցող հիմնական և ոչ հիմնական շինությունների ներսում վաճառքի կազմակերպման դեպքում՝ հինգ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- 26-ից մինչև 50 քառակուսի մետր ընդհանուր մակերես ունեցող հիմնական և ոչ հիմնական շինությունների ներսում վաճառքի կազմակերպման դեպքում՝ վեց հազար հինգ հարյուր դրամ,  </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- 50-ից մինչև 100 քառակուսի մետր ընդհանուր մակերես ունեցող հիմնական և ոչ հիմնական շինությունների ներսում վաճառքի կազմակերպման դեպքում՝  տաս   հազար դրամ,  </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- 100-ից մինչև 200 քառակուսի մետր ընդհանուր մակերես ունեցող հիմնական և ոչ հիմնական շինությունների ներսում վաճառքի կազմակերպման դեպքում՝ տասներկու հազար  դրամ, </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- 200-ից մինչև 500 քառակուսի մետր ընդհանուր մակերես ունեցող հիմնական և ոչ հիմնական շինությունների ներսում վաճառքի կազմակերպման դեպքում՝ տասնհինգ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- 500 և ավելի քառակուսի մետր ընդհանուր մակերես ունեցող հիմնական և ոչ հիմնական շինությունների ներսում վաճառքի կազմակերպման դեպքում՝ քսանհինգ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shd w:val="clear" w:color="auto" w:fill="FFFFFF"/>
          <w:lang w:val="hy-AM"/>
        </w:rPr>
      </w:pPr>
      <w:r w:rsidRPr="00C46750">
        <w:rPr>
          <w:color w:val="000000"/>
          <w:sz w:val="22"/>
          <w:szCs w:val="22"/>
          <w:shd w:val="clear" w:color="auto" w:fill="FFFFFF"/>
          <w:lang w:val="hy-AM"/>
        </w:rPr>
        <w:t xml:space="preserve">բ. օրենքով սահմանված սահմանափակումներին համապատասխան ծխախոտային արտադրատեսակների կամ ծխախոտային արտադրատեսակների փոխարինիչների կամ </w:t>
      </w:r>
      <w:r w:rsidRPr="00C46750">
        <w:rPr>
          <w:color w:val="000000"/>
          <w:sz w:val="22"/>
          <w:szCs w:val="22"/>
          <w:shd w:val="clear" w:color="auto" w:fill="FFFFFF"/>
          <w:lang w:val="hy-AM"/>
        </w:rPr>
        <w:lastRenderedPageBreak/>
        <w:t>ծխախոտային արտադրատեսակների նմանակների վաճառքի թույլտվության համար` յուրաքանչյուր եռամսյակի համար`</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մինչև 26 քառակուսի մետր ընդհանուր մակերես ունեցող հիմնական և ոչ հիմնական շինությունների ներսում վաճառքի կազմակերպման դեպքում՝ հինգ հազար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- 26-ից մինչև 50 քառակուսի մետր ընդհանուր մակերես ունեցող հիմնական և ոչ հիմնական շինությունների ներսում վաճառքի կազմակերպման դեպքում՝ վեց հազար հինգ հարյուր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- 50-ից մինչև 100 քառակուսի մետր ընդհանուր մակերես ունեցող հիմնական և ոչ հիմնական շինությունների ներսում վաճառքի կազմակերպման դեպքում՝ տաս հազար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- 100-ից մինչև 200 քառակուսի մետր ընդհանուր մակերես ունեցող հիմնական և ոչ հիմնական շինությունների ներսում վաճառքի կազմակերպման դեպքում՝ տասներկու հազար հինգ հարյուր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- 200-ից մինչև 500 քառակուսի մետր ընդհանուր մակերես ունեցող հիմնական և ոչ հիմնական շինությունների ներսում վաճառքի կազմակերպման դեպքում՝ քսաներկու հազար հինգ հարյուր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- 500 և ավելի քառակուսի մետր ընդհանուր մակերես ունեցող հիմնական և ոչ հիմնական շինությունների ներսում վաճառքի կազմակերպման դեպքում՝ հիսուն հազար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8) իրավաբանական անձանց և անհատ ձեռնարկատերերին համայնքի վարչական տարածքում «Առևտրի և ծառայությունների մասին» Հայաստանի Հանրապետության օրենքով սահմանված՝ բացօթյա առևտրի կազմակերպման թույլտվության համար՝ յուրաքանչյուր օրվա համար` մեկհարյուր  հինգ դրամ՝ մեկ քառակուսի մետրի համար</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9) համայնքի վարչական տարածքում առևտրի, հանրային սննդի, զվարճանքի, շահումով խաղերի և վիճակախաղերի կազմակերպման օբյեկտներին, խաղատներին և բաղնիքներին (սաունաներին) ժամը 24.00-ից հետո աշխատելու թույլտվության համար՝ օրացուցային տարվա համար՝</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ա. առևտրի օբյեկտների համար` հինգ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բ. հանրային սննդի և զվարճանքի օբյեկտների համար`  քսանհինգ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գ. բաղնիքների (սաունաների) համար` երկու հարյուր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դ. խաղատների համար` հինգ հարյուր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ե. շահումով խաղերի համար` երկու հարյուր հիսուն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զ. վիճակախաղերի համար`  մեկ  հարյուր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10) </w:t>
      </w:r>
      <w:r w:rsidRPr="00C46750">
        <w:rPr>
          <w:color w:val="000000"/>
          <w:sz w:val="22"/>
          <w:szCs w:val="22"/>
          <w:shd w:val="clear" w:color="auto" w:fill="FFFFFF"/>
          <w:lang w:val="hy-AM"/>
        </w:rPr>
        <w:t>համայնքի վարչական տարածքում հանրային սննդի կազմակերպման և իրականացման (համայնքի ավագանու որոշմամբ սահմանված կանոններին համապատասխան)՝ տնտեսավարողի գործունեության համար առանձնացված յուրաքանչյուր վայրում հանրային սննդի կազմակերպման և իրականացման թույլտվության համար տեղական տուրքը յուրաքանչյուր եռամսյակի համար սահմանվում է՝</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ա. հիմնական շինությունների ներսում՝ </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մինչև 26 քառակուսի մետր ընդհանուր մակերես ունեցող հանրային սննդի օբյեկտի համար՝  երկու հազար հինգ հարյուր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- 26-ից մինչև 50 քառակուսի մետր ընդհանուր մակերես ունեցող հանրային սննդի օբյեկտի համար՝ հինգ հազար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- 50-ից մինչև 100 քառակուսի մետր ընդհանուր մակերես ունեցող հանրային սննդի օբյեկտի համար՝ յոթ  հազար   հինգ  հարյուր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rFonts w:ascii="Calibri" w:hAnsi="Calibri" w:cs="Calibri"/>
          <w:color w:val="000000"/>
          <w:sz w:val="22"/>
          <w:szCs w:val="22"/>
          <w:lang w:val="hy-AM"/>
        </w:rPr>
        <w:t> </w:t>
      </w:r>
      <w:r w:rsidRPr="00C46750">
        <w:rPr>
          <w:rFonts w:cs="Arial Unicode"/>
          <w:color w:val="000000"/>
          <w:sz w:val="22"/>
          <w:szCs w:val="22"/>
          <w:lang w:val="hy-AM"/>
        </w:rPr>
        <w:t>- 100-ից մինչև 200</w:t>
      </w:r>
      <w:r w:rsidRPr="00C46750">
        <w:rPr>
          <w:color w:val="000000"/>
          <w:sz w:val="22"/>
          <w:szCs w:val="22"/>
          <w:lang w:val="hy-AM"/>
        </w:rPr>
        <w:t xml:space="preserve"> քառակուսի մետր ընդհանուր մակերես ունեցող հանրային սննդի օբյեկտի համար՝ տաս   հազար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rFonts w:ascii="Calibri" w:hAnsi="Calibri" w:cs="Calibri"/>
          <w:b/>
          <w:bCs/>
          <w:color w:val="000000"/>
          <w:sz w:val="22"/>
          <w:szCs w:val="22"/>
          <w:lang w:val="hy-AM"/>
        </w:rPr>
        <w:t> </w:t>
      </w:r>
      <w:r w:rsidRPr="00C46750">
        <w:rPr>
          <w:color w:val="000000"/>
          <w:sz w:val="22"/>
          <w:szCs w:val="22"/>
          <w:lang w:val="hy-AM"/>
        </w:rPr>
        <w:t>- 200-ից մինչև 500 քառակուսի մետր ընդհանուր մակերես ունեցող հանրային սննդի օբյեկտի համար՝ տասնհինգ   հազար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rFonts w:ascii="Calibri" w:hAnsi="Calibri" w:cs="Calibri"/>
          <w:b/>
          <w:bCs/>
          <w:color w:val="000000"/>
          <w:sz w:val="22"/>
          <w:szCs w:val="22"/>
          <w:lang w:val="hy-AM"/>
        </w:rPr>
        <w:t> </w:t>
      </w:r>
      <w:r w:rsidRPr="00C46750">
        <w:rPr>
          <w:color w:val="000000"/>
          <w:sz w:val="22"/>
          <w:szCs w:val="22"/>
          <w:lang w:val="hy-AM"/>
        </w:rPr>
        <w:t>- 500 և ավելի քառակուսի մետր ընդհանուր մակերես ունեցող հանրային սննդի օբյեկտի համար՝  քսանհինգ   հազար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rFonts w:ascii="Calibri" w:hAnsi="Calibri" w:cs="Calibri"/>
          <w:color w:val="000000"/>
          <w:sz w:val="22"/>
          <w:szCs w:val="22"/>
          <w:lang w:val="hy-AM"/>
        </w:rPr>
        <w:t> </w:t>
      </w:r>
      <w:r w:rsidRPr="00C46750">
        <w:rPr>
          <w:rFonts w:cs="Arial Unicode"/>
          <w:color w:val="000000"/>
          <w:sz w:val="22"/>
          <w:szCs w:val="22"/>
          <w:lang w:val="hy-AM"/>
        </w:rPr>
        <w:t>բ. ոչ հիմնական շինությունների ներսում`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rFonts w:ascii="Calibri" w:hAnsi="Calibri" w:cs="Calibri"/>
          <w:color w:val="000000"/>
          <w:sz w:val="22"/>
          <w:szCs w:val="22"/>
          <w:lang w:val="hy-AM"/>
        </w:rPr>
        <w:t> </w:t>
      </w:r>
      <w:r w:rsidRPr="00C46750">
        <w:rPr>
          <w:rFonts w:cs="Arial Unicode"/>
          <w:color w:val="000000"/>
          <w:sz w:val="22"/>
          <w:szCs w:val="22"/>
          <w:lang w:val="hy-AM"/>
        </w:rPr>
        <w:t>- մինչև 26 քառակուսի մետր ընդհանուր մակերես ունեցող հանրային սն</w:t>
      </w:r>
      <w:r w:rsidRPr="00C46750">
        <w:rPr>
          <w:color w:val="000000"/>
          <w:sz w:val="22"/>
          <w:szCs w:val="22"/>
          <w:lang w:val="hy-AM"/>
        </w:rPr>
        <w:t>նդի օբյեկտի համար՝ հինգ հարյուր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rFonts w:ascii="Calibri" w:hAnsi="Calibri" w:cs="Calibri"/>
          <w:color w:val="000000"/>
          <w:sz w:val="22"/>
          <w:szCs w:val="22"/>
          <w:lang w:val="hy-AM"/>
        </w:rPr>
        <w:t> </w:t>
      </w:r>
      <w:r w:rsidRPr="00C46750">
        <w:rPr>
          <w:rFonts w:cs="Arial Unicode"/>
          <w:color w:val="000000"/>
          <w:sz w:val="22"/>
          <w:szCs w:val="22"/>
          <w:lang w:val="hy-AM"/>
        </w:rPr>
        <w:t>- 26-ից մինչև 50 քառակուսի մետր ընդհանուր մակերես ունեցող հանրային սննդի օբյեկտի համար՝  մեկ   հազար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rFonts w:ascii="Calibri" w:hAnsi="Calibri" w:cs="Calibri"/>
          <w:color w:val="000000"/>
          <w:sz w:val="22"/>
          <w:szCs w:val="22"/>
          <w:lang w:val="hy-AM"/>
        </w:rPr>
        <w:lastRenderedPageBreak/>
        <w:t> </w:t>
      </w:r>
      <w:r w:rsidRPr="00C46750">
        <w:rPr>
          <w:rFonts w:cs="Arial Unicode"/>
          <w:color w:val="000000"/>
          <w:sz w:val="22"/>
          <w:szCs w:val="22"/>
          <w:lang w:val="hy-AM"/>
        </w:rPr>
        <w:t>- 50-ից մինչև 100 քառակուսի մետր ընդհանուր մակերես ունեցող հանրային սննդի օբյեկտ</w:t>
      </w:r>
      <w:r w:rsidRPr="00C46750">
        <w:rPr>
          <w:color w:val="000000"/>
          <w:sz w:val="22"/>
          <w:szCs w:val="22"/>
          <w:lang w:val="hy-AM"/>
        </w:rPr>
        <w:t>ի համար՝ երկու հազար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rFonts w:ascii="Calibri" w:hAnsi="Calibri" w:cs="Calibri"/>
          <w:color w:val="000000"/>
          <w:sz w:val="22"/>
          <w:szCs w:val="22"/>
          <w:lang w:val="hy-AM"/>
        </w:rPr>
        <w:t> </w:t>
      </w:r>
      <w:r w:rsidRPr="00C46750">
        <w:rPr>
          <w:rFonts w:cs="Arial Unicode"/>
          <w:color w:val="000000"/>
          <w:sz w:val="22"/>
          <w:szCs w:val="22"/>
          <w:lang w:val="hy-AM"/>
        </w:rPr>
        <w:t>- 100-ից մինչև 200 քառակուսի մետր ընդհանուր մակերես ունեցող հանրային սննդի օբյեկտի համար՝ չորս հազար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rFonts w:ascii="Calibri" w:hAnsi="Calibri" w:cs="Calibri"/>
          <w:color w:val="000000"/>
          <w:sz w:val="22"/>
          <w:szCs w:val="22"/>
          <w:lang w:val="hy-AM"/>
        </w:rPr>
        <w:t> </w:t>
      </w:r>
      <w:r w:rsidRPr="00C46750">
        <w:rPr>
          <w:rFonts w:cs="Arial Unicode"/>
          <w:color w:val="000000"/>
          <w:sz w:val="22"/>
          <w:szCs w:val="22"/>
          <w:lang w:val="hy-AM"/>
        </w:rPr>
        <w:t>- 200-ից մինչև 500 քառակուսի մետր ընդհանուր մակերես ունեց</w:t>
      </w:r>
      <w:r w:rsidRPr="00C46750">
        <w:rPr>
          <w:color w:val="000000"/>
          <w:sz w:val="22"/>
          <w:szCs w:val="22"/>
          <w:lang w:val="hy-AM"/>
        </w:rPr>
        <w:t>ող հանրային սննդի օբյեկտի համար՝ յոթ  հազար  հինգ հարյուր  տաս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rFonts w:ascii="Calibri" w:hAnsi="Calibri" w:cs="Calibri"/>
          <w:color w:val="000000"/>
          <w:sz w:val="22"/>
          <w:szCs w:val="22"/>
          <w:lang w:val="hy-AM"/>
        </w:rPr>
        <w:t> </w:t>
      </w:r>
      <w:r w:rsidRPr="00C46750">
        <w:rPr>
          <w:rFonts w:cs="Arial Unicode"/>
          <w:color w:val="000000"/>
          <w:sz w:val="22"/>
          <w:szCs w:val="22"/>
          <w:lang w:val="hy-AM"/>
        </w:rPr>
        <w:t>- 500 և ավելի քառակուսի մետր ընդհանուր մակերես ունեցող հանրային սննդի օբյեկտի համար՝ տասներկու  հազար   հինգ   հարյուր  տաս  դրամ.</w:t>
      </w:r>
    </w:p>
    <w:p w:rsidR="000B3CBA" w:rsidRPr="00C46750" w:rsidRDefault="000B3CBA" w:rsidP="000B3CBA">
      <w:pPr>
        <w:pStyle w:val="a4"/>
        <w:shd w:val="clear" w:color="auto" w:fill="FFFFFF"/>
        <w:spacing w:before="0" w:beforeAutospacing="0" w:after="0" w:afterAutospacing="0"/>
        <w:ind w:right="167" w:firstLine="502"/>
        <w:jc w:val="both"/>
        <w:rPr>
          <w:color w:val="000000"/>
          <w:sz w:val="22"/>
          <w:szCs w:val="22"/>
          <w:lang w:val="hy-AM"/>
        </w:rPr>
      </w:pPr>
      <w:r w:rsidRPr="00C46750">
        <w:rPr>
          <w:color w:val="000000"/>
          <w:sz w:val="22"/>
          <w:szCs w:val="22"/>
          <w:lang w:val="hy-AM"/>
        </w:rPr>
        <w:t>11) ավագանու սահմանած կարգին ու պայմաններին համապատասխան` համայնքի վարչական տարածքում արտաքին գովազդ տեղադրելու թույլտվության համար, բացառությամբ բնակավայրերի սահմաններից դուրս գտնվող պետական նշանակության ավտոմոբիլային ճանապարհների օտարման շերտերում և պաշտպանական գոտիներում տեղադրվող գովազդների թույլտվությունների, յուրաքանչյուր ամիս մեկ քառակուսի մետրի համար`</w:t>
      </w:r>
    </w:p>
    <w:p w:rsidR="000B3CBA" w:rsidRPr="00C46750" w:rsidRDefault="000B3CBA" w:rsidP="000B3CBA">
      <w:pPr>
        <w:pStyle w:val="a4"/>
        <w:shd w:val="clear" w:color="auto" w:fill="FFFFFF"/>
        <w:spacing w:before="0" w:beforeAutospacing="0" w:after="0" w:afterAutospacing="0"/>
        <w:ind w:right="167" w:firstLine="502"/>
        <w:jc w:val="both"/>
        <w:rPr>
          <w:color w:val="000000"/>
          <w:sz w:val="22"/>
          <w:szCs w:val="22"/>
          <w:lang w:val="hy-AM"/>
        </w:rPr>
      </w:pPr>
      <w:r w:rsidRPr="00C46750">
        <w:rPr>
          <w:color w:val="000000"/>
          <w:sz w:val="22"/>
          <w:szCs w:val="22"/>
          <w:lang w:val="hy-AM"/>
        </w:rPr>
        <w:t>ա. ալկոհոլային սպիրտի պարունակությունը մինչև 20 ծավալային տոկոս արտադրանք գովազդող արտաքին գովազդի համար` երկու հազար դրամ,</w:t>
      </w:r>
    </w:p>
    <w:p w:rsidR="000B3CBA" w:rsidRPr="00C46750" w:rsidRDefault="000B3CBA" w:rsidP="000B3CBA">
      <w:pPr>
        <w:pStyle w:val="a4"/>
        <w:shd w:val="clear" w:color="auto" w:fill="FFFFFF"/>
        <w:spacing w:before="0" w:beforeAutospacing="0" w:after="0" w:afterAutospacing="0"/>
        <w:ind w:right="167" w:firstLine="502"/>
        <w:jc w:val="both"/>
        <w:rPr>
          <w:color w:val="000000"/>
          <w:sz w:val="22"/>
          <w:szCs w:val="22"/>
          <w:lang w:val="hy-AM"/>
        </w:rPr>
      </w:pPr>
      <w:r w:rsidRPr="00C46750">
        <w:rPr>
          <w:color w:val="000000"/>
          <w:sz w:val="22"/>
          <w:szCs w:val="22"/>
          <w:lang w:val="hy-AM"/>
        </w:rPr>
        <w:t>բ. թունդ ալկոհոլային (սպիրտի պարունակությունը 20 և ավելի ծավալային տոկոս) արտադրանք գովազդող արտաքին գովազդի համար` երեք հազար հինգ հարյուր դրամ,</w:t>
      </w:r>
    </w:p>
    <w:p w:rsidR="000B3CBA" w:rsidRPr="00C46750" w:rsidRDefault="000B3CBA" w:rsidP="000B3CBA">
      <w:pPr>
        <w:pStyle w:val="a4"/>
        <w:shd w:val="clear" w:color="auto" w:fill="FFFFFF"/>
        <w:spacing w:before="0" w:beforeAutospacing="0" w:after="0" w:afterAutospacing="0"/>
        <w:ind w:right="167" w:firstLine="502"/>
        <w:jc w:val="both"/>
        <w:rPr>
          <w:color w:val="000000"/>
          <w:sz w:val="22"/>
          <w:szCs w:val="22"/>
          <w:lang w:val="hy-AM"/>
        </w:rPr>
      </w:pPr>
      <w:r w:rsidRPr="00C46750">
        <w:rPr>
          <w:color w:val="000000"/>
          <w:sz w:val="22"/>
          <w:szCs w:val="22"/>
          <w:lang w:val="hy-AM"/>
        </w:rPr>
        <w:t>գ. սոցիալական գովազդի համար` զրո դրամ,</w:t>
      </w:r>
    </w:p>
    <w:p w:rsidR="000B3CBA" w:rsidRPr="00C46750" w:rsidRDefault="000B3CBA" w:rsidP="000B3CBA">
      <w:pPr>
        <w:pStyle w:val="a4"/>
        <w:shd w:val="clear" w:color="auto" w:fill="FFFFFF"/>
        <w:spacing w:before="0" w:beforeAutospacing="0" w:after="0" w:afterAutospacing="0"/>
        <w:ind w:right="167" w:firstLine="502"/>
        <w:jc w:val="both"/>
        <w:rPr>
          <w:color w:val="000000"/>
          <w:sz w:val="22"/>
          <w:szCs w:val="22"/>
          <w:lang w:val="hy-AM"/>
        </w:rPr>
      </w:pPr>
      <w:r w:rsidRPr="00C46750">
        <w:rPr>
          <w:color w:val="000000"/>
          <w:sz w:val="22"/>
          <w:szCs w:val="22"/>
          <w:lang w:val="hy-AM"/>
        </w:rPr>
        <w:t>դ. այլ արտաքին գովազդի համար` հազար հինգ հարյուր դրամ,</w:t>
      </w:r>
    </w:p>
    <w:p w:rsidR="000B3CBA" w:rsidRPr="00C46750" w:rsidRDefault="000B3CBA" w:rsidP="000B3CBA">
      <w:pPr>
        <w:pStyle w:val="a4"/>
        <w:shd w:val="clear" w:color="auto" w:fill="FFFFFF"/>
        <w:spacing w:before="0" w:beforeAutospacing="0" w:after="0" w:afterAutospacing="0"/>
        <w:ind w:right="167" w:firstLine="502"/>
        <w:jc w:val="both"/>
        <w:rPr>
          <w:color w:val="000000"/>
          <w:sz w:val="22"/>
          <w:szCs w:val="22"/>
          <w:lang w:val="hy-AM"/>
        </w:rPr>
      </w:pPr>
      <w:r w:rsidRPr="00C46750">
        <w:rPr>
          <w:color w:val="000000"/>
          <w:sz w:val="22"/>
          <w:szCs w:val="22"/>
          <w:lang w:val="hy-AM"/>
        </w:rPr>
        <w:t>ե. դատարկ գովազդային վահանակների համար` համայնքի վարչական տարածքում այլ արտաքին գովազդ տեղադրելու թույլտվության համար սահմանված տուրքի 25 %-ի չափով,</w:t>
      </w:r>
    </w:p>
    <w:p w:rsidR="000B3CBA" w:rsidRPr="00C46750" w:rsidRDefault="000B3CBA" w:rsidP="000B3CBA">
      <w:pPr>
        <w:pStyle w:val="a4"/>
        <w:shd w:val="clear" w:color="auto" w:fill="FFFFFF"/>
        <w:spacing w:before="0" w:beforeAutospacing="0" w:after="0" w:afterAutospacing="0"/>
        <w:ind w:right="167" w:firstLine="502"/>
        <w:jc w:val="both"/>
        <w:rPr>
          <w:color w:val="000000"/>
          <w:sz w:val="22"/>
          <w:szCs w:val="22"/>
          <w:lang w:val="hy-AM"/>
        </w:rPr>
      </w:pPr>
      <w:r w:rsidRPr="00C46750">
        <w:rPr>
          <w:color w:val="000000"/>
          <w:sz w:val="22"/>
          <w:szCs w:val="22"/>
          <w:lang w:val="hy-AM"/>
        </w:rPr>
        <w:t>զ. եթե արտաքին գովազդ տարածող գովազդակիրը տեղաբաշխել և տարածել է իր կազմակերպության գովազդը` համայնքի վարչական տարածքում այլ արտաքին գովազդ տեղադրելու թույլտվության համար սահմանված տուրքի 10 %-ի չափով.</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themeColor="text1"/>
          <w:sz w:val="22"/>
          <w:szCs w:val="22"/>
          <w:lang w:val="hy-AM"/>
        </w:rPr>
        <w:t xml:space="preserve">12) </w:t>
      </w:r>
      <w:r w:rsidRPr="00C46750">
        <w:rPr>
          <w:color w:val="000000" w:themeColor="text1"/>
          <w:sz w:val="22"/>
          <w:szCs w:val="22"/>
          <w:shd w:val="clear" w:color="auto" w:fill="FFFFFF"/>
          <w:lang w:val="hy-AM"/>
        </w:rPr>
        <w:t>Հայաստանի Հանրապետության համայնքների կամ համայնքների կազմում ընդգրկված բնակավայրերի խորհրդանիշները (զինանշանը, անվանումը) որպես օրենքով գրանցված ապրանքային</w:t>
      </w:r>
      <w:r w:rsidRPr="00C46750">
        <w:rPr>
          <w:color w:val="000000"/>
          <w:sz w:val="22"/>
          <w:szCs w:val="22"/>
          <w:shd w:val="clear" w:color="auto" w:fill="FFFFFF"/>
          <w:lang w:val="hy-AM"/>
        </w:rPr>
        <w:t xml:space="preserve"> նշան կամ ապրանքների արտադրության կամ աշխատանքների կատարման կամ ծառայությունների մատուցման գործընթացներում, ինչպես նաև ֆիրմային անվանումներում օգտագործելու թույլտվություն տրամադրելու համար՝ օրացուցային տարվա համար՝ մեկ   հարյուր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13) համայնքի վարչական տարածքում մարդատար-տաքսու (բացառությամբ երթուղային տաքսիների՝ միկրոավտոբուսների) ծառայություն իրականացնելու թույլտվության համար՝ օրացուցային տարում յուրաքանչյուր մեքենայի համար` հինգ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14) համայնքի վարչական տարածքում քաղաքացիական հոգեհանգստի (հրաժեշտի) ծիսակատարության ծառայությունների իրականացման և (կամ) մատուցման թույլտվության համար՝ օրացուցային տարվա համար`   հինգ  հարյուր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15) համայնքի վարչական տարածքում մասնավոր գերեզմանատան կազմակերպման և շահագործման թույլտվության համար՝ օրացուցային տարվա համար՝</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ա. 3 հա-ից մինչև 5 հա մակերես ունեցող գերեզմանատների համար՝ մեկ միլիոն երկու հարյուր հիսուն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բ. 5 հա-ից մինչև 7 հա մակերես ունեցող գերեզմանատների համար՝ երկու միլիոն հինգ հարյուր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գ. 7 հա-ից մինչև 10 հա մակերես ունեցող գերեզմանատների համար՝ երեք միլիոն հինգ հարյուր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դ. 10 հա-ից ավել մակերես ունեցող գերեզմանատների համար՝ հինգ  միլիոն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16) համայնքի վարչական տարածքում տեխնիկական և հատուկ նշանակության հրավառություն իրականացնելու թույլտվության համար՝ օրացուցային տարվա համար  հարյուր հիսուն հազար  դրամ.</w:t>
      </w:r>
    </w:p>
    <w:p w:rsidR="000B3CBA"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17) համայնքի տարածքում սահմանափակման ենթակա ծառայության օբյեկտի գործունեության թույլտվության համար՝</w:t>
      </w:r>
    </w:p>
    <w:p w:rsidR="00E8585E" w:rsidRDefault="00E8585E" w:rsidP="000B3CBA">
      <w:pPr>
        <w:pStyle w:val="a4"/>
        <w:shd w:val="clear" w:color="auto" w:fill="FFFFFF"/>
        <w:spacing w:before="0" w:beforeAutospacing="0" w:after="0" w:afterAutospacing="0"/>
        <w:ind w:firstLine="375"/>
        <w:jc w:val="both"/>
        <w:rPr>
          <w:color w:val="000000"/>
          <w:sz w:val="22"/>
          <w:szCs w:val="22"/>
          <w:lang w:val="hy-AM"/>
        </w:rPr>
      </w:pPr>
    </w:p>
    <w:p w:rsidR="00E8585E" w:rsidRDefault="00E8585E" w:rsidP="000B3CBA">
      <w:pPr>
        <w:pStyle w:val="a4"/>
        <w:shd w:val="clear" w:color="auto" w:fill="FFFFFF"/>
        <w:spacing w:before="0" w:beforeAutospacing="0" w:after="0" w:afterAutospacing="0"/>
        <w:ind w:firstLine="375"/>
        <w:jc w:val="both"/>
        <w:rPr>
          <w:color w:val="000000"/>
          <w:sz w:val="22"/>
          <w:szCs w:val="22"/>
          <w:lang w:val="hy-AM"/>
        </w:rPr>
      </w:pPr>
    </w:p>
    <w:p w:rsidR="00990A58" w:rsidRDefault="00990A58" w:rsidP="000B3CBA">
      <w:pPr>
        <w:pStyle w:val="a4"/>
        <w:shd w:val="clear" w:color="auto" w:fill="FFFFFF"/>
        <w:spacing w:before="0" w:beforeAutospacing="0" w:after="0" w:afterAutospacing="0"/>
        <w:ind w:firstLine="375"/>
        <w:jc w:val="both"/>
        <w:rPr>
          <w:color w:val="000000"/>
          <w:sz w:val="22"/>
          <w:szCs w:val="22"/>
          <w:lang w:val="hy-AM"/>
        </w:rPr>
      </w:pPr>
    </w:p>
    <w:p w:rsidR="00990A58" w:rsidRDefault="00990A58" w:rsidP="000B3CBA">
      <w:pPr>
        <w:pStyle w:val="a4"/>
        <w:shd w:val="clear" w:color="auto" w:fill="FFFFFF"/>
        <w:spacing w:before="0" w:beforeAutospacing="0" w:after="0" w:afterAutospacing="0"/>
        <w:ind w:firstLine="375"/>
        <w:jc w:val="both"/>
        <w:rPr>
          <w:color w:val="000000"/>
          <w:sz w:val="22"/>
          <w:szCs w:val="22"/>
          <w:lang w:val="hy-AM"/>
        </w:rPr>
      </w:pPr>
    </w:p>
    <w:p w:rsidR="00990A58" w:rsidRDefault="00990A58" w:rsidP="000B3CBA">
      <w:pPr>
        <w:pStyle w:val="a4"/>
        <w:shd w:val="clear" w:color="auto" w:fill="FFFFFF"/>
        <w:spacing w:before="0" w:beforeAutospacing="0" w:after="0" w:afterAutospacing="0"/>
        <w:ind w:firstLine="375"/>
        <w:jc w:val="both"/>
        <w:rPr>
          <w:color w:val="000000"/>
          <w:sz w:val="22"/>
          <w:szCs w:val="22"/>
          <w:lang w:val="hy-AM"/>
        </w:rPr>
      </w:pPr>
    </w:p>
    <w:p w:rsidR="00990A58" w:rsidRPr="00C46750" w:rsidRDefault="00990A58" w:rsidP="000B3CBA">
      <w:pPr>
        <w:pStyle w:val="a4"/>
        <w:shd w:val="clear" w:color="auto" w:fill="FFFFFF"/>
        <w:spacing w:before="0" w:beforeAutospacing="0" w:after="0" w:afterAutospacing="0"/>
        <w:ind w:firstLine="375"/>
        <w:jc w:val="both"/>
        <w:rPr>
          <w:color w:val="000000"/>
          <w:sz w:val="22"/>
          <w:szCs w:val="22"/>
          <w:lang w:val="hy-AM"/>
        </w:rPr>
      </w:pP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ա. կարաոկեի, դիսկոտեկի, բաղնիքի, սաունայի և շոգեբաղնիքի համար՝ օրացուցային տարվա համար` համայնքի վարչական տարածքում տասը հազար   ՀՀ դրամ.</w:t>
      </w:r>
    </w:p>
    <w:p w:rsidR="000B3CBA" w:rsidRPr="00C46750" w:rsidRDefault="000B3CBA" w:rsidP="000B3CBA">
      <w:pPr>
        <w:pStyle w:val="a4"/>
        <w:shd w:val="clear" w:color="auto" w:fill="FFFFFF"/>
        <w:spacing w:before="0" w:beforeAutospacing="0" w:after="0" w:afterAutospacing="0"/>
        <w:ind w:firstLine="375"/>
        <w:jc w:val="both"/>
        <w:rPr>
          <w:sz w:val="22"/>
          <w:szCs w:val="22"/>
          <w:lang w:val="hy-AM"/>
        </w:rPr>
      </w:pPr>
      <w:r w:rsidRPr="00C46750">
        <w:rPr>
          <w:color w:val="000000"/>
          <w:sz w:val="22"/>
          <w:szCs w:val="22"/>
          <w:lang w:val="hy-AM"/>
        </w:rPr>
        <w:t>բ. հեստապարային ակումբի համար՝ օրացուցային տարվա համար` համայնքի վարչական տարածքում  հարյուր  հազար ՀՀ դրամ</w:t>
      </w:r>
      <w:r w:rsidRPr="00C46750">
        <w:rPr>
          <w:sz w:val="22"/>
          <w:szCs w:val="22"/>
          <w:lang w:val="hy-AM"/>
        </w:rPr>
        <w:t xml:space="preserve">:       </w:t>
      </w: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spacing w:before="0" w:beforeAutospacing="0" w:after="0" w:afterAutospacing="0"/>
        <w:jc w:val="both"/>
        <w:rPr>
          <w:sz w:val="22"/>
          <w:szCs w:val="22"/>
          <w:lang w:val="hy-AM"/>
        </w:rPr>
      </w:pPr>
    </w:p>
    <w:p w:rsidR="000B3CBA" w:rsidRPr="00990A58" w:rsidRDefault="000B3CBA" w:rsidP="000B3CBA">
      <w:pPr>
        <w:pStyle w:val="a4"/>
        <w:spacing w:before="0" w:beforeAutospacing="0" w:after="0" w:afterAutospacing="0"/>
        <w:jc w:val="both"/>
        <w:rPr>
          <w:sz w:val="22"/>
          <w:szCs w:val="22"/>
          <w:lang w:val="hy-AM"/>
        </w:rPr>
      </w:pPr>
    </w:p>
    <w:p w:rsidR="000B3CBA" w:rsidRPr="00990A58" w:rsidRDefault="001F57E9" w:rsidP="00990A58">
      <w:pPr>
        <w:pStyle w:val="a4"/>
        <w:tabs>
          <w:tab w:val="left" w:pos="972"/>
        </w:tabs>
        <w:spacing w:before="0" w:beforeAutospacing="0" w:after="0" w:afterAutospacing="0"/>
        <w:jc w:val="both"/>
        <w:rPr>
          <w:sz w:val="22"/>
          <w:szCs w:val="22"/>
          <w:lang w:val="hy-AM"/>
        </w:rPr>
      </w:pPr>
      <w:r w:rsidRPr="00990A58">
        <w:rPr>
          <w:sz w:val="22"/>
          <w:szCs w:val="22"/>
          <w:lang w:val="hy-AM"/>
        </w:rPr>
        <w:tab/>
        <w:t xml:space="preserve">Աշխատակազմի </w:t>
      </w:r>
      <w:r w:rsidR="00990A58" w:rsidRPr="00990A58">
        <w:rPr>
          <w:sz w:val="22"/>
          <w:szCs w:val="22"/>
          <w:lang w:val="hy-AM"/>
        </w:rPr>
        <w:t>քարոտուղար</w:t>
      </w:r>
      <w:r w:rsidRPr="00990A58">
        <w:rPr>
          <w:sz w:val="22"/>
          <w:szCs w:val="22"/>
          <w:lang w:val="hy-AM"/>
        </w:rPr>
        <w:t xml:space="preserve">՝                     </w:t>
      </w:r>
      <w:r w:rsidR="00990A58">
        <w:rPr>
          <w:sz w:val="22"/>
          <w:szCs w:val="22"/>
          <w:lang w:val="hy-AM"/>
        </w:rPr>
        <w:t xml:space="preserve">   </w:t>
      </w:r>
      <w:r w:rsidRPr="00990A58">
        <w:rPr>
          <w:sz w:val="22"/>
          <w:szCs w:val="22"/>
          <w:lang w:val="hy-AM"/>
        </w:rPr>
        <w:t xml:space="preserve">                </w:t>
      </w:r>
      <w:r w:rsidR="00990A58" w:rsidRPr="00990A58">
        <w:rPr>
          <w:sz w:val="22"/>
          <w:szCs w:val="22"/>
          <w:lang w:val="hy-AM"/>
        </w:rPr>
        <w:t>Ա</w:t>
      </w:r>
      <w:r w:rsidR="00990A58" w:rsidRPr="00990A58">
        <w:rPr>
          <w:rFonts w:ascii="Cambria Math" w:hAnsi="Cambria Math" w:cs="Cambria Math"/>
          <w:sz w:val="22"/>
          <w:szCs w:val="22"/>
          <w:lang w:val="hy-AM"/>
        </w:rPr>
        <w:t>․</w:t>
      </w:r>
      <w:r w:rsidR="00990A58" w:rsidRPr="00990A58">
        <w:rPr>
          <w:sz w:val="22"/>
          <w:szCs w:val="22"/>
          <w:lang w:val="hy-AM"/>
        </w:rPr>
        <w:t xml:space="preserve">  Առաքելյան</w:t>
      </w: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spacing w:before="0" w:beforeAutospacing="0" w:after="0" w:afterAutospacing="0"/>
        <w:jc w:val="both"/>
        <w:rPr>
          <w:sz w:val="22"/>
          <w:szCs w:val="22"/>
          <w:lang w:val="hy-AM"/>
        </w:rPr>
      </w:pPr>
    </w:p>
    <w:p w:rsidR="000B3CBA" w:rsidRPr="00C46750" w:rsidRDefault="000B3CBA"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056A4A" w:rsidRPr="00C46750" w:rsidRDefault="00056A4A"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056A4A" w:rsidRPr="00C46750" w:rsidRDefault="00056A4A"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056A4A" w:rsidRPr="00C46750" w:rsidRDefault="00056A4A"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056A4A" w:rsidRPr="00C46750" w:rsidRDefault="00056A4A"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056A4A" w:rsidRPr="00C46750" w:rsidRDefault="00056A4A"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F70BAE" w:rsidRDefault="00F70BAE"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C46750" w:rsidRDefault="00C46750"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990A58" w:rsidRDefault="00990A58"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990A58" w:rsidRDefault="00990A58"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990A58" w:rsidRDefault="00990A58"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990A58" w:rsidRDefault="00990A58"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990A58" w:rsidRDefault="00990A58"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990A58" w:rsidRDefault="00990A58"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990A58" w:rsidRDefault="00990A58"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990A58" w:rsidRDefault="00990A58"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990A58" w:rsidRDefault="00990A58"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E8585E" w:rsidRDefault="00E8585E"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E8585E" w:rsidRPr="00C46750" w:rsidRDefault="00E8585E" w:rsidP="000B3CBA">
      <w:pPr>
        <w:pStyle w:val="a4"/>
        <w:tabs>
          <w:tab w:val="left" w:pos="720"/>
          <w:tab w:val="left" w:pos="1440"/>
          <w:tab w:val="left" w:pos="2160"/>
          <w:tab w:val="left" w:pos="2880"/>
          <w:tab w:val="left" w:pos="3600"/>
          <w:tab w:val="left" w:pos="4320"/>
          <w:tab w:val="left" w:pos="9420"/>
        </w:tabs>
        <w:spacing w:after="0" w:afterAutospacing="0"/>
        <w:rPr>
          <w:b/>
          <w:sz w:val="22"/>
          <w:szCs w:val="22"/>
          <w:lang w:val="hy-AM"/>
        </w:rPr>
      </w:pPr>
    </w:p>
    <w:p w:rsidR="000B3CBA" w:rsidRPr="00E8585E" w:rsidRDefault="00F70BAE" w:rsidP="00E8585E">
      <w:pPr>
        <w:jc w:val="right"/>
        <w:rPr>
          <w:rFonts w:ascii="GHEA Grapalat" w:eastAsiaTheme="minorEastAsia" w:hAnsi="GHEA Grapalat"/>
          <w:lang w:val="hy-AM" w:eastAsia="ru-RU"/>
        </w:rPr>
      </w:pPr>
      <w:r w:rsidRPr="00C46750">
        <w:rPr>
          <w:b/>
          <w:lang w:val="hy-AM"/>
        </w:rPr>
        <w:tab/>
      </w:r>
      <w:r w:rsidR="00990A58" w:rsidRPr="00990A58">
        <w:rPr>
          <w:rFonts w:ascii="GHEA Grapalat" w:eastAsiaTheme="minorEastAsia" w:hAnsi="GHEA Grapalat"/>
          <w:lang w:val="hy-AM" w:eastAsia="ru-RU"/>
        </w:rPr>
        <w:t>ՀԱՎԵԼՎԱԾ</w:t>
      </w:r>
      <w:r w:rsidR="00990A58">
        <w:rPr>
          <w:rFonts w:ascii="GHEA Grapalat" w:eastAsiaTheme="minorEastAsia" w:hAnsi="GHEA Grapalat"/>
          <w:lang w:val="hy-AM" w:eastAsia="ru-RU"/>
        </w:rPr>
        <w:t xml:space="preserve">   2</w:t>
      </w:r>
      <w:r w:rsidR="00990A58" w:rsidRPr="00990A58">
        <w:rPr>
          <w:rFonts w:ascii="GHEA Grapalat" w:eastAsiaTheme="minorEastAsia" w:hAnsi="GHEA Grapalat"/>
          <w:lang w:val="hy-AM" w:eastAsia="ru-RU"/>
        </w:rPr>
        <w:br/>
        <w:t xml:space="preserve">ՀԱՅԱՍՏԱՆԻ ՀԱՆՐԱՊԵՏՈՒԹՅԱՆ ԱՐՄԱՎԻՐԻ ՄԱՐԶԻ </w:t>
      </w:r>
      <w:r w:rsidR="00990A58" w:rsidRPr="00990A58">
        <w:rPr>
          <w:rFonts w:ascii="GHEA Grapalat" w:eastAsiaTheme="minorEastAsia" w:hAnsi="GHEA Grapalat"/>
          <w:lang w:val="hy-AM" w:eastAsia="ru-RU"/>
        </w:rPr>
        <w:br/>
        <w:t>ԽՈՅ ՀԱՄԱՅՆՔԻ ԱՎԱԳԱՆՈՒ 2022 ԹՎԱԿԱՆԻ                                                                  ՆՈՅԵՄԲԵՐԻ 30-Ի ԹԻՎ</w:t>
      </w:r>
      <w:r w:rsidR="00990A58">
        <w:rPr>
          <w:rFonts w:ascii="GHEA Grapalat" w:eastAsiaTheme="minorEastAsia" w:hAnsi="GHEA Grapalat"/>
          <w:lang w:val="hy-AM" w:eastAsia="ru-RU"/>
        </w:rPr>
        <w:t xml:space="preserve"> 145</w:t>
      </w:r>
      <w:r w:rsidR="00990A58" w:rsidRPr="00990A58">
        <w:rPr>
          <w:rFonts w:ascii="GHEA Grapalat" w:eastAsiaTheme="minorEastAsia" w:hAnsi="GHEA Grapalat"/>
          <w:lang w:val="hy-AM" w:eastAsia="ru-RU"/>
        </w:rPr>
        <w:t xml:space="preserve">-Ա ՈՐՈՇՄԱՆ </w:t>
      </w:r>
    </w:p>
    <w:p w:rsidR="000B3CBA" w:rsidRPr="00C46750" w:rsidRDefault="000B3CBA" w:rsidP="000B3CBA">
      <w:pPr>
        <w:pStyle w:val="a4"/>
        <w:spacing w:before="0" w:beforeAutospacing="0" w:after="0" w:afterAutospacing="0"/>
        <w:ind w:firstLine="375"/>
        <w:jc w:val="center"/>
        <w:rPr>
          <w:rFonts w:cs="Sylfaen"/>
          <w:b/>
          <w:i/>
          <w:lang w:val="hy-AM"/>
        </w:rPr>
      </w:pPr>
      <w:r w:rsidRPr="00C46750">
        <w:rPr>
          <w:rFonts w:cs="Sylfaen"/>
          <w:b/>
          <w:i/>
          <w:lang w:val="hy-AM"/>
        </w:rPr>
        <w:t>ԴՐՈՒՅՔԱՉԱՓԵՐ</w:t>
      </w:r>
    </w:p>
    <w:p w:rsidR="000B3CBA" w:rsidRPr="00C46750" w:rsidRDefault="000B3CBA" w:rsidP="000B3CBA">
      <w:pPr>
        <w:pStyle w:val="a4"/>
        <w:spacing w:before="0" w:beforeAutospacing="0" w:after="0" w:afterAutospacing="0"/>
        <w:ind w:firstLine="375"/>
        <w:jc w:val="center"/>
        <w:rPr>
          <w:b/>
          <w:i/>
          <w:lang w:val="hy-AM"/>
        </w:rPr>
      </w:pPr>
      <w:r w:rsidRPr="00C46750">
        <w:rPr>
          <w:rFonts w:cs="Sylfaen"/>
          <w:b/>
          <w:i/>
          <w:lang w:val="hy-AM"/>
        </w:rPr>
        <w:t xml:space="preserve">ՀԱՅԱՍՏԱՆԻ  ՀԱՆՐԱՊԵՏՈՒԹՅԱՆ  ԱՐՄԱՎԻՐԻ ՄԱՐԶԻ  </w:t>
      </w:r>
      <w:r w:rsidRPr="00C46750">
        <w:rPr>
          <w:rFonts w:cs="Arial LatArm"/>
          <w:b/>
          <w:i/>
          <w:lang w:val="hy-AM"/>
        </w:rPr>
        <w:t xml:space="preserve">ԽՈՅ   </w:t>
      </w:r>
      <w:r w:rsidRPr="00C46750">
        <w:rPr>
          <w:rFonts w:cs="Sylfaen"/>
          <w:b/>
          <w:i/>
          <w:lang w:val="hy-AM"/>
        </w:rPr>
        <w:t xml:space="preserve">ՀԱՄԱՅՆՔԻ </w:t>
      </w:r>
      <w:r w:rsidRPr="00C46750">
        <w:rPr>
          <w:b/>
          <w:i/>
          <w:lang w:val="hy-AM"/>
        </w:rPr>
        <w:t>ՎԱՐՉԱԿԱՆ ՏԱՐԱԾՔՈՒՄ</w:t>
      </w:r>
      <w:r w:rsidR="00212F88" w:rsidRPr="00C46750">
        <w:rPr>
          <w:b/>
          <w:i/>
          <w:lang w:val="hy-AM"/>
        </w:rPr>
        <w:t xml:space="preserve"> 2023</w:t>
      </w:r>
      <w:r w:rsidRPr="00C46750">
        <w:rPr>
          <w:b/>
          <w:i/>
          <w:lang w:val="hy-AM"/>
        </w:rPr>
        <w:t xml:space="preserve"> ԹՎԱԿԱՆԻ ՏԵՂԱԿԱՆ  ՎՃԱՐՆԵՐԻ </w:t>
      </w:r>
    </w:p>
    <w:p w:rsidR="000B3CBA" w:rsidRPr="00C46750" w:rsidRDefault="000B3CBA" w:rsidP="000B3CBA">
      <w:pPr>
        <w:pStyle w:val="a4"/>
        <w:tabs>
          <w:tab w:val="left" w:pos="4404"/>
        </w:tabs>
        <w:spacing w:before="0" w:beforeAutospacing="0" w:after="0" w:afterAutospacing="0"/>
        <w:rPr>
          <w:b/>
          <w:i/>
          <w:lang w:val="hy-AM"/>
        </w:rPr>
      </w:pPr>
    </w:p>
    <w:p w:rsidR="000B3CBA" w:rsidRPr="00C46750" w:rsidRDefault="000B3CBA" w:rsidP="000B3CBA">
      <w:pPr>
        <w:pStyle w:val="a4"/>
        <w:spacing w:before="0" w:beforeAutospacing="0" w:after="0" w:afterAutospacing="0"/>
        <w:ind w:firstLine="375"/>
        <w:jc w:val="center"/>
        <w:rPr>
          <w:b/>
          <w:i/>
          <w:lang w:val="hy-AM"/>
        </w:rPr>
      </w:pPr>
    </w:p>
    <w:p w:rsidR="000B3CBA" w:rsidRPr="00C46750" w:rsidRDefault="000B3CBA" w:rsidP="000B3CBA">
      <w:pPr>
        <w:ind w:firstLine="375"/>
        <w:jc w:val="both"/>
        <w:rPr>
          <w:rFonts w:ascii="GHEA Grapalat" w:hAnsi="GHEA Grapalat"/>
          <w:b/>
          <w:lang w:val="hy-AM"/>
        </w:rPr>
      </w:pPr>
      <w:r w:rsidRPr="00C46750">
        <w:rPr>
          <w:rFonts w:ascii="GHEA Grapalat" w:hAnsi="GHEA Grapalat" w:cs="Sylfaen"/>
          <w:b/>
          <w:lang w:val="hy-AM"/>
        </w:rPr>
        <w:t>1. Հայաստանի Հանրապետության</w:t>
      </w:r>
      <w:r w:rsidRPr="00C46750">
        <w:rPr>
          <w:rFonts w:ascii="GHEA Grapalat" w:hAnsi="GHEA Grapalat"/>
          <w:b/>
          <w:lang w:val="hy-AM"/>
        </w:rPr>
        <w:t xml:space="preserve"> Արմավիրի մարզի Խոյ  </w:t>
      </w:r>
      <w:r w:rsidRPr="00C46750">
        <w:rPr>
          <w:rFonts w:ascii="GHEA Grapalat" w:hAnsi="GHEA Grapalat" w:cs="Sylfaen"/>
          <w:b/>
          <w:lang w:val="hy-AM"/>
        </w:rPr>
        <w:t>համայնքում  սահմանվում են տեղական  վճարների   հետևյալ    դրույքաչափերը</w:t>
      </w:r>
      <w:r w:rsidRPr="00C46750">
        <w:rPr>
          <w:rFonts w:ascii="GHEA Grapalat" w:hAnsi="GHEA Grapalat"/>
          <w:b/>
          <w:lang w:val="hy-AM"/>
        </w:rPr>
        <w:t>.</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1) </w:t>
      </w:r>
      <w:r w:rsidRPr="00C46750">
        <w:rPr>
          <w:color w:val="000000"/>
          <w:sz w:val="22"/>
          <w:szCs w:val="22"/>
          <w:shd w:val="clear" w:color="auto" w:fill="FFFFFF"/>
          <w:lang w:val="hy-AM"/>
        </w:rPr>
        <w:t>համայնքի տարածքում շենքի կամ շինության արտաքին տեսքը փոփոխող վերակառուցման աշխատանքներ կատարելու հետ կապված տեխնիկատնտեսական պայմաններ մշակելու և հաստատելու համար</w:t>
      </w:r>
      <w:r w:rsidRPr="00C46750">
        <w:rPr>
          <w:color w:val="000000"/>
          <w:sz w:val="22"/>
          <w:szCs w:val="22"/>
          <w:lang w:val="hy-AM"/>
        </w:rPr>
        <w:t>` երկու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2) </w:t>
      </w:r>
      <w:r w:rsidRPr="00C46750">
        <w:rPr>
          <w:color w:val="000000"/>
          <w:sz w:val="22"/>
          <w:szCs w:val="22"/>
          <w:shd w:val="clear" w:color="auto" w:fill="FFFFFF"/>
          <w:lang w:val="hy-AM"/>
        </w:rPr>
        <w:t>ճարտարապետաշինարարական նախագծային փաստաթղթերով նախատեսված՝ շինարարության թույլտվություն պահանջող, բոլոր շինարարական աշխատանքներն իրականացնելուց հետո շենքերի և շինությունների (այդ թվում` դրանց վերակառուցումը, վերականգնումը, ուժեղացումը, արդիականացումը, ընդլայնումն ու բարեկարգումը) կառուցման ավարտը ավարտական ակտով փաստագրման ձևակերպման համար.</w:t>
      </w:r>
      <w:r w:rsidRPr="00C46750">
        <w:rPr>
          <w:color w:val="000000"/>
          <w:sz w:val="22"/>
          <w:szCs w:val="22"/>
          <w:lang w:val="hy-AM"/>
        </w:rPr>
        <w:t xml:space="preserve">` </w:t>
      </w:r>
      <w:r w:rsidR="00014000" w:rsidRPr="00C46750">
        <w:rPr>
          <w:color w:val="000000"/>
          <w:sz w:val="22"/>
          <w:szCs w:val="22"/>
          <w:lang w:val="hy-AM"/>
        </w:rPr>
        <w:t>տասն</w:t>
      </w:r>
      <w:r w:rsidRPr="00C46750">
        <w:rPr>
          <w:color w:val="000000"/>
          <w:sz w:val="22"/>
          <w:szCs w:val="22"/>
          <w:lang w:val="hy-AM"/>
        </w:rPr>
        <w:t>հինգ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3) </w:t>
      </w:r>
      <w:r w:rsidRPr="00C46750">
        <w:rPr>
          <w:color w:val="000000"/>
          <w:sz w:val="22"/>
          <w:szCs w:val="22"/>
          <w:shd w:val="clear" w:color="auto" w:fill="FFFFFF"/>
          <w:lang w:val="hy-AM"/>
        </w:rPr>
        <w:t>ճարտարապետաշինարարական նախագծային փաստաթղթերով նախատեսված աշխատանքներն ավարտելուց հետո շահագործման թույլտվության ձևակերպման համար</w:t>
      </w:r>
      <w:r w:rsidRPr="00C46750">
        <w:rPr>
          <w:color w:val="000000"/>
          <w:sz w:val="22"/>
          <w:szCs w:val="22"/>
          <w:lang w:val="hy-AM"/>
        </w:rPr>
        <w:t xml:space="preserve">՝ հինգ հազար դրամ </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4) </w:t>
      </w:r>
      <w:r w:rsidRPr="00C46750">
        <w:rPr>
          <w:color w:val="000000"/>
          <w:sz w:val="22"/>
          <w:szCs w:val="22"/>
          <w:shd w:val="clear" w:color="auto" w:fill="FFFFFF"/>
          <w:lang w:val="hy-AM"/>
        </w:rPr>
        <w:t>համայնքի տնօրինության և օգտագործման տակ գտնվող հողերը հատկացնելու, հետ վերցնելու և վարձակալության տրամադրելու դեպքերում անհրաժեշտ փաստաթղթերի (փաթեթի) նախապատրաստման համար.</w:t>
      </w:r>
      <w:r w:rsidRPr="00C46750">
        <w:rPr>
          <w:color w:val="000000"/>
          <w:sz w:val="22"/>
          <w:szCs w:val="22"/>
          <w:lang w:val="hy-AM"/>
        </w:rPr>
        <w:t xml:space="preserve">` </w:t>
      </w:r>
      <w:r w:rsidR="00014000" w:rsidRPr="00C46750">
        <w:rPr>
          <w:color w:val="000000"/>
          <w:sz w:val="22"/>
          <w:szCs w:val="22"/>
          <w:lang w:val="hy-AM"/>
        </w:rPr>
        <w:t>տասն</w:t>
      </w:r>
      <w:r w:rsidRPr="00C46750">
        <w:rPr>
          <w:color w:val="000000"/>
          <w:sz w:val="22"/>
          <w:szCs w:val="22"/>
          <w:lang w:val="hy-AM"/>
        </w:rPr>
        <w:t>հինգ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5) </w:t>
      </w:r>
      <w:r w:rsidRPr="00C46750">
        <w:rPr>
          <w:color w:val="000000"/>
          <w:sz w:val="22"/>
          <w:szCs w:val="22"/>
          <w:shd w:val="clear" w:color="auto" w:fill="FFFFFF"/>
          <w:lang w:val="hy-AM"/>
        </w:rPr>
        <w:t>համայնքի կողմից կազմակերպվող մրցույթների և աճուրդների մասնակցության համար.</w:t>
      </w:r>
      <w:r w:rsidRPr="00C46750">
        <w:rPr>
          <w:color w:val="000000"/>
          <w:sz w:val="22"/>
          <w:szCs w:val="22"/>
          <w:lang w:val="hy-AM"/>
        </w:rPr>
        <w:t xml:space="preserve">` </w:t>
      </w:r>
      <w:r w:rsidR="00014000" w:rsidRPr="00C46750">
        <w:rPr>
          <w:color w:val="000000"/>
          <w:sz w:val="22"/>
          <w:szCs w:val="22"/>
          <w:lang w:val="hy-AM"/>
        </w:rPr>
        <w:t>տասն</w:t>
      </w:r>
      <w:r w:rsidRPr="00C46750">
        <w:rPr>
          <w:color w:val="000000"/>
          <w:sz w:val="22"/>
          <w:szCs w:val="22"/>
          <w:lang w:val="hy-AM"/>
        </w:rPr>
        <w:t>հինգ հազար դրամ.</w:t>
      </w:r>
    </w:p>
    <w:p w:rsidR="000B3CBA" w:rsidRPr="00C46750" w:rsidRDefault="000B3CBA"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 xml:space="preserve">6) </w:t>
      </w:r>
      <w:r w:rsidRPr="00C46750">
        <w:rPr>
          <w:color w:val="000000"/>
          <w:sz w:val="22"/>
          <w:szCs w:val="22"/>
          <w:shd w:val="clear" w:color="auto" w:fill="FFFFFF"/>
          <w:lang w:val="hy-AM"/>
        </w:rPr>
        <w:t>համայնքի կողմից իրավաբանական անձանց կամ անհատ ձեռնարկատերերին շինարարական և խոշոր եզրաչափի աղբի հավաքման և փոխադրման, ինչպես նաև աղբահանության վճար վճարողներին շինարարական և խոշոր եզրաչափի աղբի ինքնուրույն հավաքման և փոխադրման թույլտվության համար</w:t>
      </w:r>
      <w:r w:rsidRPr="00C46750">
        <w:rPr>
          <w:color w:val="000000"/>
          <w:sz w:val="22"/>
          <w:szCs w:val="22"/>
          <w:lang w:val="hy-AM"/>
        </w:rPr>
        <w:t>`</w:t>
      </w:r>
    </w:p>
    <w:p w:rsidR="000B3CBA" w:rsidRPr="00C46750" w:rsidRDefault="000B3CBA" w:rsidP="000B3CBA">
      <w:pPr>
        <w:ind w:firstLine="375"/>
        <w:jc w:val="both"/>
        <w:rPr>
          <w:rFonts w:ascii="GHEA Grapalat" w:hAnsi="GHEA Grapalat"/>
          <w:color w:val="000000" w:themeColor="text1"/>
          <w:lang w:val="hy-AM"/>
        </w:rPr>
      </w:pPr>
      <w:r w:rsidRPr="00C46750">
        <w:rPr>
          <w:rFonts w:ascii="GHEA Grapalat" w:hAnsi="GHEA Grapalat"/>
          <w:color w:val="000000" w:themeColor="text1"/>
          <w:lang w:val="hy-AM"/>
        </w:rPr>
        <w:t xml:space="preserve">ա. բնակելի  նպատակային   նշանակության շենքերում  և (կամ)  շինություններում  կոշտ կենցաղային  թափոնների  համար   աղբահանության վճարը  սահմանվում  է՝  </w:t>
      </w:r>
    </w:p>
    <w:p w:rsidR="000B3CBA" w:rsidRPr="00C46750" w:rsidRDefault="000B3CBA" w:rsidP="000B3CBA">
      <w:pPr>
        <w:ind w:firstLine="375"/>
        <w:jc w:val="both"/>
        <w:rPr>
          <w:rFonts w:ascii="GHEA Grapalat" w:hAnsi="GHEA Grapalat"/>
          <w:color w:val="000000" w:themeColor="text1"/>
          <w:lang w:val="hy-AM"/>
        </w:rPr>
      </w:pPr>
      <w:r w:rsidRPr="00C46750">
        <w:rPr>
          <w:rFonts w:ascii="GHEA Grapalat" w:hAnsi="GHEA Grapalat"/>
          <w:color w:val="000000" w:themeColor="text1"/>
          <w:shd w:val="clear" w:color="auto" w:fill="FFFFFF"/>
          <w:lang w:val="hy-AM"/>
        </w:rPr>
        <w:t xml:space="preserve"> ըստ հաշվառված անձանց քանակի՝ համայնքում անձնագրային հաշվառման կանոններով ըստ հասցեի հաշվառում ունեցող</w:t>
      </w:r>
      <w:r w:rsidRPr="00C46750">
        <w:rPr>
          <w:rFonts w:ascii="GHEA Grapalat" w:hAnsi="GHEA Grapalat"/>
          <w:color w:val="000000" w:themeColor="text1"/>
          <w:lang w:val="hy-AM"/>
        </w:rPr>
        <w:t xml:space="preserve"> և (կամ) բնակվող յուրաքանչյուր բնակչի համար  ամսական՝  մեկ   հարյուր  ՀՀ  դրամ,</w:t>
      </w:r>
    </w:p>
    <w:p w:rsidR="000B3CBA" w:rsidRPr="00C46750" w:rsidRDefault="000B3CBA" w:rsidP="000B3CBA">
      <w:pPr>
        <w:pStyle w:val="a4"/>
        <w:shd w:val="clear" w:color="auto" w:fill="FFFFFF"/>
        <w:spacing w:before="0" w:beforeAutospacing="0" w:after="0" w:afterAutospacing="0"/>
        <w:ind w:firstLine="375"/>
        <w:jc w:val="both"/>
        <w:rPr>
          <w:color w:val="000000" w:themeColor="text1"/>
          <w:sz w:val="22"/>
          <w:szCs w:val="22"/>
          <w:lang w:val="hy-AM"/>
        </w:rPr>
      </w:pPr>
      <w:r w:rsidRPr="00C46750">
        <w:rPr>
          <w:color w:val="000000" w:themeColor="text1"/>
          <w:sz w:val="22"/>
          <w:szCs w:val="22"/>
          <w:lang w:val="hy-AM"/>
        </w:rPr>
        <w:t>բ. Ոչ բնակելի նպատակային նշանակության շենքերում</w:t>
      </w:r>
      <w:r w:rsidRPr="00C46750">
        <w:rPr>
          <w:rFonts w:ascii="Calibri" w:hAnsi="Calibri" w:cs="Calibri"/>
          <w:color w:val="000000" w:themeColor="text1"/>
          <w:sz w:val="22"/>
          <w:szCs w:val="22"/>
          <w:lang w:val="hy-AM"/>
        </w:rPr>
        <w:t> </w:t>
      </w:r>
      <w:r w:rsidRPr="00C46750">
        <w:rPr>
          <w:rFonts w:cs="Sylfaen"/>
          <w:color w:val="000000" w:themeColor="text1"/>
          <w:sz w:val="22"/>
          <w:szCs w:val="22"/>
          <w:lang w:val="hy-AM"/>
        </w:rPr>
        <w:t>և</w:t>
      </w:r>
      <w:r w:rsidRPr="00C46750">
        <w:rPr>
          <w:rFonts w:ascii="Calibri" w:hAnsi="Calibri" w:cs="Calibri"/>
          <w:color w:val="000000" w:themeColor="text1"/>
          <w:sz w:val="22"/>
          <w:szCs w:val="22"/>
          <w:lang w:val="hy-AM"/>
        </w:rPr>
        <w:t> </w:t>
      </w:r>
      <w:r w:rsidRPr="00C46750">
        <w:rPr>
          <w:color w:val="000000" w:themeColor="text1"/>
          <w:sz w:val="22"/>
          <w:szCs w:val="22"/>
          <w:lang w:val="hy-AM"/>
        </w:rPr>
        <w:t>(</w:t>
      </w:r>
      <w:r w:rsidRPr="00C46750">
        <w:rPr>
          <w:rFonts w:cs="Sylfaen"/>
          <w:color w:val="000000" w:themeColor="text1"/>
          <w:sz w:val="22"/>
          <w:szCs w:val="22"/>
          <w:lang w:val="hy-AM"/>
        </w:rPr>
        <w:t>կամ</w:t>
      </w:r>
      <w:r w:rsidRPr="00C46750">
        <w:rPr>
          <w:color w:val="000000" w:themeColor="text1"/>
          <w:sz w:val="22"/>
          <w:szCs w:val="22"/>
          <w:lang w:val="hy-AM"/>
        </w:rPr>
        <w:t xml:space="preserve">) </w:t>
      </w:r>
      <w:r w:rsidRPr="00C46750">
        <w:rPr>
          <w:rFonts w:cs="Sylfaen"/>
          <w:color w:val="000000" w:themeColor="text1"/>
          <w:sz w:val="22"/>
          <w:szCs w:val="22"/>
          <w:lang w:val="hy-AM"/>
        </w:rPr>
        <w:t>շինություններում</w:t>
      </w:r>
      <w:r w:rsidRPr="00C46750">
        <w:rPr>
          <w:rFonts w:ascii="Calibri" w:hAnsi="Calibri" w:cs="Calibri"/>
          <w:color w:val="000000" w:themeColor="text1"/>
          <w:sz w:val="22"/>
          <w:szCs w:val="22"/>
          <w:lang w:val="hy-AM"/>
        </w:rPr>
        <w:t> </w:t>
      </w:r>
      <w:r w:rsidRPr="00C46750">
        <w:rPr>
          <w:rFonts w:cs="Sylfaen"/>
          <w:color w:val="000000" w:themeColor="text1"/>
          <w:sz w:val="22"/>
          <w:szCs w:val="22"/>
          <w:lang w:val="hy-AM"/>
        </w:rPr>
        <w:t>աղբահանության</w:t>
      </w:r>
      <w:r w:rsidRPr="00C46750">
        <w:rPr>
          <w:rFonts w:ascii="Calibri" w:hAnsi="Calibri" w:cs="Calibri"/>
          <w:color w:val="000000" w:themeColor="text1"/>
          <w:sz w:val="22"/>
          <w:szCs w:val="22"/>
          <w:lang w:val="hy-AM"/>
        </w:rPr>
        <w:t> </w:t>
      </w:r>
      <w:r w:rsidRPr="00C46750">
        <w:rPr>
          <w:rFonts w:cs="Sylfaen"/>
          <w:color w:val="000000" w:themeColor="text1"/>
          <w:sz w:val="22"/>
          <w:szCs w:val="22"/>
          <w:lang w:val="hy-AM"/>
        </w:rPr>
        <w:t>վճարը  սահմանվում է ըստ շինության ընդհանուր մակերեսի հետևյալ  դրույքաչափերով</w:t>
      </w:r>
      <w:r w:rsidRPr="00C46750">
        <w:rPr>
          <w:color w:val="000000" w:themeColor="text1"/>
          <w:sz w:val="22"/>
          <w:szCs w:val="22"/>
          <w:lang w:val="hy-AM"/>
        </w:rPr>
        <w:t>.</w:t>
      </w:r>
    </w:p>
    <w:p w:rsidR="000B3CBA" w:rsidRPr="00C46750" w:rsidRDefault="000B3CBA" w:rsidP="000B3CBA">
      <w:pPr>
        <w:jc w:val="both"/>
        <w:rPr>
          <w:rFonts w:ascii="GHEA Grapalat" w:hAnsi="GHEA Grapalat"/>
          <w:color w:val="000000" w:themeColor="text1"/>
          <w:lang w:val="hy-AM"/>
        </w:rPr>
      </w:pPr>
      <w:r w:rsidRPr="00C46750">
        <w:rPr>
          <w:rFonts w:ascii="GHEA Grapalat" w:hAnsi="GHEA Grapalat"/>
          <w:color w:val="000000" w:themeColor="text1"/>
          <w:lang w:val="hy-AM"/>
        </w:rPr>
        <w:t xml:space="preserve">1) </w:t>
      </w:r>
      <w:r w:rsidRPr="00C46750">
        <w:rPr>
          <w:rFonts w:ascii="GHEA Grapalat" w:hAnsi="GHEA Grapalat" w:cs="Sylfaen"/>
          <w:color w:val="000000" w:themeColor="text1"/>
          <w:lang w:val="hy-AM"/>
        </w:rPr>
        <w:t>առևտրի</w:t>
      </w:r>
      <w:r w:rsidRPr="00C46750">
        <w:rPr>
          <w:rFonts w:ascii="GHEA Grapalat" w:hAnsi="GHEA Grapalat"/>
          <w:color w:val="000000" w:themeColor="text1"/>
          <w:lang w:val="hy-AM"/>
        </w:rPr>
        <w:t xml:space="preserve">, </w:t>
      </w:r>
      <w:r w:rsidRPr="00C46750">
        <w:rPr>
          <w:rFonts w:ascii="GHEA Grapalat" w:hAnsi="GHEA Grapalat" w:cs="Sylfaen"/>
          <w:color w:val="000000" w:themeColor="text1"/>
          <w:lang w:val="hy-AM"/>
        </w:rPr>
        <w:t>հանրայինսննդի և կենցաղային</w:t>
      </w:r>
      <w:r w:rsidR="007920BE" w:rsidRPr="00C46750">
        <w:rPr>
          <w:rFonts w:ascii="GHEA Grapalat" w:hAnsi="GHEA Grapalat" w:cs="Sylfaen"/>
          <w:color w:val="000000" w:themeColor="text1"/>
          <w:lang w:val="hy-AM"/>
        </w:rPr>
        <w:t xml:space="preserve"> </w:t>
      </w:r>
      <w:r w:rsidRPr="00C46750">
        <w:rPr>
          <w:rFonts w:ascii="GHEA Grapalat" w:hAnsi="GHEA Grapalat" w:cs="Sylfaen"/>
          <w:color w:val="000000" w:themeColor="text1"/>
          <w:lang w:val="hy-AM"/>
        </w:rPr>
        <w:t>ծառայությունների</w:t>
      </w:r>
      <w:r w:rsidR="007920BE" w:rsidRPr="00C46750">
        <w:rPr>
          <w:rFonts w:ascii="GHEA Grapalat" w:hAnsi="GHEA Grapalat" w:cs="Sylfaen"/>
          <w:color w:val="000000" w:themeColor="text1"/>
          <w:lang w:val="hy-AM"/>
        </w:rPr>
        <w:t xml:space="preserve"> </w:t>
      </w:r>
      <w:r w:rsidRPr="00C46750">
        <w:rPr>
          <w:rFonts w:ascii="GHEA Grapalat" w:hAnsi="GHEA Grapalat" w:cs="Sylfaen"/>
          <w:color w:val="000000" w:themeColor="text1"/>
          <w:lang w:val="hy-AM"/>
        </w:rPr>
        <w:t>մատուցման</w:t>
      </w:r>
      <w:r w:rsidR="007920BE" w:rsidRPr="00C46750">
        <w:rPr>
          <w:rFonts w:ascii="GHEA Grapalat" w:hAnsi="GHEA Grapalat" w:cs="Sylfaen"/>
          <w:color w:val="000000" w:themeColor="text1"/>
          <w:lang w:val="hy-AM"/>
        </w:rPr>
        <w:t xml:space="preserve"> </w:t>
      </w:r>
      <w:r w:rsidRPr="00C46750">
        <w:rPr>
          <w:rFonts w:ascii="GHEA Grapalat" w:hAnsi="GHEA Grapalat" w:cs="Sylfaen"/>
          <w:color w:val="000000" w:themeColor="text1"/>
          <w:lang w:val="hy-AM"/>
        </w:rPr>
        <w:t>շենքերի</w:t>
      </w:r>
      <w:r w:rsidRPr="00C46750">
        <w:rPr>
          <w:rFonts w:ascii="Calibri" w:hAnsi="Calibri" w:cs="Calibri"/>
          <w:color w:val="000000" w:themeColor="text1"/>
          <w:lang w:val="hy-AM"/>
        </w:rPr>
        <w:t> </w:t>
      </w:r>
      <w:r w:rsidRPr="00C46750">
        <w:rPr>
          <w:rFonts w:ascii="GHEA Grapalat" w:hAnsi="GHEA Grapalat" w:cs="Courier New"/>
          <w:color w:val="000000" w:themeColor="text1"/>
          <w:lang w:val="hy-AM"/>
        </w:rPr>
        <w:t xml:space="preserve"> և</w:t>
      </w:r>
      <w:r w:rsidRPr="00C46750">
        <w:rPr>
          <w:rFonts w:ascii="Calibri" w:hAnsi="Calibri" w:cs="Calibri"/>
          <w:color w:val="000000" w:themeColor="text1"/>
          <w:lang w:val="hy-AM"/>
        </w:rPr>
        <w:t> </w:t>
      </w:r>
      <w:r w:rsidRPr="00C46750">
        <w:rPr>
          <w:rFonts w:ascii="GHEA Grapalat" w:hAnsi="GHEA Grapalat" w:cs="Sylfaen"/>
          <w:color w:val="000000" w:themeColor="text1"/>
          <w:lang w:val="hy-AM"/>
        </w:rPr>
        <w:t>շինությունների</w:t>
      </w:r>
      <w:r w:rsidR="007920BE" w:rsidRPr="00C46750">
        <w:rPr>
          <w:rFonts w:ascii="GHEA Grapalat" w:hAnsi="GHEA Grapalat" w:cs="Sylfaen"/>
          <w:color w:val="000000" w:themeColor="text1"/>
          <w:lang w:val="hy-AM"/>
        </w:rPr>
        <w:t xml:space="preserve"> </w:t>
      </w:r>
      <w:r w:rsidRPr="00C46750">
        <w:rPr>
          <w:rFonts w:ascii="GHEA Grapalat" w:hAnsi="GHEA Grapalat" w:cs="Sylfaen"/>
          <w:color w:val="000000" w:themeColor="text1"/>
          <w:lang w:val="hy-AM"/>
        </w:rPr>
        <w:t>մասով՝</w:t>
      </w:r>
      <w:r w:rsidR="007920BE" w:rsidRPr="00C46750">
        <w:rPr>
          <w:rFonts w:ascii="GHEA Grapalat" w:hAnsi="GHEA Grapalat" w:cs="Sylfaen"/>
          <w:color w:val="000000" w:themeColor="text1"/>
          <w:lang w:val="hy-AM"/>
        </w:rPr>
        <w:t xml:space="preserve"> </w:t>
      </w:r>
      <w:r w:rsidRPr="00C46750">
        <w:rPr>
          <w:rFonts w:ascii="GHEA Grapalat" w:hAnsi="GHEA Grapalat" w:cs="Sylfaen"/>
          <w:color w:val="000000" w:themeColor="text1"/>
          <w:lang w:val="hy-AM"/>
        </w:rPr>
        <w:t>մեկ</w:t>
      </w:r>
      <w:r w:rsidR="007920BE" w:rsidRPr="00C46750">
        <w:rPr>
          <w:rFonts w:ascii="GHEA Grapalat" w:hAnsi="GHEA Grapalat" w:cs="Sylfaen"/>
          <w:color w:val="000000" w:themeColor="text1"/>
          <w:lang w:val="hy-AM"/>
        </w:rPr>
        <w:t xml:space="preserve"> </w:t>
      </w:r>
      <w:r w:rsidRPr="00C46750">
        <w:rPr>
          <w:rFonts w:ascii="GHEA Grapalat" w:hAnsi="GHEA Grapalat" w:cs="Sylfaen"/>
          <w:color w:val="000000" w:themeColor="text1"/>
          <w:lang w:val="hy-AM"/>
        </w:rPr>
        <w:t>քառակուսի</w:t>
      </w:r>
      <w:r w:rsidR="007920BE" w:rsidRPr="00C46750">
        <w:rPr>
          <w:rFonts w:ascii="GHEA Grapalat" w:hAnsi="GHEA Grapalat" w:cs="Sylfaen"/>
          <w:color w:val="000000" w:themeColor="text1"/>
          <w:lang w:val="hy-AM"/>
        </w:rPr>
        <w:t xml:space="preserve"> </w:t>
      </w:r>
      <w:r w:rsidRPr="00C46750">
        <w:rPr>
          <w:rFonts w:ascii="GHEA Grapalat" w:hAnsi="GHEA Grapalat" w:cs="Sylfaen"/>
          <w:color w:val="000000" w:themeColor="text1"/>
          <w:lang w:val="hy-AM"/>
        </w:rPr>
        <w:t>մետր</w:t>
      </w:r>
      <w:r w:rsidR="007920BE" w:rsidRPr="00C46750">
        <w:rPr>
          <w:rFonts w:ascii="GHEA Grapalat" w:hAnsi="GHEA Grapalat" w:cs="Sylfaen"/>
          <w:color w:val="000000" w:themeColor="text1"/>
          <w:lang w:val="hy-AM"/>
        </w:rPr>
        <w:t xml:space="preserve"> </w:t>
      </w:r>
      <w:r w:rsidRPr="00C46750">
        <w:rPr>
          <w:rFonts w:ascii="GHEA Grapalat" w:hAnsi="GHEA Grapalat" w:cs="Sylfaen"/>
          <w:color w:val="000000" w:themeColor="text1"/>
          <w:lang w:val="hy-AM"/>
        </w:rPr>
        <w:t>մակերեսի համար՝ հիսուն ՀՀ դրամ</w:t>
      </w:r>
      <w:r w:rsidRPr="00C46750">
        <w:rPr>
          <w:rFonts w:ascii="GHEA Grapalat" w:hAnsi="GHEA Grapalat"/>
          <w:color w:val="000000" w:themeColor="text1"/>
          <w:lang w:val="hy-AM"/>
        </w:rPr>
        <w:t>.</w:t>
      </w:r>
    </w:p>
    <w:p w:rsidR="000B3CBA" w:rsidRPr="00C46750" w:rsidRDefault="000B3CBA" w:rsidP="000B3CBA">
      <w:pPr>
        <w:jc w:val="both"/>
        <w:rPr>
          <w:rFonts w:ascii="GHEA Grapalat" w:hAnsi="GHEA Grapalat"/>
          <w:color w:val="000000" w:themeColor="text1"/>
          <w:lang w:val="hy-AM"/>
        </w:rPr>
      </w:pPr>
      <w:r w:rsidRPr="00C46750">
        <w:rPr>
          <w:rFonts w:ascii="GHEA Grapalat" w:hAnsi="GHEA Grapalat"/>
          <w:color w:val="000000" w:themeColor="text1"/>
          <w:lang w:val="hy-AM"/>
        </w:rPr>
        <w:lastRenderedPageBreak/>
        <w:t xml:space="preserve">2) </w:t>
      </w:r>
      <w:r w:rsidRPr="00C46750">
        <w:rPr>
          <w:rFonts w:ascii="GHEA Grapalat" w:hAnsi="GHEA Grapalat"/>
          <w:color w:val="000000" w:themeColor="text1"/>
          <w:shd w:val="clear" w:color="auto" w:fill="FFFFFF"/>
          <w:lang w:val="hy-AM"/>
        </w:rPr>
        <w:t xml:space="preserve">հյուրանոցային տնտեսության օբյեկտների, տրանսպորտի բոլոր տիպերի կայանների (ավտոկայանների, օդանավակայանների, երկաթուղային կայարանների), հանգստյան տների, բազաների ու ճամբարների, սպորտի համար նախատեսված շենքերի  </w:t>
      </w:r>
      <w:r w:rsidRPr="00C46750">
        <w:rPr>
          <w:rFonts w:ascii="GHEA Grapalat" w:hAnsi="GHEA Grapalat" w:cs="Sylfaen"/>
          <w:color w:val="000000" w:themeColor="text1"/>
          <w:lang w:val="hy-AM"/>
        </w:rPr>
        <w:t>և</w:t>
      </w:r>
      <w:r w:rsidRPr="00C46750">
        <w:rPr>
          <w:rFonts w:ascii="GHEA Grapalat" w:hAnsi="GHEA Grapalat"/>
          <w:color w:val="000000" w:themeColor="text1"/>
          <w:shd w:val="clear" w:color="auto" w:fill="FFFFFF"/>
          <w:lang w:val="hy-AM"/>
        </w:rPr>
        <w:t xml:space="preserve">շինությունների մասով՝ մեկ քառակուսի մետր մակերեսի </w:t>
      </w:r>
      <w:r w:rsidR="00E32E56" w:rsidRPr="00C46750">
        <w:rPr>
          <w:rFonts w:ascii="GHEA Grapalat" w:hAnsi="GHEA Grapalat"/>
          <w:color w:val="000000" w:themeColor="text1"/>
          <w:shd w:val="clear" w:color="auto" w:fill="FFFFFF"/>
          <w:lang w:val="hy-AM"/>
        </w:rPr>
        <w:t>համար</w:t>
      </w:r>
      <w:r w:rsidRPr="00C46750">
        <w:rPr>
          <w:rFonts w:ascii="GHEA Grapalat" w:hAnsi="GHEA Grapalat"/>
          <w:color w:val="000000" w:themeColor="text1"/>
          <w:lang w:val="hy-AM"/>
        </w:rPr>
        <w:t>`</w:t>
      </w:r>
      <w:r w:rsidR="00E32E56" w:rsidRPr="00C46750">
        <w:rPr>
          <w:rFonts w:ascii="GHEA Grapalat" w:hAnsi="GHEA Grapalat"/>
          <w:color w:val="000000" w:themeColor="text1"/>
          <w:lang w:val="hy-AM"/>
        </w:rPr>
        <w:t xml:space="preserve"> </w:t>
      </w:r>
      <w:r w:rsidRPr="00C46750">
        <w:rPr>
          <w:rFonts w:ascii="GHEA Grapalat" w:hAnsi="GHEA Grapalat" w:cs="Sylfaen"/>
          <w:color w:val="000000" w:themeColor="text1"/>
          <w:lang w:val="hy-AM"/>
        </w:rPr>
        <w:t>քսան  ՀՀ  դրամ</w:t>
      </w:r>
      <w:r w:rsidRPr="00C46750">
        <w:rPr>
          <w:rFonts w:ascii="GHEA Grapalat" w:hAnsi="GHEA Grapalat"/>
          <w:color w:val="000000" w:themeColor="text1"/>
          <w:lang w:val="hy-AM"/>
        </w:rPr>
        <w:t>,</w:t>
      </w:r>
    </w:p>
    <w:p w:rsidR="000B3CBA" w:rsidRPr="00C46750" w:rsidRDefault="000B3CBA" w:rsidP="000B3CBA">
      <w:pPr>
        <w:jc w:val="both"/>
        <w:rPr>
          <w:rFonts w:ascii="GHEA Grapalat" w:hAnsi="GHEA Grapalat"/>
          <w:color w:val="000000" w:themeColor="text1"/>
          <w:lang w:val="hy-AM"/>
        </w:rPr>
      </w:pPr>
      <w:r w:rsidRPr="00C46750">
        <w:rPr>
          <w:rFonts w:ascii="GHEA Grapalat" w:hAnsi="GHEA Grapalat"/>
          <w:color w:val="000000" w:themeColor="text1"/>
          <w:shd w:val="clear" w:color="auto" w:fill="FFFFFF"/>
          <w:lang w:val="hy-AM"/>
        </w:rPr>
        <w:t>3) վարչակառավարչական, ֆինանսական, կապի, ինչպես նա</w:t>
      </w:r>
      <w:r w:rsidRPr="00C46750">
        <w:rPr>
          <w:rFonts w:ascii="GHEA Grapalat" w:hAnsi="GHEA Grapalat" w:cs="Sylfaen"/>
          <w:color w:val="000000" w:themeColor="text1"/>
          <w:lang w:val="hy-AM"/>
        </w:rPr>
        <w:t xml:space="preserve">և </w:t>
      </w:r>
      <w:r w:rsidRPr="00C46750">
        <w:rPr>
          <w:rFonts w:ascii="GHEA Grapalat" w:hAnsi="GHEA Grapalat"/>
          <w:color w:val="000000" w:themeColor="text1"/>
          <w:shd w:val="clear" w:color="auto" w:fill="FFFFFF"/>
          <w:lang w:val="hy-AM"/>
        </w:rPr>
        <w:t xml:space="preserve">առողջապահության համար նախատեսված շենքերի  </w:t>
      </w:r>
      <w:r w:rsidRPr="00C46750">
        <w:rPr>
          <w:rFonts w:ascii="GHEA Grapalat" w:hAnsi="GHEA Grapalat" w:cs="Sylfaen"/>
          <w:color w:val="000000" w:themeColor="text1"/>
          <w:lang w:val="hy-AM"/>
        </w:rPr>
        <w:t xml:space="preserve">և   </w:t>
      </w:r>
      <w:r w:rsidRPr="00C46750">
        <w:rPr>
          <w:rFonts w:ascii="GHEA Grapalat" w:hAnsi="GHEA Grapalat"/>
          <w:color w:val="000000" w:themeColor="text1"/>
          <w:shd w:val="clear" w:color="auto" w:fill="FFFFFF"/>
          <w:lang w:val="hy-AM"/>
        </w:rPr>
        <w:t>շինությունների մասով՝ մեկ քառակուսի մետր մակերեսի համար՝</w:t>
      </w:r>
      <w:r w:rsidRPr="00C46750">
        <w:rPr>
          <w:rFonts w:ascii="GHEA Grapalat" w:hAnsi="GHEA Grapalat" w:cs="Sylfaen"/>
          <w:color w:val="000000" w:themeColor="text1"/>
          <w:lang w:val="hy-AM"/>
        </w:rPr>
        <w:t xml:space="preserve"> տասնհինգ ՀՀ դրամ</w:t>
      </w:r>
      <w:r w:rsidRPr="00C46750">
        <w:rPr>
          <w:rFonts w:ascii="GHEA Grapalat" w:hAnsi="GHEA Grapalat"/>
          <w:color w:val="000000" w:themeColor="text1"/>
          <w:lang w:val="hy-AM"/>
        </w:rPr>
        <w:t>,</w:t>
      </w:r>
    </w:p>
    <w:p w:rsidR="000B3CBA" w:rsidRPr="00C46750" w:rsidRDefault="000B3CBA" w:rsidP="000B3CBA">
      <w:pPr>
        <w:jc w:val="both"/>
        <w:rPr>
          <w:rFonts w:ascii="GHEA Grapalat" w:hAnsi="GHEA Grapalat"/>
          <w:color w:val="000000" w:themeColor="text1"/>
          <w:lang w:val="hy-AM"/>
        </w:rPr>
      </w:pPr>
      <w:r w:rsidRPr="00C46750">
        <w:rPr>
          <w:rFonts w:ascii="GHEA Grapalat" w:hAnsi="GHEA Grapalat"/>
          <w:color w:val="000000" w:themeColor="text1"/>
          <w:shd w:val="clear" w:color="auto" w:fill="FFFFFF"/>
          <w:lang w:val="hy-AM"/>
        </w:rPr>
        <w:t xml:space="preserve">4) </w:t>
      </w:r>
      <w:r w:rsidRPr="00C46750">
        <w:rPr>
          <w:rFonts w:ascii="GHEA Grapalat" w:hAnsi="GHEA Grapalat" w:cs="Sylfaen"/>
          <w:color w:val="000000" w:themeColor="text1"/>
          <w:shd w:val="clear" w:color="auto" w:fill="FFFFFF"/>
          <w:lang w:val="hy-AM"/>
        </w:rPr>
        <w:t>գիտական</w:t>
      </w:r>
      <w:r w:rsidRPr="00C46750">
        <w:rPr>
          <w:rFonts w:ascii="GHEA Grapalat" w:hAnsi="GHEA Grapalat"/>
          <w:color w:val="000000" w:themeColor="text1"/>
          <w:shd w:val="clear" w:color="auto" w:fill="FFFFFF"/>
          <w:lang w:val="hy-AM"/>
        </w:rPr>
        <w:t xml:space="preserve">, </w:t>
      </w:r>
      <w:r w:rsidRPr="00C46750">
        <w:rPr>
          <w:rFonts w:ascii="GHEA Grapalat" w:hAnsi="GHEA Grapalat" w:cs="Sylfaen"/>
          <w:color w:val="000000" w:themeColor="text1"/>
          <w:shd w:val="clear" w:color="auto" w:fill="FFFFFF"/>
          <w:lang w:val="hy-AM"/>
        </w:rPr>
        <w:t>կրթական</w:t>
      </w:r>
      <w:r w:rsidRPr="00C46750">
        <w:rPr>
          <w:rFonts w:ascii="Calibri" w:hAnsi="Calibri" w:cs="Calibri"/>
          <w:color w:val="000000" w:themeColor="text1"/>
          <w:shd w:val="clear" w:color="auto" w:fill="FFFFFF"/>
          <w:lang w:val="hy-AM"/>
        </w:rPr>
        <w:t> </w:t>
      </w:r>
      <w:r w:rsidRPr="00C46750">
        <w:rPr>
          <w:rFonts w:ascii="GHEA Grapalat" w:hAnsi="GHEA Grapalat" w:cs="Courier New"/>
          <w:color w:val="000000" w:themeColor="text1"/>
          <w:shd w:val="clear" w:color="auto" w:fill="FFFFFF"/>
          <w:lang w:val="hy-AM"/>
        </w:rPr>
        <w:t xml:space="preserve"> և </w:t>
      </w:r>
      <w:r w:rsidRPr="00C46750">
        <w:rPr>
          <w:rFonts w:ascii="GHEA Grapalat" w:hAnsi="GHEA Grapalat" w:cs="Sylfaen"/>
          <w:color w:val="000000" w:themeColor="text1"/>
          <w:shd w:val="clear" w:color="auto" w:fill="FFFFFF"/>
          <w:lang w:val="hy-AM"/>
        </w:rPr>
        <w:t xml:space="preserve"> ուսումնական նշանակության</w:t>
      </w:r>
      <w:r w:rsidRPr="00C46750">
        <w:rPr>
          <w:rFonts w:ascii="GHEA Grapalat" w:hAnsi="GHEA Grapalat"/>
          <w:color w:val="000000" w:themeColor="text1"/>
          <w:shd w:val="clear" w:color="auto" w:fill="FFFFFF"/>
          <w:lang w:val="hy-AM"/>
        </w:rPr>
        <w:t xml:space="preserve">, </w:t>
      </w:r>
      <w:r w:rsidRPr="00C46750">
        <w:rPr>
          <w:rFonts w:ascii="GHEA Grapalat" w:hAnsi="GHEA Grapalat" w:cs="Sylfaen"/>
          <w:color w:val="000000" w:themeColor="text1"/>
          <w:shd w:val="clear" w:color="auto" w:fill="FFFFFF"/>
          <w:lang w:val="hy-AM"/>
        </w:rPr>
        <w:t>սոցիալական ապահովության</w:t>
      </w:r>
      <w:r w:rsidRPr="00C46750">
        <w:rPr>
          <w:rFonts w:ascii="GHEA Grapalat" w:hAnsi="GHEA Grapalat"/>
          <w:color w:val="000000" w:themeColor="text1"/>
          <w:shd w:val="clear" w:color="auto" w:fill="FFFFFF"/>
          <w:lang w:val="hy-AM"/>
        </w:rPr>
        <w:t xml:space="preserve">, </w:t>
      </w:r>
      <w:r w:rsidRPr="00C46750">
        <w:rPr>
          <w:rFonts w:ascii="GHEA Grapalat" w:hAnsi="GHEA Grapalat" w:cs="Sylfaen"/>
          <w:color w:val="000000" w:themeColor="text1"/>
          <w:shd w:val="clear" w:color="auto" w:fill="FFFFFF"/>
          <w:lang w:val="hy-AM"/>
        </w:rPr>
        <w:t>մշակույթի</w:t>
      </w:r>
      <w:r w:rsidRPr="00C46750">
        <w:rPr>
          <w:rFonts w:ascii="GHEA Grapalat" w:hAnsi="GHEA Grapalat"/>
          <w:color w:val="000000" w:themeColor="text1"/>
          <w:shd w:val="clear" w:color="auto" w:fill="FFFFFF"/>
          <w:lang w:val="hy-AM"/>
        </w:rPr>
        <w:t xml:space="preserve">, </w:t>
      </w:r>
      <w:r w:rsidRPr="00C46750">
        <w:rPr>
          <w:rFonts w:ascii="GHEA Grapalat" w:hAnsi="GHEA Grapalat" w:cs="Sylfaen"/>
          <w:color w:val="000000" w:themeColor="text1"/>
          <w:shd w:val="clear" w:color="auto" w:fill="FFFFFF"/>
          <w:lang w:val="hy-AM"/>
        </w:rPr>
        <w:t>արվեստի</w:t>
      </w:r>
      <w:r w:rsidRPr="00C46750">
        <w:rPr>
          <w:rFonts w:ascii="GHEA Grapalat" w:hAnsi="GHEA Grapalat"/>
          <w:color w:val="000000" w:themeColor="text1"/>
          <w:shd w:val="clear" w:color="auto" w:fill="FFFFFF"/>
          <w:lang w:val="hy-AM"/>
        </w:rPr>
        <w:t xml:space="preserve">, </w:t>
      </w:r>
      <w:r w:rsidRPr="00C46750">
        <w:rPr>
          <w:rFonts w:ascii="GHEA Grapalat" w:hAnsi="GHEA Grapalat" w:cs="Sylfaen"/>
          <w:color w:val="000000" w:themeColor="text1"/>
          <w:shd w:val="clear" w:color="auto" w:fill="FFFFFF"/>
          <w:lang w:val="hy-AM"/>
        </w:rPr>
        <w:t>կրոնական</w:t>
      </w:r>
      <w:r w:rsidRPr="00C46750">
        <w:rPr>
          <w:rFonts w:ascii="GHEA Grapalat" w:hAnsi="GHEA Grapalat"/>
          <w:color w:val="000000" w:themeColor="text1"/>
          <w:shd w:val="clear" w:color="auto" w:fill="FFFFFF"/>
          <w:lang w:val="hy-AM"/>
        </w:rPr>
        <w:t xml:space="preserve">, </w:t>
      </w:r>
      <w:r w:rsidRPr="00C46750">
        <w:rPr>
          <w:rFonts w:ascii="GHEA Grapalat" w:hAnsi="GHEA Grapalat" w:cs="Sylfaen"/>
          <w:color w:val="000000" w:themeColor="text1"/>
          <w:shd w:val="clear" w:color="auto" w:fill="FFFFFF"/>
          <w:lang w:val="hy-AM"/>
        </w:rPr>
        <w:t>պաշտամունքային</w:t>
      </w:r>
      <w:r w:rsidRPr="00C46750">
        <w:rPr>
          <w:rFonts w:ascii="GHEA Grapalat" w:hAnsi="GHEA Grapalat"/>
          <w:color w:val="000000" w:themeColor="text1"/>
          <w:shd w:val="clear" w:color="auto" w:fill="FFFFFF"/>
          <w:lang w:val="hy-AM"/>
        </w:rPr>
        <w:t xml:space="preserve">, </w:t>
      </w:r>
      <w:r w:rsidRPr="00C46750">
        <w:rPr>
          <w:rFonts w:ascii="GHEA Grapalat" w:hAnsi="GHEA Grapalat" w:cs="Sylfaen"/>
          <w:color w:val="000000" w:themeColor="text1"/>
          <w:shd w:val="clear" w:color="auto" w:fill="FFFFFF"/>
          <w:lang w:val="hy-AM"/>
        </w:rPr>
        <w:t>քաղաքացիական պաշտպանության համար նախատեսված շենքերի</w:t>
      </w:r>
      <w:r w:rsidRPr="00C46750">
        <w:rPr>
          <w:rFonts w:ascii="Calibri" w:hAnsi="Calibri" w:cs="Calibri"/>
          <w:color w:val="000000" w:themeColor="text1"/>
          <w:shd w:val="clear" w:color="auto" w:fill="FFFFFF"/>
          <w:lang w:val="hy-AM"/>
        </w:rPr>
        <w:t> </w:t>
      </w:r>
      <w:r w:rsidRPr="00C46750">
        <w:rPr>
          <w:rFonts w:ascii="GHEA Grapalat" w:hAnsi="GHEA Grapalat" w:cs="Courier New"/>
          <w:color w:val="000000" w:themeColor="text1"/>
          <w:shd w:val="clear" w:color="auto" w:fill="FFFFFF"/>
          <w:lang w:val="hy-AM"/>
        </w:rPr>
        <w:t xml:space="preserve"> և   </w:t>
      </w:r>
      <w:r w:rsidRPr="00C46750">
        <w:rPr>
          <w:rFonts w:ascii="GHEA Grapalat" w:hAnsi="GHEA Grapalat" w:cs="Sylfaen"/>
          <w:color w:val="000000" w:themeColor="text1"/>
          <w:shd w:val="clear" w:color="auto" w:fill="FFFFFF"/>
          <w:lang w:val="hy-AM"/>
        </w:rPr>
        <w:t>շինությունների մասով</w:t>
      </w:r>
      <w:r w:rsidRPr="00C46750">
        <w:rPr>
          <w:rFonts w:ascii="GHEA Grapalat" w:hAnsi="GHEA Grapalat"/>
          <w:color w:val="000000" w:themeColor="text1"/>
          <w:shd w:val="clear" w:color="auto" w:fill="FFFFFF"/>
          <w:lang w:val="hy-AM"/>
        </w:rPr>
        <w:t xml:space="preserve">` </w:t>
      </w:r>
      <w:r w:rsidRPr="00C46750">
        <w:rPr>
          <w:rFonts w:ascii="GHEA Grapalat" w:hAnsi="GHEA Grapalat" w:cs="Sylfaen"/>
          <w:color w:val="000000" w:themeColor="text1"/>
          <w:shd w:val="clear" w:color="auto" w:fill="FFFFFF"/>
          <w:lang w:val="hy-AM"/>
        </w:rPr>
        <w:t>մեկ քառակուսի մետր մակերեսի համար՝ երեք ՀՀ դրամ</w:t>
      </w:r>
      <w:r w:rsidRPr="00C46750">
        <w:rPr>
          <w:rFonts w:ascii="GHEA Grapalat" w:hAnsi="GHEA Grapalat"/>
          <w:color w:val="000000" w:themeColor="text1"/>
          <w:shd w:val="clear" w:color="auto" w:fill="FFFFFF"/>
          <w:lang w:val="hy-AM"/>
        </w:rPr>
        <w:t>.</w:t>
      </w:r>
    </w:p>
    <w:p w:rsidR="000B3CBA" w:rsidRPr="00C46750" w:rsidRDefault="000B3CBA" w:rsidP="000B3CBA">
      <w:pPr>
        <w:jc w:val="both"/>
        <w:rPr>
          <w:rFonts w:ascii="GHEA Grapalat" w:hAnsi="GHEA Grapalat"/>
          <w:color w:val="000000" w:themeColor="text1"/>
          <w:lang w:val="hy-AM"/>
        </w:rPr>
      </w:pPr>
      <w:r w:rsidRPr="00C46750">
        <w:rPr>
          <w:rFonts w:ascii="GHEA Grapalat" w:hAnsi="GHEA Grapalat"/>
          <w:color w:val="000000" w:themeColor="text1"/>
          <w:shd w:val="clear" w:color="auto" w:fill="FFFFFF"/>
          <w:lang w:val="hy-AM"/>
        </w:rPr>
        <w:t xml:space="preserve">5) </w:t>
      </w:r>
      <w:r w:rsidRPr="00C46750">
        <w:rPr>
          <w:rFonts w:ascii="GHEA Grapalat" w:hAnsi="GHEA Grapalat" w:cs="Sylfaen"/>
          <w:color w:val="000000" w:themeColor="text1"/>
          <w:lang w:val="hy-AM"/>
        </w:rPr>
        <w:t>արտադրական</w:t>
      </w:r>
      <w:r w:rsidRPr="00C46750">
        <w:rPr>
          <w:rFonts w:ascii="GHEA Grapalat" w:hAnsi="GHEA Grapalat"/>
          <w:color w:val="000000" w:themeColor="text1"/>
          <w:lang w:val="hy-AM"/>
        </w:rPr>
        <w:t xml:space="preserve">, </w:t>
      </w:r>
      <w:r w:rsidRPr="00C46750">
        <w:rPr>
          <w:rFonts w:ascii="GHEA Grapalat" w:hAnsi="GHEA Grapalat" w:cs="Sylfaen"/>
          <w:color w:val="000000" w:themeColor="text1"/>
          <w:lang w:val="hy-AM"/>
        </w:rPr>
        <w:t xml:space="preserve">արդյունաբերական և </w:t>
      </w:r>
      <w:r w:rsidRPr="00C46750">
        <w:rPr>
          <w:rFonts w:ascii="GHEA Grapalat" w:hAnsi="GHEA Grapalat"/>
          <w:color w:val="000000" w:themeColor="text1"/>
          <w:shd w:val="clear" w:color="auto" w:fill="FFFFFF"/>
          <w:lang w:val="hy-AM"/>
        </w:rPr>
        <w:t>գյուղատնտեսական նշանակության շենքերի</w:t>
      </w:r>
      <w:r w:rsidRPr="00C46750">
        <w:rPr>
          <w:rFonts w:ascii="GHEA Grapalat" w:hAnsi="GHEA Grapalat" w:cs="Sylfaen"/>
          <w:color w:val="000000" w:themeColor="text1"/>
          <w:lang w:val="hy-AM"/>
        </w:rPr>
        <w:t xml:space="preserve">  և   </w:t>
      </w:r>
      <w:r w:rsidRPr="00C46750">
        <w:rPr>
          <w:rFonts w:ascii="GHEA Grapalat" w:hAnsi="GHEA Grapalat"/>
          <w:color w:val="000000" w:themeColor="text1"/>
          <w:shd w:val="clear" w:color="auto" w:fill="FFFFFF"/>
          <w:lang w:val="hy-AM"/>
        </w:rPr>
        <w:t>շինությունների  մասով (այդ թվում՝ ավտոկայանատեղի)` մեկ քառակուսի մետր մակերեսի համար`</w:t>
      </w:r>
      <w:r w:rsidRPr="00C46750">
        <w:rPr>
          <w:rFonts w:ascii="Calibri" w:hAnsi="Calibri" w:cs="Calibri"/>
          <w:color w:val="000000" w:themeColor="text1"/>
          <w:shd w:val="clear" w:color="auto" w:fill="FFFFFF"/>
          <w:lang w:val="hy-AM"/>
        </w:rPr>
        <w:t> </w:t>
      </w:r>
      <w:r w:rsidRPr="00C46750">
        <w:rPr>
          <w:rFonts w:ascii="GHEA Grapalat" w:hAnsi="GHEA Grapalat" w:cs="Sylfaen"/>
          <w:color w:val="000000" w:themeColor="text1"/>
          <w:shd w:val="clear" w:color="auto" w:fill="FFFFFF"/>
          <w:lang w:val="hy-AM"/>
        </w:rPr>
        <w:t xml:space="preserve"> հինգ  ՀՀ դրամ</w:t>
      </w:r>
    </w:p>
    <w:p w:rsidR="000B3CBA" w:rsidRPr="00C46750" w:rsidRDefault="000B3CBA" w:rsidP="000B3CBA">
      <w:pPr>
        <w:shd w:val="clear" w:color="auto" w:fill="FFFFFF"/>
        <w:jc w:val="both"/>
        <w:rPr>
          <w:rFonts w:ascii="GHEA Grapalat" w:hAnsi="GHEA Grapalat"/>
          <w:color w:val="000000" w:themeColor="text1"/>
          <w:lang w:val="hy-AM"/>
        </w:rPr>
      </w:pPr>
      <w:r w:rsidRPr="00C46750">
        <w:rPr>
          <w:rFonts w:ascii="GHEA Grapalat" w:hAnsi="GHEA Grapalat"/>
          <w:color w:val="000000" w:themeColor="text1"/>
          <w:lang w:val="hy-AM"/>
        </w:rPr>
        <w:t>-</w:t>
      </w:r>
      <w:r w:rsidRPr="00C46750">
        <w:rPr>
          <w:rFonts w:ascii="Calibri" w:hAnsi="Calibri" w:cs="Calibri"/>
          <w:color w:val="000000" w:themeColor="text1"/>
          <w:lang w:val="hy-AM"/>
        </w:rPr>
        <w:t>              </w:t>
      </w:r>
      <w:r w:rsidRPr="00C46750">
        <w:rPr>
          <w:rFonts w:ascii="GHEA Grapalat" w:hAnsi="GHEA Grapalat"/>
          <w:color w:val="000000" w:themeColor="text1"/>
          <w:shd w:val="clear" w:color="auto" w:fill="FFFFFF"/>
          <w:lang w:val="hy-AM"/>
        </w:rPr>
        <w:t>շինություններում, որտեղ իրականացվում է մեկից ավելի առանձնացված տնտեսական գործունեություն, աղբահանության վճարը հաշվարկվում է յուրաքանչյուր հատվածի համար՝ ըստ տվյալ հատվածում իրականացվող գործունեության տեսակի, համաձայն սույն ենթակետի</w:t>
      </w:r>
      <w:r w:rsidRPr="00C46750">
        <w:rPr>
          <w:rFonts w:ascii="Calibri" w:hAnsi="Calibri" w:cs="Calibri"/>
          <w:color w:val="000000" w:themeColor="text1"/>
          <w:shd w:val="clear" w:color="auto" w:fill="FFFFFF"/>
          <w:lang w:val="hy-AM"/>
        </w:rPr>
        <w:t>  </w:t>
      </w:r>
      <w:r w:rsidRPr="00C46750">
        <w:rPr>
          <w:rFonts w:ascii="GHEA Grapalat" w:hAnsi="GHEA Grapalat" w:cs="GHEA Grapalat"/>
          <w:color w:val="000000" w:themeColor="text1"/>
          <w:shd w:val="clear" w:color="auto" w:fill="FFFFFF"/>
          <w:lang w:val="hy-AM"/>
        </w:rPr>
        <w:t>1-5-րդ պարբերություններով սահմանված դրույքաչա</w:t>
      </w:r>
      <w:r w:rsidRPr="00C46750">
        <w:rPr>
          <w:rFonts w:ascii="GHEA Grapalat" w:hAnsi="GHEA Grapalat"/>
          <w:color w:val="000000" w:themeColor="text1"/>
          <w:shd w:val="clear" w:color="auto" w:fill="FFFFFF"/>
          <w:lang w:val="hy-AM"/>
        </w:rPr>
        <w:t>փերի, եթե աղբահանության վճար վճարելու պարտավորություն ունեցող անձը դրա մասին գրավոր տեղեկացնում է համայնքի ղեկավարին՝ կցելով նշված հատվածների մակերեսների նշումով սխեման, իսկ համայնքի ղեկավարին չտեղեկացնելու դեպքում հաշվարկվում է սույն</w:t>
      </w:r>
      <w:r w:rsidRPr="00C46750">
        <w:rPr>
          <w:rFonts w:ascii="Calibri" w:hAnsi="Calibri" w:cs="Calibri"/>
          <w:color w:val="000000" w:themeColor="text1"/>
          <w:shd w:val="clear" w:color="auto" w:fill="FFFFFF"/>
          <w:lang w:val="hy-AM"/>
        </w:rPr>
        <w:t> </w:t>
      </w:r>
      <w:r w:rsidRPr="00C46750">
        <w:rPr>
          <w:rFonts w:ascii="GHEA Grapalat" w:hAnsi="GHEA Grapalat"/>
          <w:color w:val="000000" w:themeColor="text1"/>
          <w:shd w:val="clear" w:color="auto" w:fill="FFFFFF"/>
          <w:lang w:val="hy-AM"/>
        </w:rPr>
        <w:t>ենթակետի 1-5-րդ պարբերություններով սահմանված դրույքաչափով.</w:t>
      </w:r>
    </w:p>
    <w:p w:rsidR="000B3CBA" w:rsidRPr="00C46750" w:rsidRDefault="000B3CBA" w:rsidP="000B3CBA">
      <w:pPr>
        <w:shd w:val="clear" w:color="auto" w:fill="FFFFFF"/>
        <w:jc w:val="both"/>
        <w:rPr>
          <w:rFonts w:ascii="GHEA Grapalat" w:hAnsi="GHEA Grapalat"/>
          <w:color w:val="000000" w:themeColor="text1"/>
          <w:lang w:val="hy-AM"/>
        </w:rPr>
      </w:pPr>
      <w:r w:rsidRPr="00C46750">
        <w:rPr>
          <w:rFonts w:ascii="GHEA Grapalat" w:hAnsi="GHEA Grapalat"/>
          <w:color w:val="000000" w:themeColor="text1"/>
          <w:shd w:val="clear" w:color="auto" w:fill="FFFFFF"/>
          <w:lang w:val="hy-AM"/>
        </w:rPr>
        <w:t>- շինություններում (այդ թվում՝ առանձնացված տնտեսական գործունեության համար նախատեսված շինությունների առանձին հատվածներում), որտեղ որևէ գործունեություն մշտապես կամ ժամանակավորապես չի իրականացվում, աղբահանության վճար չի հաշվարկվում, եթե շինությունում մշտապես կամ ժամանակավորապես որևէ գործունեություն չիրականացնելու վերաբերյալ աղբահանության վճար վճարելու պարտավորություն ունեցող անձը դրա մասին տեղեկացնում է համայնքի ղեկավարին, իսկ համայնքի ղեկավարին չտեղեկացնելու դեպքում հաշվարկվում է սույն ենթակետի 1-5-րդ պարբերություններով սահմանված դրույքաչափով:</w:t>
      </w:r>
    </w:p>
    <w:p w:rsidR="000B3CBA" w:rsidRPr="00C46750" w:rsidRDefault="000B3CBA" w:rsidP="000B3CBA">
      <w:pPr>
        <w:shd w:val="clear" w:color="auto" w:fill="FFFFFF"/>
        <w:jc w:val="both"/>
        <w:rPr>
          <w:rFonts w:ascii="GHEA Grapalat" w:hAnsi="GHEA Grapalat"/>
          <w:b/>
          <w:color w:val="000000" w:themeColor="text1"/>
          <w:shd w:val="clear" w:color="auto" w:fill="FFFFFF"/>
          <w:lang w:val="hy-AM"/>
        </w:rPr>
      </w:pPr>
      <w:r w:rsidRPr="00C46750">
        <w:rPr>
          <w:rFonts w:ascii="GHEA Grapalat" w:hAnsi="GHEA Grapalat"/>
          <w:color w:val="000000" w:themeColor="text1"/>
          <w:shd w:val="clear" w:color="auto" w:fill="FFFFFF"/>
          <w:lang w:val="hy-AM"/>
        </w:rPr>
        <w:t>- շենքերից և շինություններից դուրս գտնվող առևտրի և հանրային սննդի օբյեկտների, ծառայությունների մատուցման վայրերի մասով՝ մեկ քառակուսի մետր մակերեսի համար՝</w:t>
      </w:r>
      <w:r w:rsidRPr="00C46750">
        <w:rPr>
          <w:rFonts w:ascii="Calibri" w:hAnsi="Calibri" w:cs="Calibri"/>
          <w:color w:val="000000" w:themeColor="text1"/>
          <w:shd w:val="clear" w:color="auto" w:fill="FFFFFF"/>
          <w:lang w:val="hy-AM"/>
        </w:rPr>
        <w:t> </w:t>
      </w:r>
      <w:r w:rsidRPr="00C46750">
        <w:rPr>
          <w:rFonts w:ascii="GHEA Grapalat" w:hAnsi="GHEA Grapalat"/>
          <w:color w:val="000000" w:themeColor="text1"/>
          <w:shd w:val="clear" w:color="auto" w:fill="FFFFFF"/>
          <w:lang w:val="hy-AM"/>
        </w:rPr>
        <w:t xml:space="preserve"> հիսուն 50 ՀՀ դրամ:</w:t>
      </w:r>
      <w:r w:rsidRPr="00C46750">
        <w:rPr>
          <w:rFonts w:ascii="GHEA Grapalat" w:hAnsi="GHEA Grapalat"/>
          <w:b/>
          <w:color w:val="000000" w:themeColor="text1"/>
          <w:shd w:val="clear" w:color="auto" w:fill="FFFFFF"/>
          <w:lang w:val="hy-AM"/>
        </w:rPr>
        <w:t xml:space="preserve"> </w:t>
      </w:r>
    </w:p>
    <w:p w:rsidR="000B3CBA" w:rsidRPr="00C46750" w:rsidRDefault="000B3CBA" w:rsidP="000B3CBA">
      <w:pPr>
        <w:jc w:val="both"/>
        <w:rPr>
          <w:rFonts w:ascii="GHEA Grapalat" w:hAnsi="GHEA Grapalat"/>
          <w:color w:val="FF0000"/>
          <w:lang w:val="hy-AM"/>
        </w:rPr>
      </w:pPr>
      <w:r w:rsidRPr="00C46750">
        <w:rPr>
          <w:rFonts w:ascii="GHEA Grapalat" w:hAnsi="GHEA Grapalat"/>
          <w:color w:val="000000" w:themeColor="text1"/>
          <w:shd w:val="clear" w:color="auto" w:fill="FFFFFF"/>
          <w:lang w:val="hy-AM"/>
        </w:rPr>
        <w:t>- շենքերից և շինություններից դուրս գտնվող առևտրի և հանրային սննդի օբյեկտների, կենցաղային ծառայությունների մատուցման վայրերում, որտեղ որևէ գործունեություն մշտապես կամ ժամանակավորապես չի իրականացվում, աղբահանության վճար չի հաշվարկվում, եթե շենքերից և շինություններից դուրս գտնվող առևտրի և հանրային սննդի օբյեկտների, ծառայությունների մատուցման վայրերում մշտապես կամ ժամանակավորապես որևէ գործունեություն չիրականացնելու վերաբերյալ աղբահանության վճար վճարելու պարտավորություն ունեցող անձը դրա մասին տեղեկացնում է համայնքի ղեկավարին:</w:t>
      </w:r>
    </w:p>
    <w:p w:rsidR="00E8585E" w:rsidRDefault="00E8585E" w:rsidP="000B3CBA">
      <w:pPr>
        <w:jc w:val="both"/>
        <w:rPr>
          <w:rFonts w:ascii="GHEA Grapalat" w:hAnsi="GHEA Grapalat" w:cs="Sylfaen"/>
          <w:color w:val="000000" w:themeColor="text1"/>
          <w:lang w:val="hy-AM"/>
        </w:rPr>
      </w:pPr>
    </w:p>
    <w:p w:rsidR="00E8585E" w:rsidRDefault="00E8585E" w:rsidP="000B3CBA">
      <w:pPr>
        <w:jc w:val="both"/>
        <w:rPr>
          <w:rFonts w:ascii="GHEA Grapalat" w:hAnsi="GHEA Grapalat" w:cs="Sylfaen"/>
          <w:color w:val="000000" w:themeColor="text1"/>
          <w:lang w:val="hy-AM"/>
        </w:rPr>
      </w:pPr>
    </w:p>
    <w:p w:rsidR="00E8585E" w:rsidRDefault="00E8585E" w:rsidP="000B3CBA">
      <w:pPr>
        <w:jc w:val="both"/>
        <w:rPr>
          <w:rFonts w:ascii="GHEA Grapalat" w:hAnsi="GHEA Grapalat" w:cs="Sylfaen"/>
          <w:color w:val="000000" w:themeColor="text1"/>
          <w:lang w:val="hy-AM"/>
        </w:rPr>
      </w:pPr>
    </w:p>
    <w:p w:rsidR="00E8585E" w:rsidRDefault="00E8585E" w:rsidP="000B3CBA">
      <w:pPr>
        <w:jc w:val="both"/>
        <w:rPr>
          <w:rFonts w:ascii="GHEA Grapalat" w:hAnsi="GHEA Grapalat" w:cs="Sylfaen"/>
          <w:color w:val="000000" w:themeColor="text1"/>
          <w:lang w:val="hy-AM"/>
        </w:rPr>
      </w:pPr>
    </w:p>
    <w:p w:rsidR="000B3CBA" w:rsidRPr="00C46750" w:rsidRDefault="000B3CBA" w:rsidP="000B3CBA">
      <w:pPr>
        <w:jc w:val="both"/>
        <w:rPr>
          <w:rFonts w:ascii="GHEA Grapalat" w:hAnsi="GHEA Grapalat"/>
          <w:color w:val="000000" w:themeColor="text1"/>
          <w:lang w:val="hy-AM"/>
        </w:rPr>
      </w:pPr>
      <w:r w:rsidRPr="00C46750">
        <w:rPr>
          <w:rFonts w:ascii="GHEA Grapalat" w:hAnsi="GHEA Grapalat" w:cs="Sylfaen"/>
          <w:color w:val="000000" w:themeColor="text1"/>
          <w:lang w:val="hy-AM"/>
        </w:rPr>
        <w:t>գ</w:t>
      </w:r>
      <w:r w:rsidRPr="00C46750">
        <w:rPr>
          <w:rFonts w:ascii="GHEA Grapalat" w:hAnsi="GHEA Grapalat"/>
          <w:color w:val="000000" w:themeColor="text1"/>
          <w:lang w:val="hy-AM"/>
        </w:rPr>
        <w:t xml:space="preserve">. </w:t>
      </w:r>
      <w:r w:rsidRPr="00C46750">
        <w:rPr>
          <w:rFonts w:ascii="GHEA Grapalat" w:hAnsi="GHEA Grapalat" w:cs="Sylfaen"/>
          <w:color w:val="000000" w:themeColor="text1"/>
          <w:lang w:val="hy-AM"/>
        </w:rPr>
        <w:t>Ոչ կենցաղային աղբի համար</w:t>
      </w:r>
      <w:r w:rsidRPr="00C46750">
        <w:rPr>
          <w:rFonts w:ascii="GHEA Grapalat" w:hAnsi="GHEA Grapalat"/>
          <w:color w:val="000000" w:themeColor="text1"/>
          <w:lang w:val="hy-AM"/>
        </w:rPr>
        <w:t xml:space="preserve">, </w:t>
      </w:r>
      <w:r w:rsidRPr="00C46750">
        <w:rPr>
          <w:rFonts w:ascii="GHEA Grapalat" w:hAnsi="GHEA Grapalat" w:cs="Sylfaen"/>
          <w:color w:val="000000" w:themeColor="text1"/>
          <w:lang w:val="hy-AM"/>
        </w:rPr>
        <w:t>ինչպես  նաև</w:t>
      </w:r>
      <w:r w:rsidRPr="00C46750">
        <w:rPr>
          <w:rFonts w:ascii="Calibri" w:hAnsi="Calibri" w:cs="Calibri"/>
          <w:color w:val="000000" w:themeColor="text1"/>
          <w:lang w:val="hy-AM"/>
        </w:rPr>
        <w:t> </w:t>
      </w:r>
      <w:r w:rsidRPr="00C46750">
        <w:rPr>
          <w:rFonts w:ascii="GHEA Grapalat" w:hAnsi="GHEA Grapalat" w:cs="Sylfaen"/>
          <w:color w:val="000000" w:themeColor="text1"/>
          <w:lang w:val="hy-AM"/>
        </w:rPr>
        <w:t>ոչ բնակելի տարածքների վերաբերյալ սույն հոդվածի</w:t>
      </w:r>
      <w:r w:rsidRPr="00C46750">
        <w:rPr>
          <w:rFonts w:ascii="GHEA Grapalat" w:hAnsi="GHEA Grapalat"/>
          <w:color w:val="000000" w:themeColor="text1"/>
          <w:lang w:val="hy-AM"/>
        </w:rPr>
        <w:t xml:space="preserve"> 2-</w:t>
      </w:r>
      <w:r w:rsidRPr="00C46750">
        <w:rPr>
          <w:rFonts w:ascii="GHEA Grapalat" w:hAnsi="GHEA Grapalat" w:cs="Sylfaen"/>
          <w:color w:val="000000" w:themeColor="text1"/>
          <w:lang w:val="hy-AM"/>
        </w:rPr>
        <w:t>րդմասի</w:t>
      </w:r>
      <w:r w:rsidRPr="00C46750">
        <w:rPr>
          <w:rFonts w:ascii="GHEA Grapalat" w:hAnsi="GHEA Grapalat"/>
          <w:color w:val="000000" w:themeColor="text1"/>
          <w:lang w:val="hy-AM"/>
        </w:rPr>
        <w:t xml:space="preserve"> 1-5-</w:t>
      </w:r>
      <w:r w:rsidRPr="00C46750">
        <w:rPr>
          <w:rFonts w:ascii="GHEA Grapalat" w:hAnsi="GHEA Grapalat" w:cs="Sylfaen"/>
          <w:color w:val="000000" w:themeColor="text1"/>
          <w:lang w:val="hy-AM"/>
        </w:rPr>
        <w:t>րդ կետերով սահմանված դրույքաչափերի հետ անհամաձայնության դեպքում</w:t>
      </w:r>
      <w:r w:rsidRPr="00C46750">
        <w:rPr>
          <w:rFonts w:ascii="GHEA Grapalat" w:hAnsi="GHEA Grapalat" w:cs="Courier New"/>
          <w:color w:val="000000" w:themeColor="text1"/>
          <w:lang w:val="hy-AM"/>
        </w:rPr>
        <w:t xml:space="preserve">  աղբահանության  </w:t>
      </w:r>
      <w:r w:rsidRPr="00C46750">
        <w:rPr>
          <w:rFonts w:ascii="GHEA Grapalat" w:hAnsi="GHEA Grapalat" w:cs="Sylfaen"/>
          <w:color w:val="000000" w:themeColor="text1"/>
          <w:lang w:val="hy-AM"/>
        </w:rPr>
        <w:t>վճարը սահմանվում է</w:t>
      </w:r>
      <w:r w:rsidRPr="00C46750">
        <w:rPr>
          <w:rFonts w:ascii="GHEA Grapalat" w:hAnsi="GHEA Grapalat"/>
          <w:color w:val="000000" w:themeColor="text1"/>
          <w:lang w:val="hy-AM"/>
        </w:rPr>
        <w:t>`</w:t>
      </w:r>
    </w:p>
    <w:p w:rsidR="000B3CBA" w:rsidRPr="00C46750" w:rsidRDefault="000B3CBA" w:rsidP="000B3CBA">
      <w:pPr>
        <w:jc w:val="both"/>
        <w:rPr>
          <w:rFonts w:ascii="GHEA Grapalat" w:hAnsi="GHEA Grapalat"/>
          <w:color w:val="000000" w:themeColor="text1"/>
          <w:lang w:val="hy-AM"/>
        </w:rPr>
      </w:pPr>
      <w:r w:rsidRPr="00C46750">
        <w:rPr>
          <w:rFonts w:ascii="GHEA Grapalat" w:hAnsi="GHEA Grapalat"/>
          <w:color w:val="000000" w:themeColor="text1"/>
          <w:lang w:val="hy-AM"/>
        </w:rPr>
        <w:t xml:space="preserve">1) </w:t>
      </w:r>
      <w:r w:rsidRPr="00C46750">
        <w:rPr>
          <w:rFonts w:ascii="GHEA Grapalat" w:hAnsi="GHEA Grapalat" w:cs="Sylfaen"/>
          <w:color w:val="000000" w:themeColor="text1"/>
          <w:lang w:val="hy-AM"/>
        </w:rPr>
        <w:t>ըստ ծավալի՝ մեկ խորանարդ մետր աղբի համար ՝</w:t>
      </w:r>
      <w:r w:rsidR="00E32E56" w:rsidRPr="00C46750">
        <w:rPr>
          <w:rFonts w:ascii="GHEA Grapalat" w:hAnsi="GHEA Grapalat" w:cs="Sylfaen"/>
          <w:color w:val="000000" w:themeColor="text1"/>
          <w:lang w:val="hy-AM"/>
        </w:rPr>
        <w:t xml:space="preserve"> երեք</w:t>
      </w:r>
      <w:r w:rsidRPr="00C46750">
        <w:rPr>
          <w:rFonts w:ascii="GHEA Grapalat" w:hAnsi="GHEA Grapalat" w:cs="Sylfaen"/>
          <w:color w:val="000000" w:themeColor="text1"/>
          <w:lang w:val="hy-AM"/>
        </w:rPr>
        <w:t xml:space="preserve"> </w:t>
      </w:r>
      <w:r w:rsidR="0030783D" w:rsidRPr="00C46750">
        <w:rPr>
          <w:rFonts w:ascii="GHEA Grapalat" w:hAnsi="GHEA Grapalat" w:cs="Sylfaen"/>
          <w:color w:val="000000" w:themeColor="text1"/>
          <w:lang w:val="hy-AM"/>
        </w:rPr>
        <w:t>հազար</w:t>
      </w:r>
      <w:r w:rsidRPr="00C46750">
        <w:rPr>
          <w:rFonts w:ascii="GHEA Grapalat" w:hAnsi="GHEA Grapalat" w:cs="Sylfaen"/>
          <w:color w:val="000000" w:themeColor="text1"/>
          <w:lang w:val="hy-AM"/>
        </w:rPr>
        <w:t xml:space="preserve"> Հայաստանի Հանրապետության դրամ</w:t>
      </w:r>
      <w:r w:rsidRPr="00C46750">
        <w:rPr>
          <w:rFonts w:ascii="GHEA Grapalat" w:hAnsi="GHEA Grapalat"/>
          <w:color w:val="000000" w:themeColor="text1"/>
          <w:lang w:val="hy-AM"/>
        </w:rPr>
        <w:t xml:space="preserve">, </w:t>
      </w:r>
      <w:r w:rsidRPr="00C46750">
        <w:rPr>
          <w:rFonts w:ascii="GHEA Grapalat" w:hAnsi="GHEA Grapalat" w:cs="Sylfaen"/>
          <w:color w:val="000000" w:themeColor="text1"/>
          <w:lang w:val="hy-AM"/>
        </w:rPr>
        <w:t>կամ</w:t>
      </w:r>
    </w:p>
    <w:p w:rsidR="000B3CBA" w:rsidRPr="00C46750" w:rsidRDefault="000B3CBA" w:rsidP="000B3CBA">
      <w:pPr>
        <w:jc w:val="both"/>
        <w:rPr>
          <w:rFonts w:ascii="GHEA Grapalat" w:hAnsi="GHEA Grapalat"/>
          <w:color w:val="000000" w:themeColor="text1"/>
          <w:lang w:val="hy-AM"/>
        </w:rPr>
      </w:pPr>
      <w:r w:rsidRPr="00C46750">
        <w:rPr>
          <w:rFonts w:ascii="GHEA Grapalat" w:hAnsi="GHEA Grapalat"/>
          <w:color w:val="000000" w:themeColor="text1"/>
          <w:lang w:val="hy-AM"/>
        </w:rPr>
        <w:t xml:space="preserve">2) </w:t>
      </w:r>
      <w:r w:rsidRPr="00C46750">
        <w:rPr>
          <w:rFonts w:ascii="GHEA Grapalat" w:hAnsi="GHEA Grapalat" w:cs="Sylfaen"/>
          <w:color w:val="000000" w:themeColor="text1"/>
          <w:lang w:val="hy-AM"/>
        </w:rPr>
        <w:t>ըստ զանգվածի՝ մեկ տոննա աղբի համար ՝</w:t>
      </w:r>
      <w:r w:rsidR="00E32E56" w:rsidRPr="00C46750">
        <w:rPr>
          <w:rFonts w:ascii="GHEA Grapalat" w:hAnsi="GHEA Grapalat" w:cs="Sylfaen"/>
          <w:color w:val="000000" w:themeColor="text1"/>
          <w:lang w:val="hy-AM"/>
        </w:rPr>
        <w:t xml:space="preserve"> տասը</w:t>
      </w:r>
      <w:r w:rsidRPr="00C46750">
        <w:rPr>
          <w:rFonts w:ascii="GHEA Grapalat" w:hAnsi="GHEA Grapalat" w:cs="Sylfaen"/>
          <w:color w:val="000000" w:themeColor="text1"/>
          <w:lang w:val="hy-AM"/>
        </w:rPr>
        <w:t xml:space="preserve"> </w:t>
      </w:r>
      <w:r w:rsidR="0030783D" w:rsidRPr="00C46750">
        <w:rPr>
          <w:rFonts w:ascii="GHEA Grapalat" w:hAnsi="GHEA Grapalat" w:cs="Sylfaen"/>
          <w:color w:val="000000" w:themeColor="text1"/>
          <w:lang w:val="hy-AM"/>
        </w:rPr>
        <w:t xml:space="preserve"> հազար </w:t>
      </w:r>
      <w:r w:rsidRPr="00C46750">
        <w:rPr>
          <w:rFonts w:ascii="GHEA Grapalat" w:hAnsi="GHEA Grapalat" w:cs="Sylfaen"/>
          <w:color w:val="000000" w:themeColor="text1"/>
          <w:lang w:val="hy-AM"/>
        </w:rPr>
        <w:t>Հայաստանի Հանրապետության դրամ</w:t>
      </w:r>
      <w:r w:rsidRPr="00C46750">
        <w:rPr>
          <w:rFonts w:ascii="GHEA Grapalat" w:hAnsi="GHEA Grapalat"/>
          <w:color w:val="000000" w:themeColor="text1"/>
          <w:lang w:val="hy-AM"/>
        </w:rPr>
        <w:t>.</w:t>
      </w:r>
    </w:p>
    <w:p w:rsidR="000B3CBA" w:rsidRPr="00C46750" w:rsidRDefault="000B3CBA" w:rsidP="000B3CBA">
      <w:pPr>
        <w:jc w:val="both"/>
        <w:rPr>
          <w:rFonts w:ascii="GHEA Grapalat" w:hAnsi="GHEA Grapalat"/>
          <w:color w:val="000000" w:themeColor="text1"/>
          <w:lang w:val="hy-AM"/>
        </w:rPr>
      </w:pPr>
      <w:r w:rsidRPr="00C46750">
        <w:rPr>
          <w:rFonts w:ascii="GHEA Grapalat" w:hAnsi="GHEA Grapalat"/>
          <w:color w:val="000000" w:themeColor="text1"/>
          <w:lang w:val="hy-AM"/>
        </w:rPr>
        <w:t xml:space="preserve">3) </w:t>
      </w:r>
      <w:r w:rsidRPr="00C46750">
        <w:rPr>
          <w:rFonts w:ascii="GHEA Grapalat" w:hAnsi="GHEA Grapalat" w:cs="Sylfaen"/>
          <w:color w:val="000000" w:themeColor="text1"/>
          <w:lang w:val="hy-AM"/>
        </w:rPr>
        <w:t>ոչ բնակելի նպատակային նշանակության շենքի</w:t>
      </w:r>
      <w:r w:rsidRPr="00C46750">
        <w:rPr>
          <w:rFonts w:ascii="Calibri" w:hAnsi="Calibri" w:cs="Calibri"/>
          <w:color w:val="000000" w:themeColor="text1"/>
          <w:lang w:val="hy-AM"/>
        </w:rPr>
        <w:t> </w:t>
      </w:r>
      <w:r w:rsidRPr="00C46750">
        <w:rPr>
          <w:rFonts w:ascii="GHEA Grapalat" w:hAnsi="GHEA Grapalat" w:cs="Courier New"/>
          <w:color w:val="000000" w:themeColor="text1"/>
          <w:lang w:val="hy-AM"/>
        </w:rPr>
        <w:t>և</w:t>
      </w:r>
      <w:r w:rsidRPr="00C46750">
        <w:rPr>
          <w:rFonts w:ascii="GHEA Grapalat" w:hAnsi="GHEA Grapalat"/>
          <w:color w:val="000000" w:themeColor="text1"/>
          <w:lang w:val="hy-AM"/>
        </w:rPr>
        <w:t>(</w:t>
      </w:r>
      <w:r w:rsidRPr="00C46750">
        <w:rPr>
          <w:rFonts w:ascii="GHEA Grapalat" w:hAnsi="GHEA Grapalat" w:cs="Sylfaen"/>
          <w:color w:val="000000" w:themeColor="text1"/>
          <w:lang w:val="hy-AM"/>
        </w:rPr>
        <w:t>կամ</w:t>
      </w:r>
      <w:r w:rsidRPr="00C46750">
        <w:rPr>
          <w:rFonts w:ascii="GHEA Grapalat" w:hAnsi="GHEA Grapalat"/>
          <w:color w:val="000000" w:themeColor="text1"/>
          <w:lang w:val="hy-AM"/>
        </w:rPr>
        <w:t xml:space="preserve">) </w:t>
      </w:r>
      <w:r w:rsidRPr="00C46750">
        <w:rPr>
          <w:rFonts w:ascii="GHEA Grapalat" w:hAnsi="GHEA Grapalat" w:cs="Sylfaen"/>
          <w:color w:val="000000" w:themeColor="text1"/>
          <w:lang w:val="hy-AM"/>
        </w:rPr>
        <w:t>շինության սեփականատերը անհամաձայնության</w:t>
      </w:r>
      <w:r w:rsidRPr="00C46750">
        <w:rPr>
          <w:rFonts w:ascii="Calibri" w:hAnsi="Calibri" w:cs="Calibri"/>
          <w:color w:val="000000" w:themeColor="text1"/>
          <w:lang w:val="hy-AM"/>
        </w:rPr>
        <w:t> </w:t>
      </w:r>
      <w:r w:rsidRPr="00C46750">
        <w:rPr>
          <w:rFonts w:ascii="GHEA Grapalat" w:hAnsi="GHEA Grapalat" w:cs="Courier New"/>
          <w:color w:val="000000" w:themeColor="text1"/>
          <w:lang w:val="hy-AM"/>
        </w:rPr>
        <w:t xml:space="preserve">մասին </w:t>
      </w:r>
      <w:r w:rsidRPr="00C46750">
        <w:rPr>
          <w:rFonts w:ascii="Calibri" w:hAnsi="Calibri" w:cs="Calibri"/>
          <w:color w:val="000000" w:themeColor="text1"/>
          <w:lang w:val="hy-AM"/>
        </w:rPr>
        <w:t> </w:t>
      </w:r>
      <w:r w:rsidRPr="00C46750">
        <w:rPr>
          <w:rFonts w:ascii="GHEA Grapalat" w:hAnsi="GHEA Grapalat" w:cs="Sylfaen"/>
          <w:color w:val="000000" w:themeColor="text1"/>
          <w:lang w:val="hy-AM"/>
        </w:rPr>
        <w:t>գրավոր ներկայացնում է համապատասխան համայնքի ղեկավարին կամ սույն օրենքի</w:t>
      </w:r>
      <w:r w:rsidRPr="00C46750">
        <w:rPr>
          <w:rFonts w:ascii="GHEA Grapalat" w:hAnsi="GHEA Grapalat"/>
          <w:color w:val="000000" w:themeColor="text1"/>
          <w:lang w:val="hy-AM"/>
        </w:rPr>
        <w:t xml:space="preserve"> 8-</w:t>
      </w:r>
      <w:r w:rsidRPr="00C46750">
        <w:rPr>
          <w:rFonts w:ascii="GHEA Grapalat" w:hAnsi="GHEA Grapalat" w:cs="Sylfaen"/>
          <w:color w:val="000000" w:themeColor="text1"/>
          <w:lang w:val="hy-AM"/>
        </w:rPr>
        <w:t>րդ հոդվածի</w:t>
      </w:r>
      <w:r w:rsidRPr="00C46750">
        <w:rPr>
          <w:rFonts w:ascii="GHEA Grapalat" w:hAnsi="GHEA Grapalat"/>
          <w:color w:val="000000" w:themeColor="text1"/>
          <w:lang w:val="hy-AM"/>
        </w:rPr>
        <w:t xml:space="preserve"> 1-</w:t>
      </w:r>
      <w:r w:rsidRPr="00C46750">
        <w:rPr>
          <w:rFonts w:ascii="GHEA Grapalat" w:hAnsi="GHEA Grapalat" w:cs="Sylfaen"/>
          <w:color w:val="000000" w:themeColor="text1"/>
          <w:lang w:val="hy-AM"/>
        </w:rPr>
        <w:t>ին մասով սահմանված անձանց՝</w:t>
      </w:r>
      <w:r w:rsidRPr="00C46750">
        <w:rPr>
          <w:rFonts w:ascii="Calibri" w:hAnsi="Calibri" w:cs="Calibri"/>
          <w:color w:val="000000" w:themeColor="text1"/>
          <w:lang w:val="hy-AM"/>
        </w:rPr>
        <w:t> </w:t>
      </w:r>
      <w:r w:rsidRPr="00C46750">
        <w:rPr>
          <w:rFonts w:ascii="GHEA Grapalat" w:hAnsi="GHEA Grapalat" w:cs="Courier New"/>
          <w:color w:val="000000" w:themeColor="text1"/>
          <w:lang w:val="hy-AM"/>
        </w:rPr>
        <w:t xml:space="preserve">աղբահանության </w:t>
      </w:r>
      <w:r w:rsidRPr="00C46750">
        <w:rPr>
          <w:rFonts w:ascii="Calibri" w:hAnsi="Calibri" w:cs="Calibri"/>
          <w:color w:val="000000" w:themeColor="text1"/>
          <w:lang w:val="hy-AM"/>
        </w:rPr>
        <w:t> </w:t>
      </w:r>
      <w:r w:rsidRPr="00C46750">
        <w:rPr>
          <w:rFonts w:ascii="GHEA Grapalat" w:hAnsi="GHEA Grapalat" w:cs="Sylfaen"/>
          <w:color w:val="000000" w:themeColor="text1"/>
          <w:lang w:val="hy-AM"/>
        </w:rPr>
        <w:t>ծառայությունների մատուցման պայմանագիրը կնքելուց հետո՝ երեք աշխատանքային օրվա ընթացքում</w:t>
      </w:r>
      <w:r w:rsidRPr="00C46750">
        <w:rPr>
          <w:rFonts w:ascii="GHEA Grapalat" w:hAnsi="GHEA Grapalat"/>
          <w:color w:val="000000" w:themeColor="text1"/>
          <w:lang w:val="hy-AM"/>
        </w:rPr>
        <w:t>:</w:t>
      </w:r>
    </w:p>
    <w:p w:rsidR="000B3CBA" w:rsidRPr="00C46750" w:rsidRDefault="000B3CBA" w:rsidP="000B3CBA">
      <w:pPr>
        <w:jc w:val="both"/>
        <w:rPr>
          <w:rFonts w:ascii="GHEA Grapalat" w:hAnsi="GHEA Grapalat"/>
          <w:color w:val="000000" w:themeColor="text1"/>
          <w:lang w:val="hy-AM"/>
        </w:rPr>
      </w:pPr>
      <w:r w:rsidRPr="00C46750">
        <w:rPr>
          <w:rFonts w:ascii="GHEA Grapalat" w:hAnsi="GHEA Grapalat"/>
          <w:color w:val="000000" w:themeColor="text1"/>
          <w:lang w:val="hy-AM"/>
        </w:rPr>
        <w:t>գա.</w:t>
      </w:r>
      <w:r w:rsidR="006703A6" w:rsidRPr="00C46750">
        <w:rPr>
          <w:rFonts w:ascii="GHEA Grapalat" w:hAnsi="GHEA Grapalat"/>
          <w:color w:val="000000" w:themeColor="text1"/>
          <w:lang w:val="hy-AM"/>
        </w:rPr>
        <w:t xml:space="preserve"> </w:t>
      </w:r>
      <w:r w:rsidRPr="00C46750">
        <w:rPr>
          <w:rFonts w:ascii="GHEA Grapalat" w:hAnsi="GHEA Grapalat"/>
          <w:color w:val="000000" w:themeColor="text1"/>
          <w:lang w:val="hy-AM"/>
        </w:rPr>
        <w:t xml:space="preserve"> </w:t>
      </w:r>
      <w:r w:rsidRPr="00C46750">
        <w:rPr>
          <w:rFonts w:ascii="GHEA Grapalat" w:hAnsi="GHEA Grapalat" w:cs="Sylfaen"/>
          <w:color w:val="000000" w:themeColor="text1"/>
          <w:lang w:val="hy-AM"/>
        </w:rPr>
        <w:t>Սույն հոդվածի</w:t>
      </w:r>
      <w:r w:rsidRPr="00C46750">
        <w:rPr>
          <w:rFonts w:ascii="GHEA Grapalat" w:hAnsi="GHEA Grapalat"/>
          <w:color w:val="000000" w:themeColor="text1"/>
          <w:lang w:val="hy-AM"/>
        </w:rPr>
        <w:t xml:space="preserve"> 2-</w:t>
      </w:r>
      <w:r w:rsidRPr="00C46750">
        <w:rPr>
          <w:rFonts w:ascii="GHEA Grapalat" w:hAnsi="GHEA Grapalat" w:cs="Sylfaen"/>
          <w:color w:val="000000" w:themeColor="text1"/>
          <w:lang w:val="hy-AM"/>
        </w:rPr>
        <w:t>րդ մասով սահմանված շենքերի</w:t>
      </w:r>
      <w:r w:rsidRPr="00C46750">
        <w:rPr>
          <w:rFonts w:ascii="GHEA Grapalat" w:hAnsi="GHEA Grapalat"/>
          <w:color w:val="000000" w:themeColor="text1"/>
          <w:lang w:val="hy-AM"/>
        </w:rPr>
        <w:t xml:space="preserve">, </w:t>
      </w:r>
      <w:r w:rsidRPr="00C46750">
        <w:rPr>
          <w:rFonts w:ascii="GHEA Grapalat" w:hAnsi="GHEA Grapalat" w:cs="Sylfaen"/>
          <w:color w:val="000000" w:themeColor="text1"/>
          <w:lang w:val="hy-AM"/>
        </w:rPr>
        <w:t>շինությունների</w:t>
      </w:r>
      <w:r w:rsidRPr="00C46750">
        <w:rPr>
          <w:rFonts w:ascii="Calibri" w:hAnsi="Calibri" w:cs="Calibri"/>
          <w:color w:val="000000" w:themeColor="text1"/>
          <w:lang w:val="hy-AM"/>
        </w:rPr>
        <w:t> </w:t>
      </w:r>
      <w:r w:rsidRPr="00C46750">
        <w:rPr>
          <w:rFonts w:ascii="GHEA Grapalat" w:hAnsi="GHEA Grapalat" w:cs="Courier New"/>
          <w:color w:val="000000" w:themeColor="text1"/>
          <w:lang w:val="hy-AM"/>
        </w:rPr>
        <w:t xml:space="preserve"> և </w:t>
      </w:r>
      <w:r w:rsidRPr="00C46750">
        <w:rPr>
          <w:rFonts w:ascii="Calibri" w:hAnsi="Calibri" w:cs="Calibri"/>
          <w:color w:val="000000" w:themeColor="text1"/>
          <w:lang w:val="hy-AM"/>
        </w:rPr>
        <w:t> </w:t>
      </w:r>
      <w:r w:rsidRPr="00C46750">
        <w:rPr>
          <w:rFonts w:ascii="GHEA Grapalat" w:hAnsi="GHEA Grapalat" w:cs="Sylfaen"/>
          <w:color w:val="000000" w:themeColor="text1"/>
          <w:lang w:val="hy-AM"/>
        </w:rPr>
        <w:t>տարածքների մասով աղբի հեռացման հարաբերությունները կարգավորվում են</w:t>
      </w:r>
      <w:r w:rsidRPr="00C46750">
        <w:rPr>
          <w:rFonts w:ascii="Calibri" w:hAnsi="Calibri" w:cs="Calibri"/>
          <w:color w:val="000000" w:themeColor="text1"/>
          <w:lang w:val="hy-AM"/>
        </w:rPr>
        <w:t> </w:t>
      </w:r>
      <w:r w:rsidRPr="00C46750">
        <w:rPr>
          <w:rFonts w:ascii="GHEA Grapalat" w:hAnsi="GHEA Grapalat" w:cs="Courier New"/>
          <w:color w:val="000000" w:themeColor="text1"/>
          <w:lang w:val="hy-AM"/>
        </w:rPr>
        <w:t xml:space="preserve"> աղբահանության </w:t>
      </w:r>
      <w:r w:rsidRPr="00C46750">
        <w:rPr>
          <w:rFonts w:ascii="Calibri" w:hAnsi="Calibri" w:cs="Calibri"/>
          <w:color w:val="000000" w:themeColor="text1"/>
          <w:lang w:val="hy-AM"/>
        </w:rPr>
        <w:t> </w:t>
      </w:r>
      <w:r w:rsidRPr="00C46750">
        <w:rPr>
          <w:rFonts w:ascii="GHEA Grapalat" w:hAnsi="GHEA Grapalat" w:cs="Sylfaen"/>
          <w:color w:val="000000" w:themeColor="text1"/>
          <w:lang w:val="hy-AM"/>
        </w:rPr>
        <w:t>ծառայություն մատուցող</w:t>
      </w:r>
      <w:r w:rsidRPr="00C46750">
        <w:rPr>
          <w:rFonts w:ascii="Calibri" w:hAnsi="Calibri" w:cs="Calibri"/>
          <w:color w:val="000000" w:themeColor="text1"/>
          <w:lang w:val="hy-AM"/>
        </w:rPr>
        <w:t> </w:t>
      </w:r>
      <w:r w:rsidRPr="00C46750">
        <w:rPr>
          <w:rFonts w:ascii="GHEA Grapalat" w:hAnsi="GHEA Grapalat" w:cs="Courier New"/>
          <w:color w:val="000000" w:themeColor="text1"/>
          <w:lang w:val="hy-AM"/>
        </w:rPr>
        <w:t xml:space="preserve"> և </w:t>
      </w:r>
      <w:r w:rsidRPr="00C46750">
        <w:rPr>
          <w:rFonts w:ascii="Calibri" w:hAnsi="Calibri" w:cs="Calibri"/>
          <w:color w:val="000000" w:themeColor="text1"/>
          <w:lang w:val="hy-AM"/>
        </w:rPr>
        <w:t> </w:t>
      </w:r>
      <w:r w:rsidRPr="00C46750">
        <w:rPr>
          <w:rFonts w:ascii="GHEA Grapalat" w:hAnsi="GHEA Grapalat" w:cs="Sylfaen"/>
          <w:color w:val="000000" w:themeColor="text1"/>
          <w:lang w:val="hy-AM"/>
        </w:rPr>
        <w:t xml:space="preserve">ստացող կողմերի միջև </w:t>
      </w:r>
      <w:r w:rsidRPr="00C46750">
        <w:rPr>
          <w:rFonts w:ascii="Calibri" w:hAnsi="Calibri" w:cs="Calibri"/>
          <w:color w:val="000000" w:themeColor="text1"/>
          <w:lang w:val="hy-AM"/>
        </w:rPr>
        <w:t> </w:t>
      </w:r>
      <w:r w:rsidRPr="00C46750">
        <w:rPr>
          <w:rFonts w:ascii="GHEA Grapalat" w:hAnsi="GHEA Grapalat" w:cs="Sylfaen"/>
          <w:color w:val="000000" w:themeColor="text1"/>
          <w:lang w:val="hy-AM"/>
        </w:rPr>
        <w:t>կնքված  պայմանագրով</w:t>
      </w:r>
      <w:r w:rsidRPr="00C46750">
        <w:rPr>
          <w:rFonts w:ascii="GHEA Grapalat" w:hAnsi="GHEA Grapalat"/>
          <w:color w:val="000000" w:themeColor="text1"/>
          <w:lang w:val="hy-AM"/>
        </w:rPr>
        <w:t>:</w:t>
      </w:r>
    </w:p>
    <w:p w:rsidR="006703A6" w:rsidRPr="00C46750" w:rsidRDefault="006703A6" w:rsidP="000B3CBA">
      <w:pPr>
        <w:jc w:val="both"/>
        <w:rPr>
          <w:rFonts w:ascii="GHEA Grapalat" w:hAnsi="GHEA Grapalat"/>
          <w:color w:val="000000" w:themeColor="text1"/>
          <w:sz w:val="24"/>
          <w:szCs w:val="24"/>
          <w:lang w:val="hy-AM"/>
        </w:rPr>
      </w:pPr>
      <w:r w:rsidRPr="00C46750">
        <w:rPr>
          <w:rFonts w:ascii="GHEA Grapalat" w:hAnsi="GHEA Grapalat"/>
          <w:color w:val="000000"/>
          <w:sz w:val="24"/>
          <w:szCs w:val="24"/>
          <w:shd w:val="clear" w:color="auto" w:fill="FFFFFF"/>
          <w:lang w:val="hy-AM"/>
        </w:rPr>
        <w:t>դ</w:t>
      </w:r>
      <w:r w:rsidRPr="00C46750">
        <w:rPr>
          <w:rFonts w:ascii="Cambria Math" w:hAnsi="Cambria Math" w:cs="Cambria Math"/>
          <w:color w:val="000000"/>
          <w:sz w:val="24"/>
          <w:szCs w:val="24"/>
          <w:shd w:val="clear" w:color="auto" w:fill="FFFFFF"/>
          <w:lang w:val="hy-AM"/>
        </w:rPr>
        <w:t>․</w:t>
      </w:r>
      <w:r w:rsidRPr="00C46750">
        <w:rPr>
          <w:rFonts w:ascii="GHEA Grapalat" w:hAnsi="GHEA Grapalat"/>
          <w:color w:val="000000"/>
          <w:sz w:val="24"/>
          <w:szCs w:val="24"/>
          <w:shd w:val="clear" w:color="auto" w:fill="FFFFFF"/>
          <w:lang w:val="hy-AM"/>
        </w:rPr>
        <w:t xml:space="preserve"> Աղբահանության վճար սահմանելու համար կիրառվող մեթոդները և աղբահանության վճարի դրույքաչափերը յուրաքանչյուր համայնքի համար սահմանվում են համայնքի ավագանու՝ օրենքով սահմանած կարգով` սույն հոդվածի 1-3-րդ մասերով սահմանված դրույքաչափերի սահմաններում:</w:t>
      </w:r>
    </w:p>
    <w:p w:rsidR="000B3CBA" w:rsidRPr="00C46750" w:rsidRDefault="00C46750" w:rsidP="000B3CBA">
      <w:pPr>
        <w:pStyle w:val="a4"/>
        <w:shd w:val="clear" w:color="auto" w:fill="FFFFFF"/>
        <w:spacing w:before="0" w:beforeAutospacing="0" w:after="0" w:afterAutospacing="0"/>
        <w:ind w:firstLine="375"/>
        <w:jc w:val="both"/>
        <w:rPr>
          <w:color w:val="000000"/>
          <w:sz w:val="22"/>
          <w:szCs w:val="22"/>
          <w:lang w:val="hy-AM"/>
        </w:rPr>
      </w:pPr>
      <w:r w:rsidRPr="00C46750">
        <w:rPr>
          <w:color w:val="000000"/>
          <w:sz w:val="22"/>
          <w:szCs w:val="22"/>
          <w:lang w:val="hy-AM"/>
        </w:rPr>
        <w:t>7</w:t>
      </w:r>
      <w:r w:rsidR="000B3CBA" w:rsidRPr="00C46750">
        <w:rPr>
          <w:color w:val="000000"/>
          <w:sz w:val="22"/>
          <w:szCs w:val="22"/>
          <w:lang w:val="hy-AM"/>
        </w:rPr>
        <w:t xml:space="preserve">) համայնքային ենթակայության մանկապարտեզի ծառայությունից օգտվողների համար՝ համայնքի կողմից կամ համայնքի պատվերով մատուցված ծառայությունների դիմաց փոխհատուցման գումարի չափով` </w:t>
      </w:r>
    </w:p>
    <w:p w:rsidR="000B3CBA" w:rsidRPr="00C46750" w:rsidRDefault="000B3CBA" w:rsidP="000B3CBA">
      <w:pPr>
        <w:ind w:firstLine="375"/>
        <w:jc w:val="both"/>
        <w:rPr>
          <w:rFonts w:ascii="GHEA Grapalat" w:hAnsi="GHEA Grapalat"/>
          <w:color w:val="000000" w:themeColor="text1"/>
          <w:lang w:val="hy-AM"/>
        </w:rPr>
      </w:pPr>
      <w:r w:rsidRPr="00C46750">
        <w:rPr>
          <w:rFonts w:ascii="GHEA Grapalat" w:hAnsi="GHEA Grapalat"/>
          <w:color w:val="000000" w:themeColor="text1"/>
          <w:lang w:val="hy-AM"/>
        </w:rPr>
        <w:t>համայնքի բնակիչ   և  այլ  համայնքի   բնակիչ համարվող անձանց համար`  յոթ   հազար դրամ:</w:t>
      </w:r>
    </w:p>
    <w:p w:rsidR="000B3CBA" w:rsidRPr="00C46750" w:rsidRDefault="00C46750" w:rsidP="000B3CBA">
      <w:pPr>
        <w:pStyle w:val="a4"/>
        <w:spacing w:before="0" w:beforeAutospacing="0" w:after="0" w:afterAutospacing="0"/>
        <w:ind w:firstLine="375"/>
        <w:jc w:val="both"/>
        <w:rPr>
          <w:color w:val="000000" w:themeColor="text1"/>
          <w:sz w:val="22"/>
          <w:szCs w:val="22"/>
          <w:lang w:val="hy-AM"/>
        </w:rPr>
      </w:pPr>
      <w:r w:rsidRPr="00C46750">
        <w:rPr>
          <w:color w:val="000000"/>
          <w:sz w:val="22"/>
          <w:szCs w:val="22"/>
          <w:lang w:val="hy-AM"/>
        </w:rPr>
        <w:t>8</w:t>
      </w:r>
      <w:r w:rsidR="000B3CBA" w:rsidRPr="00C46750">
        <w:rPr>
          <w:color w:val="000000"/>
          <w:sz w:val="22"/>
          <w:szCs w:val="22"/>
          <w:lang w:val="hy-AM"/>
        </w:rPr>
        <w:t>) համայնքային ենթակայության արտադպրոցական դաստիարակության հաստատությունների (երաժշտական, նկարչական և արվեստի դպրոցներ</w:t>
      </w:r>
      <w:r w:rsidR="00F70BAE" w:rsidRPr="00C46750">
        <w:rPr>
          <w:color w:val="000000"/>
          <w:sz w:val="22"/>
          <w:szCs w:val="22"/>
          <w:lang w:val="hy-AM"/>
        </w:rPr>
        <w:t>,  սպորտի  դպրոցներ</w:t>
      </w:r>
      <w:r w:rsidR="000B3CBA" w:rsidRPr="00C46750">
        <w:rPr>
          <w:color w:val="000000"/>
          <w:sz w:val="22"/>
          <w:szCs w:val="22"/>
          <w:lang w:val="hy-AM"/>
        </w:rPr>
        <w:t xml:space="preserve"> և այլն) ծառայություններից օգտվողների համար՝ համայնքի կողմից կամ համայնքի պատվերով մատուցված ծառայությունների դիմաց փոխհատուցման գումարի չափով</w:t>
      </w:r>
      <w:r>
        <w:rPr>
          <w:color w:val="000000"/>
          <w:sz w:val="22"/>
          <w:szCs w:val="22"/>
          <w:lang w:val="hy-AM"/>
        </w:rPr>
        <w:t xml:space="preserve">՝  </w:t>
      </w:r>
      <w:r w:rsidR="000B3CBA" w:rsidRPr="00C46750">
        <w:rPr>
          <w:color w:val="000000" w:themeColor="text1"/>
          <w:sz w:val="22"/>
          <w:szCs w:val="22"/>
          <w:lang w:val="hy-AM"/>
        </w:rPr>
        <w:t xml:space="preserve"> </w:t>
      </w:r>
      <w:r w:rsidR="00F70BAE" w:rsidRPr="00C46750">
        <w:rPr>
          <w:color w:val="000000" w:themeColor="text1"/>
          <w:sz w:val="22"/>
          <w:szCs w:val="22"/>
          <w:lang w:val="hy-AM"/>
        </w:rPr>
        <w:t>մեկ</w:t>
      </w:r>
      <w:r w:rsidR="000B3CBA" w:rsidRPr="00C46750">
        <w:rPr>
          <w:color w:val="000000" w:themeColor="text1"/>
          <w:sz w:val="22"/>
          <w:szCs w:val="22"/>
          <w:lang w:val="hy-AM"/>
        </w:rPr>
        <w:t xml:space="preserve">  հազար   դրամ</w:t>
      </w:r>
    </w:p>
    <w:p w:rsidR="000B3CBA" w:rsidRPr="00C46750" w:rsidRDefault="00C46750" w:rsidP="000B3CBA">
      <w:pPr>
        <w:pStyle w:val="a4"/>
        <w:shd w:val="clear" w:color="auto" w:fill="FFFFFF"/>
        <w:spacing w:before="0" w:beforeAutospacing="0" w:after="0" w:afterAutospacing="0"/>
        <w:ind w:firstLine="375"/>
        <w:rPr>
          <w:color w:val="000000"/>
          <w:sz w:val="22"/>
          <w:szCs w:val="22"/>
          <w:lang w:val="hy-AM"/>
        </w:rPr>
      </w:pPr>
      <w:r w:rsidRPr="00C46750">
        <w:rPr>
          <w:color w:val="000000"/>
          <w:sz w:val="22"/>
          <w:szCs w:val="22"/>
          <w:lang w:val="hy-AM"/>
        </w:rPr>
        <w:t>9</w:t>
      </w:r>
      <w:r w:rsidR="000B3CBA" w:rsidRPr="00C46750">
        <w:rPr>
          <w:color w:val="000000"/>
          <w:sz w:val="22"/>
          <w:szCs w:val="22"/>
          <w:lang w:val="hy-AM"/>
        </w:rPr>
        <w:t>) համայնքի վարչական տարածքում, սակայն համայնքի բնակավայրերից դուրս գտնվող՝ ավագանու որոշմամբ հանրային հանգստի վայր սահմանված և համայնքի կողմից կամ համայնքի պատվերով որպես հանրային հանգստի վայր կահավորված տարածքում ընտանեկան կամ գործնական միջոցառումներ անցկացնելու համար` երեք  հազար ՀՀ դրամ:</w:t>
      </w:r>
    </w:p>
    <w:p w:rsidR="000B3CBA" w:rsidRPr="00C46750" w:rsidRDefault="00C46750" w:rsidP="000B3CBA">
      <w:pPr>
        <w:pStyle w:val="a4"/>
        <w:shd w:val="clear" w:color="auto" w:fill="FFFFFF"/>
        <w:spacing w:before="0" w:beforeAutospacing="0" w:after="0" w:afterAutospacing="0"/>
        <w:ind w:firstLine="375"/>
        <w:rPr>
          <w:color w:val="000000"/>
          <w:sz w:val="22"/>
          <w:szCs w:val="22"/>
          <w:lang w:val="hy-AM"/>
        </w:rPr>
      </w:pPr>
      <w:r w:rsidRPr="00C46750">
        <w:rPr>
          <w:color w:val="000000"/>
          <w:sz w:val="22"/>
          <w:szCs w:val="22"/>
          <w:lang w:val="hy-AM"/>
        </w:rPr>
        <w:t>10</w:t>
      </w:r>
      <w:r w:rsidR="000B3CBA" w:rsidRPr="00C46750">
        <w:rPr>
          <w:color w:val="000000"/>
          <w:sz w:val="22"/>
          <w:szCs w:val="22"/>
          <w:lang w:val="hy-AM"/>
        </w:rPr>
        <w:t>) համայնքի արխիվից փաստաթղթերի պատճեններ տրամադրելու համար՝ մեկ փաստաթղթի համար՝  մեկ հազար  ՀՀ    դրամ փոխհատուցման վճար.</w:t>
      </w:r>
    </w:p>
    <w:p w:rsidR="00C46750" w:rsidRPr="00C46750" w:rsidRDefault="000B3CBA" w:rsidP="00C46750">
      <w:pPr>
        <w:pStyle w:val="a4"/>
        <w:shd w:val="clear" w:color="auto" w:fill="FFFFFF"/>
        <w:spacing w:before="0" w:beforeAutospacing="0" w:after="0" w:afterAutospacing="0"/>
        <w:ind w:firstLine="375"/>
        <w:rPr>
          <w:color w:val="000000"/>
          <w:sz w:val="22"/>
          <w:szCs w:val="22"/>
          <w:lang w:val="hy-AM"/>
        </w:rPr>
      </w:pPr>
      <w:r w:rsidRPr="00C46750">
        <w:rPr>
          <w:color w:val="000000"/>
          <w:sz w:val="22"/>
          <w:szCs w:val="22"/>
          <w:lang w:val="hy-AM"/>
        </w:rPr>
        <w:t xml:space="preserve"> </w:t>
      </w:r>
      <w:r w:rsidR="00C46750" w:rsidRPr="00C46750">
        <w:rPr>
          <w:color w:val="000000"/>
          <w:sz w:val="22"/>
          <w:szCs w:val="22"/>
          <w:lang w:val="hy-AM"/>
        </w:rPr>
        <w:t>11</w:t>
      </w:r>
      <w:r w:rsidRPr="00C46750">
        <w:rPr>
          <w:color w:val="000000"/>
          <w:sz w:val="22"/>
          <w:szCs w:val="22"/>
          <w:lang w:val="hy-AM"/>
        </w:rPr>
        <w:t xml:space="preserve">) համայնքի վարչական տարածքում անշարժ գույքի հասցեի տրամադրման համար` </w:t>
      </w:r>
      <w:r w:rsidR="001A56BF" w:rsidRPr="00C46750">
        <w:rPr>
          <w:color w:val="000000"/>
          <w:sz w:val="22"/>
          <w:szCs w:val="22"/>
          <w:lang w:val="hy-AM"/>
        </w:rPr>
        <w:t>տաս</w:t>
      </w:r>
      <w:r w:rsidRPr="00C46750">
        <w:rPr>
          <w:color w:val="000000"/>
          <w:sz w:val="22"/>
          <w:szCs w:val="22"/>
          <w:lang w:val="hy-AM"/>
        </w:rPr>
        <w:t xml:space="preserve"> հազար ՀՀ դրամ:</w:t>
      </w:r>
    </w:p>
    <w:p w:rsidR="00C46750" w:rsidRPr="00C46750" w:rsidRDefault="00C46750" w:rsidP="00C46750">
      <w:pPr>
        <w:pStyle w:val="a4"/>
        <w:shd w:val="clear" w:color="auto" w:fill="FFFFFF"/>
        <w:spacing w:before="0" w:beforeAutospacing="0" w:after="0" w:afterAutospacing="0"/>
        <w:ind w:firstLine="375"/>
        <w:rPr>
          <w:color w:val="000000"/>
          <w:sz w:val="22"/>
          <w:szCs w:val="22"/>
          <w:lang w:val="hy-AM"/>
        </w:rPr>
      </w:pPr>
      <w:r w:rsidRPr="00C46750">
        <w:rPr>
          <w:color w:val="000000"/>
          <w:sz w:val="22"/>
          <w:szCs w:val="22"/>
          <w:lang w:val="hy-AM"/>
        </w:rPr>
        <w:t xml:space="preserve">12) </w:t>
      </w:r>
      <w:r w:rsidRPr="00C46750">
        <w:rPr>
          <w:rFonts w:cs="Sylfaen"/>
          <w:sz w:val="22"/>
          <w:szCs w:val="22"/>
          <w:lang w:val="hy-AM"/>
        </w:rPr>
        <w:t xml:space="preserve">Համայնքի   բնակիչ   համարվող     անձանց     բնութագիր   տալու   համար`  </w:t>
      </w:r>
      <w:r>
        <w:rPr>
          <w:rFonts w:cs="Sylfaen"/>
          <w:sz w:val="22"/>
          <w:szCs w:val="22"/>
          <w:lang w:val="hy-AM"/>
        </w:rPr>
        <w:t>հինգ</w:t>
      </w:r>
      <w:r w:rsidRPr="00C46750">
        <w:rPr>
          <w:rFonts w:cs="Sylfaen"/>
          <w:sz w:val="22"/>
          <w:szCs w:val="22"/>
          <w:lang w:val="hy-AM"/>
        </w:rPr>
        <w:t xml:space="preserve"> հազար  </w:t>
      </w:r>
      <w:r>
        <w:rPr>
          <w:rFonts w:cs="Sylfaen"/>
          <w:sz w:val="22"/>
          <w:szCs w:val="22"/>
          <w:lang w:val="hy-AM"/>
        </w:rPr>
        <w:t xml:space="preserve">ՀՀ </w:t>
      </w:r>
      <w:r w:rsidRPr="00C46750">
        <w:rPr>
          <w:rFonts w:cs="Sylfaen"/>
          <w:sz w:val="22"/>
          <w:szCs w:val="22"/>
          <w:lang w:val="hy-AM"/>
        </w:rPr>
        <w:t>դրամ:</w:t>
      </w:r>
    </w:p>
    <w:p w:rsidR="000B3CBA" w:rsidRDefault="00C46750" w:rsidP="00C46750">
      <w:pPr>
        <w:pStyle w:val="a4"/>
        <w:shd w:val="clear" w:color="auto" w:fill="FFFFFF"/>
        <w:spacing w:before="0" w:beforeAutospacing="0" w:after="0" w:afterAutospacing="0"/>
        <w:jc w:val="both"/>
        <w:rPr>
          <w:color w:val="000000"/>
          <w:sz w:val="22"/>
          <w:szCs w:val="22"/>
          <w:lang w:val="hy-AM"/>
        </w:rPr>
      </w:pPr>
      <w:r w:rsidRPr="00C46750">
        <w:rPr>
          <w:color w:val="000000"/>
          <w:sz w:val="22"/>
          <w:szCs w:val="22"/>
          <w:lang w:val="hy-AM"/>
        </w:rPr>
        <w:t xml:space="preserve">       13</w:t>
      </w:r>
      <w:r w:rsidR="000B3CBA" w:rsidRPr="00C46750">
        <w:rPr>
          <w:color w:val="000000"/>
          <w:sz w:val="22"/>
          <w:szCs w:val="22"/>
          <w:lang w:val="hy-AM"/>
        </w:rPr>
        <w:t>) համայնքն սպասարկող անասնաբույժի ծառայությունների դիմաց տեղական վճարի դրույքաչափ՝ փոխհատուցման գումարի չափով`</w:t>
      </w:r>
    </w:p>
    <w:p w:rsidR="00E8585E" w:rsidRDefault="00E8585E" w:rsidP="00C46750">
      <w:pPr>
        <w:pStyle w:val="a4"/>
        <w:shd w:val="clear" w:color="auto" w:fill="FFFFFF"/>
        <w:spacing w:before="0" w:beforeAutospacing="0" w:after="0" w:afterAutospacing="0"/>
        <w:jc w:val="both"/>
        <w:rPr>
          <w:color w:val="000000"/>
          <w:sz w:val="22"/>
          <w:szCs w:val="22"/>
          <w:lang w:val="hy-AM"/>
        </w:rPr>
      </w:pPr>
    </w:p>
    <w:p w:rsidR="00E8585E" w:rsidRDefault="00E8585E" w:rsidP="00C46750">
      <w:pPr>
        <w:pStyle w:val="a4"/>
        <w:shd w:val="clear" w:color="auto" w:fill="FFFFFF"/>
        <w:spacing w:before="0" w:beforeAutospacing="0" w:after="0" w:afterAutospacing="0"/>
        <w:jc w:val="both"/>
        <w:rPr>
          <w:color w:val="000000"/>
          <w:sz w:val="22"/>
          <w:szCs w:val="22"/>
          <w:lang w:val="hy-AM"/>
        </w:rPr>
      </w:pPr>
    </w:p>
    <w:p w:rsidR="00E8585E" w:rsidRDefault="00E8585E" w:rsidP="00C46750">
      <w:pPr>
        <w:pStyle w:val="a4"/>
        <w:shd w:val="clear" w:color="auto" w:fill="FFFFFF"/>
        <w:spacing w:before="0" w:beforeAutospacing="0" w:after="0" w:afterAutospacing="0"/>
        <w:jc w:val="both"/>
        <w:rPr>
          <w:color w:val="000000"/>
          <w:sz w:val="22"/>
          <w:szCs w:val="22"/>
          <w:lang w:val="hy-AM"/>
        </w:rPr>
      </w:pPr>
    </w:p>
    <w:p w:rsidR="00E8585E" w:rsidRDefault="00E8585E" w:rsidP="00C46750">
      <w:pPr>
        <w:pStyle w:val="a4"/>
        <w:shd w:val="clear" w:color="auto" w:fill="FFFFFF"/>
        <w:spacing w:before="0" w:beforeAutospacing="0" w:after="0" w:afterAutospacing="0"/>
        <w:jc w:val="both"/>
        <w:rPr>
          <w:color w:val="000000"/>
          <w:sz w:val="22"/>
          <w:szCs w:val="22"/>
          <w:lang w:val="hy-AM"/>
        </w:rPr>
      </w:pPr>
    </w:p>
    <w:p w:rsidR="00E8585E" w:rsidRDefault="00E8585E" w:rsidP="00C46750">
      <w:pPr>
        <w:pStyle w:val="a4"/>
        <w:shd w:val="clear" w:color="auto" w:fill="FFFFFF"/>
        <w:spacing w:before="0" w:beforeAutospacing="0" w:after="0" w:afterAutospacing="0"/>
        <w:jc w:val="both"/>
        <w:rPr>
          <w:color w:val="000000"/>
          <w:sz w:val="22"/>
          <w:szCs w:val="22"/>
          <w:lang w:val="hy-AM"/>
        </w:rPr>
      </w:pPr>
    </w:p>
    <w:p w:rsidR="00E8585E" w:rsidRDefault="00E8585E" w:rsidP="00C46750">
      <w:pPr>
        <w:pStyle w:val="a4"/>
        <w:shd w:val="clear" w:color="auto" w:fill="FFFFFF"/>
        <w:spacing w:before="0" w:beforeAutospacing="0" w:after="0" w:afterAutospacing="0"/>
        <w:jc w:val="both"/>
        <w:rPr>
          <w:color w:val="000000"/>
          <w:sz w:val="22"/>
          <w:szCs w:val="22"/>
          <w:lang w:val="hy-AM"/>
        </w:rPr>
      </w:pPr>
    </w:p>
    <w:p w:rsidR="00E8585E" w:rsidRDefault="00E8585E" w:rsidP="00C46750">
      <w:pPr>
        <w:pStyle w:val="a4"/>
        <w:shd w:val="clear" w:color="auto" w:fill="FFFFFF"/>
        <w:spacing w:before="0" w:beforeAutospacing="0" w:after="0" w:afterAutospacing="0"/>
        <w:jc w:val="both"/>
        <w:rPr>
          <w:color w:val="000000"/>
          <w:sz w:val="22"/>
          <w:szCs w:val="22"/>
          <w:lang w:val="hy-AM"/>
        </w:rPr>
      </w:pPr>
    </w:p>
    <w:p w:rsidR="00E8585E" w:rsidRPr="00C46750" w:rsidRDefault="00E8585E" w:rsidP="00C46750">
      <w:pPr>
        <w:pStyle w:val="a4"/>
        <w:shd w:val="clear" w:color="auto" w:fill="FFFFFF"/>
        <w:spacing w:before="0" w:beforeAutospacing="0" w:after="0" w:afterAutospacing="0"/>
        <w:jc w:val="both"/>
        <w:rPr>
          <w:color w:val="000000"/>
          <w:sz w:val="22"/>
          <w:szCs w:val="22"/>
          <w:lang w:val="hy-AM"/>
        </w:rPr>
      </w:pPr>
    </w:p>
    <w:p w:rsidR="000B3CBA" w:rsidRPr="00C46750" w:rsidRDefault="000B3CBA" w:rsidP="00567E33">
      <w:pPr>
        <w:pStyle w:val="a4"/>
        <w:shd w:val="clear" w:color="auto" w:fill="FFFFFF"/>
        <w:spacing w:before="0" w:beforeAutospacing="0" w:after="0" w:afterAutospacing="0"/>
        <w:jc w:val="both"/>
        <w:rPr>
          <w:color w:val="000000"/>
          <w:sz w:val="22"/>
          <w:szCs w:val="22"/>
          <w:lang w:val="hy-AM"/>
        </w:rPr>
      </w:pPr>
    </w:p>
    <w:p w:rsidR="000B3CBA" w:rsidRPr="00C46750" w:rsidRDefault="000B3CBA" w:rsidP="000B3CBA">
      <w:pPr>
        <w:pStyle w:val="a4"/>
        <w:shd w:val="clear" w:color="auto" w:fill="FFFFFF"/>
        <w:spacing w:before="0" w:beforeAutospacing="0" w:after="0" w:afterAutospacing="0"/>
        <w:ind w:firstLine="375"/>
        <w:rPr>
          <w:color w:val="000000"/>
          <w:sz w:val="22"/>
          <w:szCs w:val="22"/>
          <w:lang w:val="hy-AM"/>
        </w:rPr>
      </w:pPr>
    </w:p>
    <w:tbl>
      <w:tblPr>
        <w:tblStyle w:val="-231"/>
        <w:tblW w:w="0" w:type="auto"/>
        <w:tblBorders>
          <w:left w:val="single" w:sz="2" w:space="0" w:color="C9C9C9" w:themeColor="accent3" w:themeTint="99"/>
          <w:right w:val="single" w:sz="2" w:space="0" w:color="C9C9C9" w:themeColor="accent3" w:themeTint="99"/>
        </w:tblBorders>
        <w:tblLook w:val="04A0" w:firstRow="1" w:lastRow="0" w:firstColumn="1" w:lastColumn="0" w:noHBand="0" w:noVBand="1"/>
      </w:tblPr>
      <w:tblGrid>
        <w:gridCol w:w="460"/>
        <w:gridCol w:w="5725"/>
        <w:gridCol w:w="3057"/>
      </w:tblGrid>
      <w:tr w:rsidR="000B3CBA" w:rsidRPr="00C46750" w:rsidTr="00482E6C">
        <w:trPr>
          <w:cnfStyle w:val="100000000000" w:firstRow="1" w:lastRow="0" w:firstColumn="0" w:lastColumn="0" w:oddVBand="0" w:evenVBand="0" w:oddHBand="0"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460" w:type="dxa"/>
            <w:tcBorders>
              <w:top w:val="single" w:sz="4" w:space="0" w:color="auto"/>
              <w:left w:val="single" w:sz="4" w:space="0" w:color="auto"/>
              <w:bottom w:val="single" w:sz="4" w:space="0" w:color="auto"/>
              <w:right w:val="single" w:sz="4" w:space="0" w:color="auto"/>
            </w:tcBorders>
          </w:tcPr>
          <w:p w:rsidR="000B3CBA" w:rsidRPr="00C46750" w:rsidRDefault="000B3CBA" w:rsidP="00482E6C">
            <w:pPr>
              <w:rPr>
                <w:rFonts w:ascii="GHEA Grapalat" w:hAnsi="GHEA Grapalat"/>
                <w:lang w:val="hy-AM"/>
              </w:rPr>
            </w:pPr>
          </w:p>
        </w:tc>
        <w:tc>
          <w:tcPr>
            <w:tcW w:w="5725" w:type="dxa"/>
            <w:tcBorders>
              <w:top w:val="single" w:sz="4" w:space="0" w:color="auto"/>
              <w:left w:val="single" w:sz="4" w:space="0" w:color="auto"/>
              <w:bottom w:val="single" w:sz="4" w:space="0" w:color="auto"/>
              <w:right w:val="single" w:sz="4" w:space="0" w:color="auto"/>
            </w:tcBorders>
            <w:vAlign w:val="center"/>
          </w:tcPr>
          <w:p w:rsidR="000B3CBA" w:rsidRPr="00C46750" w:rsidRDefault="000B3CBA" w:rsidP="00482E6C">
            <w:pPr>
              <w:cnfStyle w:val="100000000000" w:firstRow="1" w:lastRow="0" w:firstColumn="0" w:lastColumn="0" w:oddVBand="0" w:evenVBand="0" w:oddHBand="0" w:evenHBand="0" w:firstRowFirstColumn="0" w:firstRowLastColumn="0" w:lastRowFirstColumn="0" w:lastRowLastColumn="0"/>
              <w:rPr>
                <w:rFonts w:ascii="GHEA Grapalat" w:hAnsi="GHEA Grapalat"/>
              </w:rPr>
            </w:pPr>
            <w:r w:rsidRPr="00C46750">
              <w:rPr>
                <w:rFonts w:ascii="GHEA Grapalat" w:hAnsi="GHEA Grapalat" w:cs="Sylfaen"/>
              </w:rPr>
              <w:t>Անասնաբուժական</w:t>
            </w:r>
            <w:r w:rsidRPr="00C46750">
              <w:rPr>
                <w:rFonts w:ascii="GHEA Grapalat" w:hAnsi="GHEA Grapalat" w:cs="Sylfaen"/>
                <w:lang w:val="hy-AM"/>
              </w:rPr>
              <w:t xml:space="preserve"> </w:t>
            </w:r>
            <w:r w:rsidRPr="00C46750">
              <w:rPr>
                <w:rFonts w:ascii="GHEA Grapalat" w:hAnsi="GHEA Grapalat" w:cs="Sylfaen"/>
              </w:rPr>
              <w:t>ծառայության</w:t>
            </w:r>
            <w:r w:rsidRPr="00C46750">
              <w:rPr>
                <w:rFonts w:ascii="GHEA Grapalat" w:hAnsi="GHEA Grapalat" w:cs="Sylfaen"/>
                <w:lang w:val="hy-AM"/>
              </w:rPr>
              <w:t xml:space="preserve">  </w:t>
            </w:r>
            <w:r w:rsidRPr="00C46750">
              <w:rPr>
                <w:rFonts w:ascii="GHEA Grapalat" w:hAnsi="GHEA Grapalat" w:cs="Sylfaen"/>
              </w:rPr>
              <w:t>անվանումը</w:t>
            </w:r>
          </w:p>
        </w:tc>
        <w:tc>
          <w:tcPr>
            <w:tcW w:w="3057" w:type="dxa"/>
            <w:tcBorders>
              <w:top w:val="single" w:sz="4" w:space="0" w:color="auto"/>
              <w:left w:val="single" w:sz="4" w:space="0" w:color="auto"/>
              <w:bottom w:val="single" w:sz="4" w:space="0" w:color="auto"/>
              <w:right w:val="single" w:sz="4" w:space="0" w:color="auto"/>
            </w:tcBorders>
            <w:vAlign w:val="center"/>
          </w:tcPr>
          <w:p w:rsidR="000B3CBA" w:rsidRPr="00C46750" w:rsidRDefault="000B3CBA" w:rsidP="00482E6C">
            <w:pPr>
              <w:cnfStyle w:val="100000000000" w:firstRow="1" w:lastRow="0" w:firstColumn="0" w:lastColumn="0" w:oddVBand="0" w:evenVBand="0" w:oddHBand="0" w:evenHBand="0" w:firstRowFirstColumn="0" w:firstRowLastColumn="0" w:lastRowFirstColumn="0" w:lastRowLastColumn="0"/>
              <w:rPr>
                <w:rFonts w:ascii="GHEA Grapalat" w:hAnsi="GHEA Grapalat"/>
              </w:rPr>
            </w:pPr>
            <w:r w:rsidRPr="00C46750">
              <w:rPr>
                <w:rFonts w:ascii="GHEA Grapalat" w:hAnsi="GHEA Grapalat" w:cs="Sylfaen"/>
              </w:rPr>
              <w:t>Գինը</w:t>
            </w:r>
            <w:r w:rsidRPr="00C46750">
              <w:rPr>
                <w:rFonts w:ascii="GHEA Grapalat" w:hAnsi="GHEA Grapalat"/>
              </w:rPr>
              <w:t xml:space="preserve"> /</w:t>
            </w:r>
            <w:r w:rsidRPr="00C46750">
              <w:rPr>
                <w:rFonts w:ascii="GHEA Grapalat" w:hAnsi="GHEA Grapalat" w:cs="Sylfaen"/>
              </w:rPr>
              <w:t>դրամ</w:t>
            </w:r>
            <w:r w:rsidRPr="00C46750">
              <w:rPr>
                <w:rFonts w:ascii="GHEA Grapalat" w:hAnsi="GHEA Grapalat"/>
              </w:rPr>
              <w:t>/</w:t>
            </w:r>
          </w:p>
        </w:tc>
      </w:tr>
      <w:tr w:rsidR="000B3CBA" w:rsidRPr="00C46750" w:rsidTr="00482E6C">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460" w:type="dxa"/>
            <w:tcBorders>
              <w:top w:val="single" w:sz="4" w:space="0" w:color="auto"/>
            </w:tcBorders>
            <w:vAlign w:val="center"/>
          </w:tcPr>
          <w:p w:rsidR="000B3CBA" w:rsidRPr="00C46750" w:rsidRDefault="000B3CBA" w:rsidP="00482E6C">
            <w:pPr>
              <w:jc w:val="both"/>
              <w:rPr>
                <w:rFonts w:ascii="GHEA Grapalat" w:hAnsi="GHEA Grapalat"/>
                <w:b w:val="0"/>
              </w:rPr>
            </w:pPr>
            <w:r w:rsidRPr="00C46750">
              <w:rPr>
                <w:rFonts w:ascii="GHEA Grapalat" w:hAnsi="GHEA Grapalat"/>
                <w:b w:val="0"/>
              </w:rPr>
              <w:t>1</w:t>
            </w:r>
          </w:p>
        </w:tc>
        <w:tc>
          <w:tcPr>
            <w:tcW w:w="5725" w:type="dxa"/>
            <w:tcBorders>
              <w:top w:val="single" w:sz="4" w:space="0" w:color="auto"/>
            </w:tcBorders>
            <w:vAlign w:val="center"/>
          </w:tcPr>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cs="Sylfaen"/>
              </w:rPr>
            </w:pPr>
            <w:r w:rsidRPr="00C46750">
              <w:rPr>
                <w:rFonts w:ascii="GHEA Grapalat" w:hAnsi="GHEA Grapalat" w:cs="Arial"/>
              </w:rPr>
              <w:t>Կենդանիների</w:t>
            </w:r>
            <w:r w:rsidRPr="00C46750">
              <w:rPr>
                <w:rFonts w:ascii="GHEA Grapalat" w:hAnsi="GHEA Grapalat" w:cs="Arial"/>
                <w:lang w:val="hy-AM"/>
              </w:rPr>
              <w:t xml:space="preserve"> </w:t>
            </w:r>
            <w:r w:rsidRPr="00C46750">
              <w:rPr>
                <w:rFonts w:ascii="GHEA Grapalat" w:hAnsi="GHEA Grapalat" w:cs="Arial"/>
              </w:rPr>
              <w:t>հիվանդությունների</w:t>
            </w:r>
            <w:r w:rsidRPr="00C46750">
              <w:rPr>
                <w:rFonts w:ascii="GHEA Grapalat" w:hAnsi="GHEA Grapalat" w:cs="Arial"/>
                <w:lang w:val="hy-AM"/>
              </w:rPr>
              <w:t xml:space="preserve"> </w:t>
            </w:r>
            <w:r w:rsidRPr="00C46750">
              <w:rPr>
                <w:rFonts w:ascii="GHEA Grapalat" w:hAnsi="GHEA Grapalat" w:cs="Arial"/>
              </w:rPr>
              <w:t>բուժման</w:t>
            </w:r>
            <w:r w:rsidRPr="00C46750">
              <w:rPr>
                <w:rFonts w:ascii="GHEA Grapalat" w:hAnsi="GHEA Grapalat"/>
              </w:rPr>
              <w:t xml:space="preserve">, </w:t>
            </w:r>
            <w:r w:rsidRPr="00C46750">
              <w:rPr>
                <w:rFonts w:ascii="GHEA Grapalat" w:hAnsi="GHEA Grapalat" w:cs="Arial"/>
              </w:rPr>
              <w:t>կանխարգելման</w:t>
            </w:r>
            <w:r w:rsidRPr="00C46750">
              <w:rPr>
                <w:rFonts w:ascii="GHEA Grapalat" w:hAnsi="GHEA Grapalat" w:cs="Arial"/>
                <w:lang w:val="hy-AM"/>
              </w:rPr>
              <w:t xml:space="preserve"> </w:t>
            </w:r>
            <w:r w:rsidRPr="00C46750">
              <w:rPr>
                <w:rFonts w:ascii="GHEA Grapalat" w:hAnsi="GHEA Grapalat" w:cs="Arial"/>
              </w:rPr>
              <w:t>հարցերով</w:t>
            </w:r>
            <w:r w:rsidRPr="00C46750">
              <w:rPr>
                <w:rFonts w:ascii="GHEA Grapalat" w:hAnsi="GHEA Grapalat" w:cs="Arial"/>
                <w:lang w:val="hy-AM"/>
              </w:rPr>
              <w:t xml:space="preserve"> </w:t>
            </w:r>
            <w:r w:rsidRPr="00C46750">
              <w:rPr>
                <w:rFonts w:ascii="GHEA Grapalat" w:hAnsi="GHEA Grapalat" w:cs="Arial"/>
              </w:rPr>
              <w:t>խորհրդատվություն</w:t>
            </w:r>
          </w:p>
        </w:tc>
        <w:tc>
          <w:tcPr>
            <w:tcW w:w="3057" w:type="dxa"/>
            <w:tcBorders>
              <w:top w:val="single" w:sz="4" w:space="0" w:color="auto"/>
            </w:tcBorders>
            <w:vAlign w:val="center"/>
          </w:tcPr>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b/>
                <w:lang w:val="en-US"/>
              </w:rPr>
            </w:pPr>
            <w:r w:rsidRPr="00C46750">
              <w:rPr>
                <w:rFonts w:ascii="GHEA Grapalat" w:hAnsi="GHEA Grapalat"/>
                <w:b/>
                <w:lang w:val="en-US"/>
              </w:rPr>
              <w:t>0</w:t>
            </w:r>
          </w:p>
        </w:tc>
      </w:tr>
      <w:tr w:rsidR="000B3CBA" w:rsidRPr="00C46750" w:rsidTr="00482E6C">
        <w:tc>
          <w:tcPr>
            <w:cnfStyle w:val="001000000000" w:firstRow="0" w:lastRow="0" w:firstColumn="1" w:lastColumn="0" w:oddVBand="0" w:evenVBand="0" w:oddHBand="0" w:evenHBand="0" w:firstRowFirstColumn="0" w:firstRowLastColumn="0" w:lastRowFirstColumn="0" w:lastRowLastColumn="0"/>
            <w:tcW w:w="460" w:type="dxa"/>
            <w:vAlign w:val="center"/>
          </w:tcPr>
          <w:p w:rsidR="000B3CBA" w:rsidRPr="00C46750" w:rsidRDefault="000B3CBA" w:rsidP="00CD39ED">
            <w:pPr>
              <w:spacing w:after="0"/>
              <w:jc w:val="both"/>
              <w:rPr>
                <w:rFonts w:ascii="GHEA Grapalat" w:hAnsi="GHEA Grapalat"/>
                <w:b w:val="0"/>
              </w:rPr>
            </w:pPr>
            <w:r w:rsidRPr="00C46750">
              <w:rPr>
                <w:rFonts w:ascii="GHEA Grapalat" w:hAnsi="GHEA Grapalat"/>
                <w:b w:val="0"/>
              </w:rPr>
              <w:t>2</w:t>
            </w:r>
          </w:p>
        </w:tc>
        <w:tc>
          <w:tcPr>
            <w:tcW w:w="5725" w:type="dxa"/>
            <w:vAlign w:val="center"/>
          </w:tcPr>
          <w:p w:rsidR="000B3CBA" w:rsidRPr="00C46750" w:rsidRDefault="000B3CBA"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cs="Sylfaen"/>
              </w:rPr>
            </w:pPr>
            <w:r w:rsidRPr="00C46750">
              <w:rPr>
                <w:rFonts w:ascii="GHEA Grapalat" w:hAnsi="GHEA Grapalat" w:cs="Arial"/>
              </w:rPr>
              <w:t>Ծննդօգնություն</w:t>
            </w:r>
          </w:p>
          <w:p w:rsidR="000B3CBA" w:rsidRPr="00C46750" w:rsidRDefault="000B3CBA"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cs="Sylfaen"/>
              </w:rPr>
            </w:pPr>
            <w:r w:rsidRPr="00C46750">
              <w:rPr>
                <w:rFonts w:ascii="GHEA Grapalat" w:hAnsi="GHEA Grapalat" w:cs="Sylfaen"/>
              </w:rPr>
              <w:t xml:space="preserve">1. </w:t>
            </w:r>
            <w:r w:rsidRPr="00C46750">
              <w:rPr>
                <w:rFonts w:ascii="GHEA Grapalat" w:hAnsi="GHEA Grapalat" w:cs="Arial"/>
              </w:rPr>
              <w:t>թեթև միջամտություն</w:t>
            </w:r>
          </w:p>
          <w:p w:rsidR="000B3CBA" w:rsidRPr="00C46750" w:rsidRDefault="000B3CBA"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cs="Sylfaen"/>
              </w:rPr>
            </w:pPr>
            <w:r w:rsidRPr="00C46750">
              <w:rPr>
                <w:rFonts w:ascii="GHEA Grapalat" w:hAnsi="GHEA Grapalat" w:cs="Sylfaen"/>
              </w:rPr>
              <w:t xml:space="preserve">2. </w:t>
            </w:r>
            <w:r w:rsidRPr="00C46750">
              <w:rPr>
                <w:rFonts w:ascii="GHEA Grapalat" w:hAnsi="GHEA Grapalat" w:cs="Arial"/>
              </w:rPr>
              <w:t>ծանր միջամտություն</w:t>
            </w:r>
          </w:p>
        </w:tc>
        <w:tc>
          <w:tcPr>
            <w:tcW w:w="3057" w:type="dxa"/>
            <w:vAlign w:val="center"/>
          </w:tcPr>
          <w:p w:rsidR="000B3CBA" w:rsidRPr="00C46750" w:rsidRDefault="000B3CBA"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b/>
              </w:rPr>
            </w:pPr>
          </w:p>
          <w:p w:rsidR="000B3CBA" w:rsidRPr="00C46750" w:rsidRDefault="000B3CBA"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b/>
                <w:lang w:val="hy-AM"/>
              </w:rPr>
            </w:pPr>
            <w:r w:rsidRPr="00C46750">
              <w:rPr>
                <w:rFonts w:ascii="GHEA Grapalat" w:hAnsi="GHEA Grapalat"/>
                <w:b/>
                <w:lang w:val="en-US"/>
              </w:rPr>
              <w:t>10</w:t>
            </w:r>
            <w:r w:rsidRPr="00C46750">
              <w:rPr>
                <w:rFonts w:ascii="GHEA Grapalat" w:hAnsi="GHEA Grapalat"/>
                <w:b/>
              </w:rPr>
              <w:t>00</w:t>
            </w:r>
          </w:p>
          <w:p w:rsidR="000B3CBA" w:rsidRPr="00C46750" w:rsidRDefault="000B3CBA"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b/>
                <w:lang w:val="hy-AM"/>
              </w:rPr>
            </w:pPr>
            <w:r w:rsidRPr="00C46750">
              <w:rPr>
                <w:rFonts w:ascii="GHEA Grapalat" w:hAnsi="GHEA Grapalat"/>
                <w:b/>
                <w:lang w:val="en-US"/>
              </w:rPr>
              <w:t>2</w:t>
            </w:r>
            <w:r w:rsidRPr="00C46750">
              <w:rPr>
                <w:rFonts w:ascii="GHEA Grapalat" w:hAnsi="GHEA Grapalat"/>
                <w:b/>
                <w:lang w:val="hy-AM"/>
              </w:rPr>
              <w:t>000</w:t>
            </w:r>
          </w:p>
        </w:tc>
      </w:tr>
      <w:tr w:rsidR="000B3CBA" w:rsidRPr="00C46750" w:rsidTr="00482E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vAlign w:val="center"/>
          </w:tcPr>
          <w:p w:rsidR="000B3CBA" w:rsidRPr="00C46750" w:rsidRDefault="000B3CBA" w:rsidP="00482E6C">
            <w:pPr>
              <w:jc w:val="both"/>
              <w:rPr>
                <w:rFonts w:ascii="GHEA Grapalat" w:hAnsi="GHEA Grapalat"/>
                <w:b w:val="0"/>
              </w:rPr>
            </w:pPr>
            <w:r w:rsidRPr="00C46750">
              <w:rPr>
                <w:rFonts w:ascii="GHEA Grapalat" w:hAnsi="GHEA Grapalat"/>
                <w:b w:val="0"/>
              </w:rPr>
              <w:t>3</w:t>
            </w:r>
          </w:p>
        </w:tc>
        <w:tc>
          <w:tcPr>
            <w:tcW w:w="5725" w:type="dxa"/>
            <w:vAlign w:val="center"/>
          </w:tcPr>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cs="Sylfaen"/>
              </w:rPr>
            </w:pPr>
            <w:r w:rsidRPr="00C46750">
              <w:rPr>
                <w:rFonts w:ascii="GHEA Grapalat" w:hAnsi="GHEA Grapalat" w:cs="Arial"/>
              </w:rPr>
              <w:t>Վարակիչ</w:t>
            </w:r>
            <w:r w:rsidRPr="00C46750">
              <w:rPr>
                <w:rFonts w:ascii="GHEA Grapalat" w:hAnsi="GHEA Grapalat" w:cs="Arial"/>
                <w:lang w:val="hy-AM"/>
              </w:rPr>
              <w:t xml:space="preserve"> </w:t>
            </w:r>
            <w:r w:rsidRPr="00C46750">
              <w:rPr>
                <w:rFonts w:ascii="GHEA Grapalat" w:hAnsi="GHEA Grapalat" w:cs="Arial"/>
              </w:rPr>
              <w:t>հիվանդությունների</w:t>
            </w:r>
            <w:r w:rsidRPr="00C46750">
              <w:rPr>
                <w:rFonts w:ascii="GHEA Grapalat" w:hAnsi="GHEA Grapalat" w:cs="Arial"/>
                <w:lang w:val="hy-AM"/>
              </w:rPr>
              <w:t xml:space="preserve"> </w:t>
            </w:r>
            <w:r w:rsidRPr="00C46750">
              <w:rPr>
                <w:rFonts w:ascii="GHEA Grapalat" w:hAnsi="GHEA Grapalat" w:cs="Arial"/>
              </w:rPr>
              <w:t>նկատմամբ</w:t>
            </w:r>
            <w:r w:rsidRPr="00C46750">
              <w:rPr>
                <w:rFonts w:ascii="GHEA Grapalat" w:hAnsi="GHEA Grapalat" w:cs="Arial"/>
                <w:lang w:val="hy-AM"/>
              </w:rPr>
              <w:t xml:space="preserve"> </w:t>
            </w:r>
            <w:r w:rsidRPr="00C46750">
              <w:rPr>
                <w:rFonts w:ascii="GHEA Grapalat" w:hAnsi="GHEA Grapalat" w:cs="Arial"/>
              </w:rPr>
              <w:t>կենդանիների</w:t>
            </w:r>
            <w:r w:rsidRPr="00C46750">
              <w:rPr>
                <w:rFonts w:ascii="GHEA Grapalat" w:hAnsi="GHEA Grapalat" w:cs="Arial"/>
                <w:lang w:val="hy-AM"/>
              </w:rPr>
              <w:t xml:space="preserve"> </w:t>
            </w:r>
            <w:r w:rsidRPr="00C46750">
              <w:rPr>
                <w:rFonts w:ascii="GHEA Grapalat" w:hAnsi="GHEA Grapalat" w:cs="Arial"/>
              </w:rPr>
              <w:t>իմունականխարգելիչ</w:t>
            </w:r>
            <w:r w:rsidRPr="00C46750">
              <w:rPr>
                <w:rFonts w:ascii="GHEA Grapalat" w:hAnsi="GHEA Grapalat" w:cs="Arial"/>
                <w:lang w:val="hy-AM"/>
              </w:rPr>
              <w:t xml:space="preserve"> </w:t>
            </w:r>
            <w:r w:rsidRPr="00C46750">
              <w:rPr>
                <w:rFonts w:ascii="GHEA Grapalat" w:hAnsi="GHEA Grapalat" w:cs="Arial"/>
              </w:rPr>
              <w:t>պատվաստումներ</w:t>
            </w:r>
            <w:r w:rsidRPr="00C46750">
              <w:rPr>
                <w:rFonts w:ascii="GHEA Grapalat" w:hAnsi="GHEA Grapalat" w:cs="Arial"/>
                <w:lang w:val="hy-AM"/>
              </w:rPr>
              <w:t xml:space="preserve"> </w:t>
            </w:r>
            <w:r w:rsidRPr="00C46750">
              <w:rPr>
                <w:rFonts w:ascii="GHEA Grapalat" w:hAnsi="GHEA Grapalat" w:cs="Arial"/>
              </w:rPr>
              <w:t>և</w:t>
            </w:r>
            <w:r w:rsidRPr="00C46750">
              <w:rPr>
                <w:rFonts w:ascii="GHEA Grapalat" w:hAnsi="GHEA Grapalat" w:cs="Arial"/>
                <w:lang w:val="hy-AM"/>
              </w:rPr>
              <w:t xml:space="preserve"> </w:t>
            </w:r>
            <w:r w:rsidRPr="00C46750">
              <w:rPr>
                <w:rFonts w:ascii="GHEA Grapalat" w:hAnsi="GHEA Grapalat" w:cs="Arial"/>
              </w:rPr>
              <w:t>արյունառում</w:t>
            </w:r>
            <w:r w:rsidRPr="00C46750">
              <w:rPr>
                <w:rFonts w:ascii="GHEA Grapalat" w:hAnsi="GHEA Grapalat" w:cs="Arial"/>
                <w:lang w:val="hy-AM"/>
              </w:rPr>
              <w:t xml:space="preserve"> </w:t>
            </w:r>
            <w:r w:rsidRPr="00C46750">
              <w:rPr>
                <w:rFonts w:ascii="GHEA Grapalat" w:hAnsi="GHEA Grapalat" w:cs="Arial"/>
              </w:rPr>
              <w:t>կամ</w:t>
            </w:r>
            <w:r w:rsidRPr="00C46750">
              <w:rPr>
                <w:rFonts w:ascii="GHEA Grapalat" w:hAnsi="GHEA Grapalat" w:cs="Arial"/>
                <w:lang w:val="hy-AM"/>
              </w:rPr>
              <w:t xml:space="preserve"> </w:t>
            </w:r>
            <w:r w:rsidRPr="00C46750">
              <w:rPr>
                <w:rFonts w:ascii="GHEA Grapalat" w:hAnsi="GHEA Grapalat" w:cs="Arial"/>
              </w:rPr>
              <w:t>այլ</w:t>
            </w:r>
            <w:r w:rsidRPr="00C46750">
              <w:rPr>
                <w:rFonts w:ascii="GHEA Grapalat" w:hAnsi="GHEA Grapalat" w:cs="Arial"/>
                <w:lang w:val="hy-AM"/>
              </w:rPr>
              <w:t xml:space="preserve"> </w:t>
            </w:r>
            <w:r w:rsidRPr="00C46750">
              <w:rPr>
                <w:rFonts w:ascii="GHEA Grapalat" w:hAnsi="GHEA Grapalat" w:cs="Arial"/>
              </w:rPr>
              <w:t>նմուշառում՝</w:t>
            </w:r>
            <w:r w:rsidRPr="00C46750">
              <w:rPr>
                <w:rFonts w:ascii="GHEA Grapalat" w:hAnsi="GHEA Grapalat" w:cs="Arial"/>
                <w:lang w:val="hy-AM"/>
              </w:rPr>
              <w:t xml:space="preserve"> </w:t>
            </w:r>
            <w:r w:rsidRPr="00C46750">
              <w:rPr>
                <w:rFonts w:ascii="GHEA Grapalat" w:hAnsi="GHEA Grapalat" w:cs="Arial"/>
              </w:rPr>
              <w:t>կախված</w:t>
            </w:r>
            <w:r w:rsidRPr="00C46750">
              <w:rPr>
                <w:rFonts w:ascii="GHEA Grapalat" w:hAnsi="GHEA Grapalat" w:cs="Arial"/>
                <w:lang w:val="hy-AM"/>
              </w:rPr>
              <w:t xml:space="preserve"> </w:t>
            </w:r>
            <w:r w:rsidRPr="00C46750">
              <w:rPr>
                <w:rFonts w:ascii="GHEA Grapalat" w:hAnsi="GHEA Grapalat" w:cs="Arial"/>
              </w:rPr>
              <w:t>կենդանու</w:t>
            </w:r>
            <w:r w:rsidRPr="00C46750">
              <w:rPr>
                <w:rFonts w:ascii="GHEA Grapalat" w:hAnsi="GHEA Grapalat" w:cs="Arial"/>
                <w:lang w:val="hy-AM"/>
              </w:rPr>
              <w:t xml:space="preserve"> </w:t>
            </w:r>
            <w:r w:rsidRPr="00C46750">
              <w:rPr>
                <w:rFonts w:ascii="GHEA Grapalat" w:hAnsi="GHEA Grapalat" w:cs="Arial"/>
              </w:rPr>
              <w:t>տեսակից (բացառությամբ՝ «Գյուղատնտեսական կենդանիների պատվաստում» պետական ծրագրում ընդգրկված հակաանասնահամաճարակային միջոցառումների)</w:t>
            </w:r>
          </w:p>
        </w:tc>
        <w:tc>
          <w:tcPr>
            <w:tcW w:w="3057" w:type="dxa"/>
            <w:vAlign w:val="center"/>
          </w:tcPr>
          <w:p w:rsidR="000B3CBA" w:rsidRPr="00C46750" w:rsidRDefault="000B3CBA" w:rsidP="00482E6C">
            <w:pPr>
              <w:cnfStyle w:val="000000100000" w:firstRow="0" w:lastRow="0" w:firstColumn="0" w:lastColumn="0" w:oddVBand="0" w:evenVBand="0" w:oddHBand="1" w:evenHBand="0" w:firstRowFirstColumn="0" w:firstRowLastColumn="0" w:lastRowFirstColumn="0" w:lastRowLastColumn="0"/>
              <w:rPr>
                <w:rFonts w:ascii="GHEA Grapalat" w:hAnsi="GHEA Grapalat"/>
              </w:rPr>
            </w:pPr>
            <w:r w:rsidRPr="00C46750">
              <w:rPr>
                <w:rFonts w:ascii="GHEA Grapalat" w:hAnsi="GHEA Grapalat" w:cs="Arial"/>
              </w:rPr>
              <w:t>Մանրկենդանի</w:t>
            </w:r>
            <w:r w:rsidRPr="00C46750">
              <w:rPr>
                <w:rFonts w:ascii="GHEA Grapalat" w:hAnsi="GHEA Grapalat"/>
                <w:b/>
              </w:rPr>
              <w:t>0</w:t>
            </w:r>
          </w:p>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rPr>
            </w:pPr>
            <w:r w:rsidRPr="00C46750">
              <w:rPr>
                <w:rFonts w:ascii="GHEA Grapalat" w:hAnsi="GHEA Grapalat" w:cs="Arial"/>
              </w:rPr>
              <w:t>Խոշորկենդանի</w:t>
            </w:r>
            <w:r w:rsidRPr="00C46750">
              <w:rPr>
                <w:rFonts w:ascii="GHEA Grapalat" w:hAnsi="GHEA Grapalat"/>
                <w:b/>
              </w:rPr>
              <w:t>0</w:t>
            </w:r>
          </w:p>
        </w:tc>
      </w:tr>
      <w:tr w:rsidR="000B3CBA" w:rsidRPr="00C46750" w:rsidTr="00482E6C">
        <w:trPr>
          <w:trHeight w:val="698"/>
        </w:trPr>
        <w:tc>
          <w:tcPr>
            <w:cnfStyle w:val="001000000000" w:firstRow="0" w:lastRow="0" w:firstColumn="1" w:lastColumn="0" w:oddVBand="0" w:evenVBand="0" w:oddHBand="0" w:evenHBand="0" w:firstRowFirstColumn="0" w:firstRowLastColumn="0" w:lastRowFirstColumn="0" w:lastRowLastColumn="0"/>
            <w:tcW w:w="460" w:type="dxa"/>
            <w:vAlign w:val="center"/>
          </w:tcPr>
          <w:p w:rsidR="000B3CBA" w:rsidRPr="00C46750" w:rsidRDefault="000B3CBA" w:rsidP="00482E6C">
            <w:pPr>
              <w:jc w:val="both"/>
              <w:rPr>
                <w:rFonts w:ascii="GHEA Grapalat" w:hAnsi="GHEA Grapalat"/>
                <w:b w:val="0"/>
              </w:rPr>
            </w:pPr>
            <w:r w:rsidRPr="00C46750">
              <w:rPr>
                <w:rFonts w:ascii="GHEA Grapalat" w:hAnsi="GHEA Grapalat"/>
                <w:b w:val="0"/>
              </w:rPr>
              <w:t>4</w:t>
            </w:r>
          </w:p>
        </w:tc>
        <w:tc>
          <w:tcPr>
            <w:tcW w:w="5725" w:type="dxa"/>
            <w:vAlign w:val="center"/>
          </w:tcPr>
          <w:p w:rsidR="000B3CBA" w:rsidRPr="00C46750" w:rsidRDefault="000B3CBA" w:rsidP="00482E6C">
            <w:pPr>
              <w:jc w:val="both"/>
              <w:cnfStyle w:val="000000000000" w:firstRow="0" w:lastRow="0" w:firstColumn="0" w:lastColumn="0" w:oddVBand="0" w:evenVBand="0" w:oddHBand="0" w:evenHBand="0" w:firstRowFirstColumn="0" w:firstRowLastColumn="0" w:lastRowFirstColumn="0" w:lastRowLastColumn="0"/>
              <w:rPr>
                <w:rFonts w:ascii="GHEA Grapalat" w:hAnsi="GHEA Grapalat" w:cs="Sylfaen"/>
              </w:rPr>
            </w:pPr>
            <w:r w:rsidRPr="00C46750">
              <w:rPr>
                <w:rFonts w:ascii="GHEA Grapalat" w:hAnsi="GHEA Grapalat" w:cs="Arial"/>
              </w:rPr>
              <w:t>Կենդանիների արտաքին և ներքին մակաբույծների դեմ պայքար</w:t>
            </w:r>
          </w:p>
        </w:tc>
        <w:tc>
          <w:tcPr>
            <w:tcW w:w="3057" w:type="dxa"/>
            <w:vAlign w:val="center"/>
          </w:tcPr>
          <w:p w:rsidR="000B3CBA" w:rsidRPr="00C46750" w:rsidRDefault="000B3CBA" w:rsidP="00482E6C">
            <w:pPr>
              <w:jc w:val="both"/>
              <w:cnfStyle w:val="000000000000" w:firstRow="0" w:lastRow="0" w:firstColumn="0" w:lastColumn="0" w:oddVBand="0" w:evenVBand="0" w:oddHBand="0" w:evenHBand="0" w:firstRowFirstColumn="0" w:firstRowLastColumn="0" w:lastRowFirstColumn="0" w:lastRowLastColumn="0"/>
              <w:rPr>
                <w:rFonts w:ascii="GHEA Grapalat" w:hAnsi="GHEA Grapalat"/>
                <w:b/>
                <w:lang w:val="hy-AM"/>
              </w:rPr>
            </w:pPr>
            <w:r w:rsidRPr="00C46750">
              <w:rPr>
                <w:rFonts w:ascii="GHEA Grapalat" w:hAnsi="GHEA Grapalat"/>
                <w:b/>
                <w:lang w:val="hy-AM"/>
              </w:rPr>
              <w:t>500</w:t>
            </w:r>
          </w:p>
        </w:tc>
      </w:tr>
      <w:tr w:rsidR="000B3CBA" w:rsidRPr="00C46750" w:rsidTr="00482E6C">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460" w:type="dxa"/>
            <w:vAlign w:val="center"/>
          </w:tcPr>
          <w:p w:rsidR="000B3CBA" w:rsidRPr="00C46750" w:rsidRDefault="000B3CBA" w:rsidP="00482E6C">
            <w:pPr>
              <w:jc w:val="both"/>
              <w:rPr>
                <w:rFonts w:ascii="GHEA Grapalat" w:hAnsi="GHEA Grapalat"/>
                <w:b w:val="0"/>
              </w:rPr>
            </w:pPr>
            <w:r w:rsidRPr="00C46750">
              <w:rPr>
                <w:rFonts w:ascii="GHEA Grapalat" w:hAnsi="GHEA Grapalat"/>
                <w:b w:val="0"/>
              </w:rPr>
              <w:t>5</w:t>
            </w:r>
          </w:p>
        </w:tc>
        <w:tc>
          <w:tcPr>
            <w:tcW w:w="5725" w:type="dxa"/>
            <w:vAlign w:val="center"/>
          </w:tcPr>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rPr>
            </w:pPr>
            <w:r w:rsidRPr="00C46750">
              <w:rPr>
                <w:rFonts w:ascii="GHEA Grapalat" w:hAnsi="GHEA Grapalat" w:cs="Arial"/>
              </w:rPr>
              <w:t>Ախտահանություն</w:t>
            </w:r>
          </w:p>
        </w:tc>
        <w:tc>
          <w:tcPr>
            <w:tcW w:w="3057" w:type="dxa"/>
            <w:vAlign w:val="center"/>
          </w:tcPr>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lang w:val="hy-AM"/>
              </w:rPr>
            </w:pPr>
            <w:r w:rsidRPr="00C46750">
              <w:rPr>
                <w:rFonts w:ascii="GHEA Grapalat" w:hAnsi="GHEA Grapalat"/>
              </w:rPr>
              <w:t xml:space="preserve">1 </w:t>
            </w:r>
            <w:r w:rsidRPr="00C46750">
              <w:rPr>
                <w:rFonts w:ascii="GHEA Grapalat" w:hAnsi="GHEA Grapalat" w:cs="Arial"/>
              </w:rPr>
              <w:t>քառ</w:t>
            </w:r>
            <w:r w:rsidRPr="00C46750">
              <w:rPr>
                <w:rFonts w:ascii="GHEA Grapalat" w:hAnsi="GHEA Grapalat"/>
              </w:rPr>
              <w:t xml:space="preserve">. </w:t>
            </w:r>
            <w:r w:rsidRPr="00C46750">
              <w:rPr>
                <w:rFonts w:ascii="GHEA Grapalat" w:hAnsi="GHEA Grapalat" w:cs="Arial"/>
                <w:lang w:val="en-US"/>
              </w:rPr>
              <w:t>մ</w:t>
            </w:r>
            <w:r w:rsidRPr="00C46750">
              <w:rPr>
                <w:rFonts w:ascii="GHEA Grapalat" w:hAnsi="GHEA Grapalat" w:cs="Arial"/>
              </w:rPr>
              <w:t xml:space="preserve">ետր </w:t>
            </w:r>
            <w:r w:rsidRPr="00C46750">
              <w:rPr>
                <w:rFonts w:ascii="GHEA Grapalat" w:hAnsi="GHEA Grapalat"/>
                <w:b/>
                <w:lang w:val="hy-AM"/>
              </w:rPr>
              <w:t>1</w:t>
            </w:r>
            <w:r w:rsidRPr="00C46750">
              <w:rPr>
                <w:rFonts w:ascii="GHEA Grapalat" w:hAnsi="GHEA Grapalat"/>
                <w:b/>
              </w:rPr>
              <w:t>00</w:t>
            </w:r>
          </w:p>
        </w:tc>
      </w:tr>
      <w:tr w:rsidR="000B3CBA" w:rsidRPr="00C46750" w:rsidTr="00482E6C">
        <w:trPr>
          <w:trHeight w:val="560"/>
        </w:trPr>
        <w:tc>
          <w:tcPr>
            <w:cnfStyle w:val="001000000000" w:firstRow="0" w:lastRow="0" w:firstColumn="1" w:lastColumn="0" w:oddVBand="0" w:evenVBand="0" w:oddHBand="0" w:evenHBand="0" w:firstRowFirstColumn="0" w:firstRowLastColumn="0" w:lastRowFirstColumn="0" w:lastRowLastColumn="0"/>
            <w:tcW w:w="460" w:type="dxa"/>
            <w:vAlign w:val="center"/>
          </w:tcPr>
          <w:p w:rsidR="000B3CBA" w:rsidRPr="00C46750" w:rsidRDefault="000B3CBA" w:rsidP="00482E6C">
            <w:pPr>
              <w:jc w:val="both"/>
              <w:rPr>
                <w:rFonts w:ascii="GHEA Grapalat" w:hAnsi="GHEA Grapalat"/>
                <w:b w:val="0"/>
              </w:rPr>
            </w:pPr>
            <w:r w:rsidRPr="00C46750">
              <w:rPr>
                <w:rFonts w:ascii="GHEA Grapalat" w:hAnsi="GHEA Grapalat"/>
                <w:b w:val="0"/>
              </w:rPr>
              <w:t>6</w:t>
            </w:r>
          </w:p>
        </w:tc>
        <w:tc>
          <w:tcPr>
            <w:tcW w:w="5725" w:type="dxa"/>
            <w:vAlign w:val="center"/>
          </w:tcPr>
          <w:p w:rsidR="000B3CBA" w:rsidRPr="00C46750" w:rsidRDefault="000B3CBA" w:rsidP="00482E6C">
            <w:pPr>
              <w:jc w:val="both"/>
              <w:cnfStyle w:val="000000000000" w:firstRow="0" w:lastRow="0" w:firstColumn="0" w:lastColumn="0" w:oddVBand="0" w:evenVBand="0" w:oddHBand="0" w:evenHBand="0" w:firstRowFirstColumn="0" w:firstRowLastColumn="0" w:lastRowFirstColumn="0" w:lastRowLastColumn="0"/>
              <w:rPr>
                <w:rFonts w:ascii="GHEA Grapalat" w:hAnsi="GHEA Grapalat"/>
              </w:rPr>
            </w:pPr>
            <w:r w:rsidRPr="00C46750">
              <w:rPr>
                <w:rFonts w:ascii="GHEA Grapalat" w:hAnsi="GHEA Grapalat" w:cs="Arial"/>
              </w:rPr>
              <w:t>Միջատազերծում</w:t>
            </w:r>
            <w:r w:rsidRPr="00C46750">
              <w:rPr>
                <w:rFonts w:ascii="GHEA Grapalat" w:hAnsi="GHEA Grapalat"/>
              </w:rPr>
              <w:t xml:space="preserve"> (</w:t>
            </w:r>
            <w:r w:rsidRPr="00C46750">
              <w:rPr>
                <w:rFonts w:ascii="GHEA Grapalat" w:hAnsi="GHEA Grapalat" w:cs="Arial"/>
              </w:rPr>
              <w:t>դեզինսեկցիա</w:t>
            </w:r>
            <w:r w:rsidRPr="00C46750">
              <w:rPr>
                <w:rFonts w:ascii="GHEA Grapalat" w:hAnsi="GHEA Grapalat"/>
              </w:rPr>
              <w:t>)</w:t>
            </w:r>
          </w:p>
        </w:tc>
        <w:tc>
          <w:tcPr>
            <w:tcW w:w="3057" w:type="dxa"/>
            <w:vAlign w:val="center"/>
          </w:tcPr>
          <w:p w:rsidR="000B3CBA" w:rsidRPr="00C46750" w:rsidRDefault="000B3CBA" w:rsidP="00482E6C">
            <w:pPr>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C46750">
              <w:rPr>
                <w:rFonts w:ascii="GHEA Grapalat" w:hAnsi="GHEA Grapalat"/>
              </w:rPr>
              <w:t xml:space="preserve">1 </w:t>
            </w:r>
            <w:r w:rsidRPr="00C46750">
              <w:rPr>
                <w:rFonts w:ascii="GHEA Grapalat" w:hAnsi="GHEA Grapalat" w:cs="Arial"/>
              </w:rPr>
              <w:t>քառ</w:t>
            </w:r>
            <w:r w:rsidRPr="00C46750">
              <w:rPr>
                <w:rFonts w:ascii="GHEA Grapalat" w:hAnsi="GHEA Grapalat"/>
              </w:rPr>
              <w:t xml:space="preserve">. </w:t>
            </w:r>
            <w:r w:rsidRPr="00C46750">
              <w:rPr>
                <w:rFonts w:ascii="GHEA Grapalat" w:hAnsi="GHEA Grapalat" w:cs="Arial"/>
              </w:rPr>
              <w:t>մետր</w:t>
            </w:r>
            <w:r w:rsidRPr="00C46750">
              <w:rPr>
                <w:rFonts w:ascii="GHEA Grapalat" w:hAnsi="GHEA Grapalat"/>
                <w:b/>
              </w:rPr>
              <w:t>100</w:t>
            </w:r>
          </w:p>
        </w:tc>
      </w:tr>
      <w:tr w:rsidR="000B3CBA" w:rsidRPr="00C46750" w:rsidTr="00482E6C">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460" w:type="dxa"/>
            <w:vAlign w:val="center"/>
          </w:tcPr>
          <w:p w:rsidR="000B3CBA" w:rsidRPr="00C46750" w:rsidRDefault="000B3CBA" w:rsidP="00482E6C">
            <w:pPr>
              <w:jc w:val="both"/>
              <w:rPr>
                <w:rFonts w:ascii="GHEA Grapalat" w:hAnsi="GHEA Grapalat"/>
                <w:b w:val="0"/>
              </w:rPr>
            </w:pPr>
            <w:r w:rsidRPr="00C46750">
              <w:rPr>
                <w:rFonts w:ascii="GHEA Grapalat" w:hAnsi="GHEA Grapalat"/>
                <w:b w:val="0"/>
              </w:rPr>
              <w:t>7</w:t>
            </w:r>
          </w:p>
        </w:tc>
        <w:tc>
          <w:tcPr>
            <w:tcW w:w="5725" w:type="dxa"/>
            <w:vAlign w:val="center"/>
          </w:tcPr>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rPr>
            </w:pPr>
            <w:r w:rsidRPr="00C46750">
              <w:rPr>
                <w:rFonts w:ascii="GHEA Grapalat" w:hAnsi="GHEA Grapalat"/>
                <w:lang w:val="en-US"/>
              </w:rPr>
              <w:t>Կենդանուբուժում</w:t>
            </w:r>
            <w:r w:rsidRPr="00C46750">
              <w:rPr>
                <w:rFonts w:ascii="GHEA Grapalat" w:hAnsi="GHEA Grapalat"/>
              </w:rPr>
              <w:t xml:space="preserve">` </w:t>
            </w:r>
            <w:r w:rsidRPr="00C46750">
              <w:rPr>
                <w:rFonts w:ascii="GHEA Grapalat" w:hAnsi="GHEA Grapalat"/>
                <w:lang w:val="en-US"/>
              </w:rPr>
              <w:t>կախված</w:t>
            </w:r>
            <w:r w:rsidRPr="00C46750">
              <w:rPr>
                <w:rFonts w:ascii="GHEA Grapalat" w:hAnsi="GHEA Grapalat"/>
                <w:lang w:val="hy-AM"/>
              </w:rPr>
              <w:t xml:space="preserve"> </w:t>
            </w:r>
            <w:r w:rsidRPr="00C46750">
              <w:rPr>
                <w:rFonts w:ascii="GHEA Grapalat" w:hAnsi="GHEA Grapalat"/>
                <w:lang w:val="en-US"/>
              </w:rPr>
              <w:t>հիվանդության</w:t>
            </w:r>
            <w:r w:rsidRPr="00C46750">
              <w:rPr>
                <w:rFonts w:ascii="GHEA Grapalat" w:hAnsi="GHEA Grapalat"/>
                <w:lang w:val="hy-AM"/>
              </w:rPr>
              <w:t xml:space="preserve"> </w:t>
            </w:r>
            <w:r w:rsidRPr="00C46750">
              <w:rPr>
                <w:rFonts w:ascii="GHEA Grapalat" w:hAnsi="GHEA Grapalat"/>
                <w:lang w:val="en-US"/>
              </w:rPr>
              <w:t>տեսակից</w:t>
            </w:r>
            <w:r w:rsidRPr="00C46750">
              <w:rPr>
                <w:rFonts w:ascii="GHEA Grapalat" w:hAnsi="GHEA Grapalat"/>
                <w:lang w:val="hy-AM"/>
              </w:rPr>
              <w:t xml:space="preserve"> </w:t>
            </w:r>
            <w:r w:rsidRPr="00C46750">
              <w:rPr>
                <w:rFonts w:ascii="GHEA Grapalat" w:hAnsi="GHEA Grapalat"/>
                <w:lang w:val="en-US"/>
              </w:rPr>
              <w:t>և</w:t>
            </w:r>
            <w:r w:rsidRPr="00C46750">
              <w:rPr>
                <w:rFonts w:ascii="GHEA Grapalat" w:hAnsi="GHEA Grapalat"/>
                <w:lang w:val="hy-AM"/>
              </w:rPr>
              <w:t xml:space="preserve"> </w:t>
            </w:r>
            <w:r w:rsidRPr="00C46750">
              <w:rPr>
                <w:rFonts w:ascii="GHEA Grapalat" w:hAnsi="GHEA Grapalat"/>
                <w:lang w:val="en-US"/>
              </w:rPr>
              <w:t>կենդանու</w:t>
            </w:r>
            <w:r w:rsidRPr="00C46750">
              <w:rPr>
                <w:rFonts w:ascii="GHEA Grapalat" w:hAnsi="GHEA Grapalat"/>
                <w:lang w:val="hy-AM"/>
              </w:rPr>
              <w:t xml:space="preserve"> </w:t>
            </w:r>
            <w:r w:rsidRPr="00C46750">
              <w:rPr>
                <w:rFonts w:ascii="GHEA Grapalat" w:hAnsi="GHEA Grapalat"/>
                <w:lang w:val="en-US"/>
              </w:rPr>
              <w:t>տեսակից</w:t>
            </w:r>
          </w:p>
        </w:tc>
        <w:tc>
          <w:tcPr>
            <w:tcW w:w="3057" w:type="dxa"/>
            <w:vAlign w:val="center"/>
          </w:tcPr>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lang w:val="en-US"/>
              </w:rPr>
            </w:pPr>
            <w:r w:rsidRPr="00C46750">
              <w:rPr>
                <w:rFonts w:ascii="GHEA Grapalat" w:hAnsi="GHEA Grapalat"/>
                <w:lang w:val="en-US"/>
              </w:rPr>
              <w:t xml:space="preserve">Յուրաքանչյուր այցելություն </w:t>
            </w:r>
            <w:r w:rsidRPr="00C46750">
              <w:rPr>
                <w:rFonts w:ascii="GHEA Grapalat" w:hAnsi="GHEA Grapalat"/>
                <w:b/>
                <w:lang w:val="en-US"/>
              </w:rPr>
              <w:t>1000</w:t>
            </w:r>
          </w:p>
        </w:tc>
      </w:tr>
      <w:tr w:rsidR="000B3CBA" w:rsidRPr="00C46750" w:rsidTr="00482E6C">
        <w:trPr>
          <w:trHeight w:val="526"/>
        </w:trPr>
        <w:tc>
          <w:tcPr>
            <w:cnfStyle w:val="001000000000" w:firstRow="0" w:lastRow="0" w:firstColumn="1" w:lastColumn="0" w:oddVBand="0" w:evenVBand="0" w:oddHBand="0" w:evenHBand="0" w:firstRowFirstColumn="0" w:firstRowLastColumn="0" w:lastRowFirstColumn="0" w:lastRowLastColumn="0"/>
            <w:tcW w:w="460" w:type="dxa"/>
            <w:vAlign w:val="center"/>
          </w:tcPr>
          <w:p w:rsidR="000B3CBA" w:rsidRPr="00C46750" w:rsidRDefault="000B3CBA" w:rsidP="00482E6C">
            <w:pPr>
              <w:jc w:val="both"/>
              <w:rPr>
                <w:rFonts w:ascii="GHEA Grapalat" w:hAnsi="GHEA Grapalat"/>
                <w:b w:val="0"/>
              </w:rPr>
            </w:pPr>
            <w:r w:rsidRPr="00C46750">
              <w:rPr>
                <w:rFonts w:ascii="GHEA Grapalat" w:hAnsi="GHEA Grapalat"/>
                <w:b w:val="0"/>
              </w:rPr>
              <w:t>8</w:t>
            </w:r>
          </w:p>
        </w:tc>
        <w:tc>
          <w:tcPr>
            <w:tcW w:w="5725" w:type="dxa"/>
            <w:vAlign w:val="center"/>
          </w:tcPr>
          <w:p w:rsidR="000B3CBA" w:rsidRPr="00C46750" w:rsidRDefault="000B3CBA" w:rsidP="00482E6C">
            <w:pPr>
              <w:jc w:val="both"/>
              <w:cnfStyle w:val="000000000000" w:firstRow="0" w:lastRow="0" w:firstColumn="0" w:lastColumn="0" w:oddVBand="0" w:evenVBand="0" w:oddHBand="0" w:evenHBand="0" w:firstRowFirstColumn="0" w:firstRowLastColumn="0" w:lastRowFirstColumn="0" w:lastRowLastColumn="0"/>
              <w:rPr>
                <w:rFonts w:ascii="GHEA Grapalat" w:hAnsi="GHEA Grapalat" w:cs="Sylfaen"/>
              </w:rPr>
            </w:pPr>
            <w:r w:rsidRPr="00C46750">
              <w:rPr>
                <w:rFonts w:ascii="GHEA Grapalat" w:hAnsi="GHEA Grapalat" w:cs="Arial"/>
              </w:rPr>
              <w:t>Արհեստական</w:t>
            </w:r>
            <w:r w:rsidRPr="00C46750">
              <w:rPr>
                <w:rFonts w:ascii="GHEA Grapalat" w:hAnsi="GHEA Grapalat" w:cs="Arial"/>
                <w:lang w:val="hy-AM"/>
              </w:rPr>
              <w:t xml:space="preserve"> </w:t>
            </w:r>
            <w:r w:rsidRPr="00C46750">
              <w:rPr>
                <w:rFonts w:ascii="GHEA Grapalat" w:hAnsi="GHEA Grapalat" w:cs="Arial"/>
              </w:rPr>
              <w:t>սերմնավորում</w:t>
            </w:r>
          </w:p>
        </w:tc>
        <w:tc>
          <w:tcPr>
            <w:tcW w:w="3057" w:type="dxa"/>
            <w:vAlign w:val="center"/>
          </w:tcPr>
          <w:p w:rsidR="000B3CBA" w:rsidRPr="00C46750" w:rsidRDefault="000B3CBA" w:rsidP="00482E6C">
            <w:pPr>
              <w:jc w:val="both"/>
              <w:cnfStyle w:val="000000000000" w:firstRow="0" w:lastRow="0" w:firstColumn="0" w:lastColumn="0" w:oddVBand="0" w:evenVBand="0" w:oddHBand="0" w:evenHBand="0" w:firstRowFirstColumn="0" w:firstRowLastColumn="0" w:lastRowFirstColumn="0" w:lastRowLastColumn="0"/>
              <w:rPr>
                <w:rFonts w:ascii="GHEA Grapalat" w:hAnsi="GHEA Grapalat"/>
                <w:b/>
                <w:lang w:val="en-US"/>
              </w:rPr>
            </w:pPr>
            <w:r w:rsidRPr="00C46750">
              <w:rPr>
                <w:rFonts w:ascii="GHEA Grapalat" w:hAnsi="GHEA Grapalat"/>
                <w:b/>
                <w:lang w:val="en-US"/>
              </w:rPr>
              <w:t>15000</w:t>
            </w:r>
          </w:p>
        </w:tc>
      </w:tr>
      <w:tr w:rsidR="000B3CBA" w:rsidRPr="00C46750" w:rsidTr="00482E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vAlign w:val="center"/>
          </w:tcPr>
          <w:p w:rsidR="000B3CBA" w:rsidRPr="00C46750" w:rsidRDefault="000B3CBA" w:rsidP="00482E6C">
            <w:pPr>
              <w:jc w:val="both"/>
              <w:rPr>
                <w:rFonts w:ascii="GHEA Grapalat" w:hAnsi="GHEA Grapalat"/>
                <w:b w:val="0"/>
                <w:lang w:val="en-US"/>
              </w:rPr>
            </w:pPr>
            <w:r w:rsidRPr="00C46750">
              <w:rPr>
                <w:rFonts w:ascii="GHEA Grapalat" w:hAnsi="GHEA Grapalat"/>
                <w:b w:val="0"/>
                <w:lang w:val="en-US"/>
              </w:rPr>
              <w:t>9</w:t>
            </w:r>
          </w:p>
        </w:tc>
        <w:tc>
          <w:tcPr>
            <w:tcW w:w="5725" w:type="dxa"/>
            <w:vAlign w:val="center"/>
          </w:tcPr>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cs="Sylfaen"/>
                <w:lang w:val="hy-AM"/>
              </w:rPr>
            </w:pPr>
            <w:r w:rsidRPr="00C46750">
              <w:rPr>
                <w:rFonts w:ascii="GHEA Grapalat" w:hAnsi="GHEA Grapalat" w:cs="Arial"/>
                <w:lang w:val="hy-AM"/>
              </w:rPr>
              <w:t>Կենդանիների նախասպանդային զննում՝ կախված կենդանու տեսակից</w:t>
            </w:r>
          </w:p>
        </w:tc>
        <w:tc>
          <w:tcPr>
            <w:tcW w:w="3057" w:type="dxa"/>
            <w:vAlign w:val="center"/>
          </w:tcPr>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b/>
                <w:lang w:val="hy-AM"/>
              </w:rPr>
            </w:pPr>
            <w:r w:rsidRPr="00C46750">
              <w:rPr>
                <w:rFonts w:ascii="GHEA Grapalat" w:hAnsi="GHEA Grapalat" w:cs="Arial"/>
              </w:rPr>
              <w:t>Մանր</w:t>
            </w:r>
            <w:r w:rsidR="00F70BAE" w:rsidRPr="00C46750">
              <w:rPr>
                <w:rFonts w:ascii="GHEA Grapalat" w:hAnsi="GHEA Grapalat" w:cs="Arial"/>
                <w:lang w:val="hy-AM"/>
              </w:rPr>
              <w:t xml:space="preserve"> </w:t>
            </w:r>
            <w:r w:rsidRPr="00C46750">
              <w:rPr>
                <w:rFonts w:ascii="GHEA Grapalat" w:hAnsi="GHEA Grapalat" w:cs="Arial"/>
              </w:rPr>
              <w:t>կենդանի</w:t>
            </w:r>
            <w:r w:rsidRPr="00C46750">
              <w:rPr>
                <w:rFonts w:ascii="GHEA Grapalat" w:hAnsi="GHEA Grapalat" w:cs="Arial"/>
                <w:lang w:val="hy-AM"/>
              </w:rPr>
              <w:t xml:space="preserve"> </w:t>
            </w:r>
            <w:r w:rsidRPr="00C46750">
              <w:rPr>
                <w:rFonts w:ascii="GHEA Grapalat" w:hAnsi="GHEA Grapalat"/>
                <w:b/>
                <w:lang w:val="hy-AM"/>
              </w:rPr>
              <w:t>500</w:t>
            </w:r>
          </w:p>
          <w:p w:rsidR="000B3CBA" w:rsidRPr="00C46750" w:rsidRDefault="000B3CBA" w:rsidP="00482E6C">
            <w:pPr>
              <w:jc w:val="both"/>
              <w:cnfStyle w:val="000000100000" w:firstRow="0" w:lastRow="0" w:firstColumn="0" w:lastColumn="0" w:oddVBand="0" w:evenVBand="0" w:oddHBand="1" w:evenHBand="0" w:firstRowFirstColumn="0" w:firstRowLastColumn="0" w:lastRowFirstColumn="0" w:lastRowLastColumn="0"/>
              <w:rPr>
                <w:rFonts w:ascii="GHEA Grapalat" w:hAnsi="GHEA Grapalat"/>
              </w:rPr>
            </w:pPr>
            <w:r w:rsidRPr="00C46750">
              <w:rPr>
                <w:rFonts w:ascii="GHEA Grapalat" w:hAnsi="GHEA Grapalat" w:cs="Arial"/>
              </w:rPr>
              <w:t>Խոշոր</w:t>
            </w:r>
            <w:r w:rsidR="00F70BAE" w:rsidRPr="00C46750">
              <w:rPr>
                <w:rFonts w:ascii="GHEA Grapalat" w:hAnsi="GHEA Grapalat" w:cs="Arial"/>
                <w:lang w:val="hy-AM"/>
              </w:rPr>
              <w:t xml:space="preserve"> </w:t>
            </w:r>
            <w:r w:rsidRPr="00C46750">
              <w:rPr>
                <w:rFonts w:ascii="GHEA Grapalat" w:hAnsi="GHEA Grapalat" w:cs="Arial"/>
              </w:rPr>
              <w:t>կենդանի</w:t>
            </w:r>
            <w:r w:rsidRPr="00C46750">
              <w:rPr>
                <w:rFonts w:ascii="GHEA Grapalat" w:hAnsi="GHEA Grapalat"/>
                <w:b/>
              </w:rPr>
              <w:t xml:space="preserve"> 1000</w:t>
            </w:r>
          </w:p>
        </w:tc>
      </w:tr>
      <w:tr w:rsidR="00567E33" w:rsidRPr="00E8585E" w:rsidTr="00482E6C">
        <w:tc>
          <w:tcPr>
            <w:cnfStyle w:val="001000000000" w:firstRow="0" w:lastRow="0" w:firstColumn="1" w:lastColumn="0" w:oddVBand="0" w:evenVBand="0" w:oddHBand="0" w:evenHBand="0" w:firstRowFirstColumn="0" w:firstRowLastColumn="0" w:lastRowFirstColumn="0" w:lastRowLastColumn="0"/>
            <w:tcW w:w="460" w:type="dxa"/>
            <w:vAlign w:val="center"/>
          </w:tcPr>
          <w:p w:rsidR="00567E33" w:rsidRPr="00C46750" w:rsidRDefault="00567E33" w:rsidP="00CD39ED">
            <w:pPr>
              <w:spacing w:after="0"/>
              <w:jc w:val="both"/>
              <w:rPr>
                <w:rFonts w:ascii="GHEA Grapalat" w:hAnsi="GHEA Grapalat"/>
                <w:lang w:val="hy-AM"/>
              </w:rPr>
            </w:pPr>
            <w:r w:rsidRPr="00C46750">
              <w:rPr>
                <w:rFonts w:ascii="GHEA Grapalat" w:hAnsi="GHEA Grapalat"/>
                <w:lang w:val="hy-AM"/>
              </w:rPr>
              <w:t>10</w:t>
            </w:r>
          </w:p>
        </w:tc>
        <w:tc>
          <w:tcPr>
            <w:tcW w:w="5725" w:type="dxa"/>
            <w:vAlign w:val="center"/>
          </w:tcPr>
          <w:p w:rsidR="00567E33" w:rsidRPr="00C46750" w:rsidRDefault="00567E33"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cs="Arial"/>
                <w:lang w:val="hy-AM"/>
              </w:rPr>
            </w:pPr>
            <w:r w:rsidRPr="00C46750">
              <w:rPr>
                <w:rFonts w:ascii="GHEA Grapalat" w:hAnsi="GHEA Grapalat" w:cs="Arial"/>
                <w:lang w:val="hy-AM"/>
              </w:rPr>
              <w:t>Կենդանիներին  համայնքից ամառային արոտատեղի տեղափոխելուց առաջ անասնաբուժական զննում և թույլտվություն ՝</w:t>
            </w:r>
          </w:p>
          <w:p w:rsidR="00CD39ED" w:rsidRPr="00C46750" w:rsidRDefault="00CD39ED"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cs="Arial"/>
                <w:lang w:val="hy-AM"/>
              </w:rPr>
            </w:pPr>
          </w:p>
        </w:tc>
        <w:tc>
          <w:tcPr>
            <w:tcW w:w="3057" w:type="dxa"/>
            <w:vAlign w:val="center"/>
          </w:tcPr>
          <w:p w:rsidR="00567E33" w:rsidRPr="00C46750" w:rsidRDefault="00567E33"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cs="Arial"/>
                <w:lang w:val="hy-AM"/>
              </w:rPr>
            </w:pPr>
          </w:p>
          <w:p w:rsidR="00CD39ED" w:rsidRPr="00C46750" w:rsidRDefault="00CD39ED"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cs="Arial"/>
                <w:lang w:val="hy-AM"/>
              </w:rPr>
            </w:pPr>
          </w:p>
          <w:p w:rsidR="00CD39ED" w:rsidRPr="00C46750" w:rsidRDefault="00CD39ED"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cs="Arial"/>
                <w:lang w:val="hy-AM"/>
              </w:rPr>
            </w:pPr>
            <w:r w:rsidRPr="00C46750">
              <w:rPr>
                <w:rFonts w:ascii="GHEA Grapalat" w:hAnsi="GHEA Grapalat" w:cs="Arial"/>
                <w:lang w:val="hy-AM"/>
              </w:rPr>
              <w:t xml:space="preserve">   </w:t>
            </w:r>
          </w:p>
          <w:p w:rsidR="00CD39ED" w:rsidRPr="00C46750" w:rsidRDefault="00CD39ED"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cs="Arial"/>
                <w:lang w:val="hy-AM"/>
              </w:rPr>
            </w:pPr>
            <w:r w:rsidRPr="00C46750">
              <w:rPr>
                <w:rFonts w:ascii="GHEA Grapalat" w:hAnsi="GHEA Grapalat" w:cs="Arial"/>
                <w:lang w:val="hy-AM"/>
              </w:rPr>
              <w:t xml:space="preserve">ա/ խոշոր եղջերավոր անասուններ՝  </w:t>
            </w:r>
            <w:r w:rsidRPr="00C46750">
              <w:rPr>
                <w:rFonts w:ascii="GHEA Grapalat" w:hAnsi="GHEA Grapalat" w:cs="Arial"/>
                <w:b/>
                <w:lang w:val="hy-AM"/>
              </w:rPr>
              <w:t>1000</w:t>
            </w:r>
          </w:p>
          <w:p w:rsidR="00CD39ED" w:rsidRPr="00C46750" w:rsidRDefault="00074384" w:rsidP="00CD39E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cs="Arial"/>
                <w:lang w:val="hy-AM"/>
              </w:rPr>
            </w:pPr>
            <w:r w:rsidRPr="00C46750">
              <w:rPr>
                <w:rFonts w:ascii="GHEA Grapalat" w:hAnsi="GHEA Grapalat" w:cs="Arial"/>
                <w:lang w:val="hy-AM"/>
              </w:rPr>
              <w:t xml:space="preserve">բ/ մանր եղջերավոր անասուններ   </w:t>
            </w:r>
            <w:r w:rsidR="00CD39ED" w:rsidRPr="00C46750">
              <w:rPr>
                <w:rFonts w:ascii="GHEA Grapalat" w:hAnsi="GHEA Grapalat" w:cs="Arial"/>
                <w:b/>
                <w:lang w:val="hy-AM"/>
              </w:rPr>
              <w:t>200</w:t>
            </w:r>
          </w:p>
        </w:tc>
      </w:tr>
    </w:tbl>
    <w:p w:rsidR="00C46750" w:rsidRPr="00990A58" w:rsidRDefault="000B3CBA" w:rsidP="00F70BAE">
      <w:pPr>
        <w:tabs>
          <w:tab w:val="left" w:pos="8988"/>
        </w:tabs>
        <w:ind w:firstLine="375"/>
        <w:jc w:val="both"/>
        <w:rPr>
          <w:rFonts w:ascii="GHEA Grapalat" w:hAnsi="GHEA Grapalat"/>
          <w:lang w:val="hy-AM"/>
        </w:rPr>
      </w:pPr>
      <w:r w:rsidRPr="00990A58">
        <w:rPr>
          <w:rFonts w:ascii="GHEA Grapalat" w:hAnsi="GHEA Grapalat"/>
          <w:lang w:val="hy-AM"/>
        </w:rPr>
        <w:t xml:space="preserve">                                                                                                        </w:t>
      </w:r>
      <w:r w:rsidR="00F70BAE" w:rsidRPr="00990A58">
        <w:rPr>
          <w:rFonts w:ascii="GHEA Grapalat" w:hAnsi="GHEA Grapalat"/>
          <w:lang w:val="hy-AM"/>
        </w:rPr>
        <w:tab/>
      </w:r>
    </w:p>
    <w:p w:rsidR="001F57E9" w:rsidRPr="00990A58" w:rsidRDefault="001F57E9" w:rsidP="001F57E9">
      <w:pPr>
        <w:pStyle w:val="a4"/>
        <w:tabs>
          <w:tab w:val="left" w:pos="972"/>
        </w:tabs>
        <w:spacing w:before="0" w:beforeAutospacing="0" w:after="0" w:afterAutospacing="0"/>
        <w:jc w:val="both"/>
        <w:rPr>
          <w:sz w:val="22"/>
          <w:szCs w:val="22"/>
          <w:lang w:val="hy-AM"/>
        </w:rPr>
      </w:pPr>
      <w:r w:rsidRPr="00990A58">
        <w:rPr>
          <w:lang w:val="hy-AM"/>
        </w:rPr>
        <w:tab/>
      </w:r>
      <w:r w:rsidRPr="00990A58">
        <w:rPr>
          <w:sz w:val="22"/>
          <w:szCs w:val="22"/>
          <w:lang w:val="hy-AM"/>
        </w:rPr>
        <w:t xml:space="preserve">Աշխատակազմի </w:t>
      </w:r>
      <w:r w:rsidR="00990A58" w:rsidRPr="00990A58">
        <w:rPr>
          <w:sz w:val="22"/>
          <w:szCs w:val="22"/>
          <w:lang w:val="hy-AM"/>
        </w:rPr>
        <w:t>քարոտուղար</w:t>
      </w:r>
      <w:r w:rsidRPr="00990A58">
        <w:rPr>
          <w:sz w:val="22"/>
          <w:szCs w:val="22"/>
          <w:lang w:val="hy-AM"/>
        </w:rPr>
        <w:t xml:space="preserve">՝                                     </w:t>
      </w:r>
      <w:r w:rsidR="00990A58" w:rsidRPr="00990A58">
        <w:rPr>
          <w:sz w:val="22"/>
          <w:szCs w:val="22"/>
          <w:lang w:val="hy-AM"/>
        </w:rPr>
        <w:t>Ա</w:t>
      </w:r>
      <w:r w:rsidR="00990A58" w:rsidRPr="00990A58">
        <w:rPr>
          <w:rFonts w:ascii="Cambria Math" w:hAnsi="Cambria Math" w:cs="Cambria Math"/>
          <w:sz w:val="22"/>
          <w:szCs w:val="22"/>
          <w:lang w:val="hy-AM"/>
        </w:rPr>
        <w:t>․</w:t>
      </w:r>
      <w:r w:rsidR="00990A58" w:rsidRPr="00990A58">
        <w:rPr>
          <w:sz w:val="22"/>
          <w:szCs w:val="22"/>
          <w:lang w:val="hy-AM"/>
        </w:rPr>
        <w:t xml:space="preserve">  Առաքելյան</w:t>
      </w:r>
    </w:p>
    <w:p w:rsidR="00C46750" w:rsidRDefault="00C46750" w:rsidP="001F57E9">
      <w:pPr>
        <w:tabs>
          <w:tab w:val="left" w:pos="1428"/>
        </w:tabs>
        <w:ind w:firstLine="375"/>
        <w:jc w:val="both"/>
        <w:rPr>
          <w:rFonts w:ascii="GHEA Grapalat" w:hAnsi="GHEA Grapalat"/>
          <w:lang w:val="hy-AM"/>
        </w:rPr>
      </w:pPr>
    </w:p>
    <w:p w:rsidR="00C46750" w:rsidRDefault="00C46750" w:rsidP="00F70BAE">
      <w:pPr>
        <w:tabs>
          <w:tab w:val="left" w:pos="8988"/>
        </w:tabs>
        <w:ind w:firstLine="375"/>
        <w:jc w:val="both"/>
        <w:rPr>
          <w:rFonts w:ascii="GHEA Grapalat" w:hAnsi="GHEA Grapalat"/>
          <w:lang w:val="hy-AM"/>
        </w:rPr>
      </w:pPr>
    </w:p>
    <w:p w:rsidR="00E8585E" w:rsidRDefault="00E8585E" w:rsidP="00E8585E">
      <w:pPr>
        <w:rPr>
          <w:rFonts w:ascii="GHEA Grapalat" w:eastAsiaTheme="minorEastAsia" w:hAnsi="GHEA Grapalat"/>
          <w:lang w:val="hy-AM" w:eastAsia="ru-RU"/>
        </w:rPr>
      </w:pPr>
    </w:p>
    <w:p w:rsidR="00E8585E" w:rsidRDefault="00E8585E" w:rsidP="00E8585E">
      <w:pPr>
        <w:rPr>
          <w:rFonts w:ascii="GHEA Grapalat" w:eastAsiaTheme="minorEastAsia" w:hAnsi="GHEA Grapalat"/>
          <w:lang w:val="hy-AM" w:eastAsia="ru-RU"/>
        </w:rPr>
      </w:pPr>
    </w:p>
    <w:p w:rsidR="00E8585E" w:rsidRDefault="00E8585E" w:rsidP="00E8585E">
      <w:pPr>
        <w:rPr>
          <w:rFonts w:ascii="GHEA Grapalat" w:eastAsiaTheme="minorEastAsia" w:hAnsi="GHEA Grapalat"/>
          <w:lang w:val="hy-AM" w:eastAsia="ru-RU"/>
        </w:rPr>
      </w:pPr>
    </w:p>
    <w:p w:rsidR="00990A58" w:rsidRPr="00990A58" w:rsidRDefault="00990A58" w:rsidP="00990A58">
      <w:pPr>
        <w:jc w:val="right"/>
        <w:rPr>
          <w:rFonts w:ascii="GHEA Grapalat" w:eastAsiaTheme="minorEastAsia" w:hAnsi="GHEA Grapalat"/>
          <w:lang w:val="hy-AM" w:eastAsia="ru-RU"/>
        </w:rPr>
      </w:pPr>
      <w:r w:rsidRPr="00990A58">
        <w:rPr>
          <w:rFonts w:ascii="GHEA Grapalat" w:eastAsiaTheme="minorEastAsia" w:hAnsi="GHEA Grapalat"/>
          <w:lang w:val="hy-AM" w:eastAsia="ru-RU"/>
        </w:rPr>
        <w:t>ՀԱՎԵԼՎԱԾ</w:t>
      </w:r>
      <w:r>
        <w:rPr>
          <w:rFonts w:ascii="GHEA Grapalat" w:eastAsiaTheme="minorEastAsia" w:hAnsi="GHEA Grapalat"/>
          <w:lang w:val="hy-AM" w:eastAsia="ru-RU"/>
        </w:rPr>
        <w:t xml:space="preserve">   3</w:t>
      </w:r>
      <w:r w:rsidRPr="00990A58">
        <w:rPr>
          <w:rFonts w:ascii="GHEA Grapalat" w:eastAsiaTheme="minorEastAsia" w:hAnsi="GHEA Grapalat"/>
          <w:lang w:val="hy-AM" w:eastAsia="ru-RU"/>
        </w:rPr>
        <w:br/>
        <w:t xml:space="preserve">ՀԱՅԱՍՏԱՆԻ ՀԱՆՐԱՊԵՏՈՒԹՅԱՆ ԱՐՄԱՎԻՐԻ ՄԱՐԶԻ </w:t>
      </w:r>
      <w:r w:rsidRPr="00990A58">
        <w:rPr>
          <w:rFonts w:ascii="GHEA Grapalat" w:eastAsiaTheme="minorEastAsia" w:hAnsi="GHEA Grapalat"/>
          <w:lang w:val="hy-AM" w:eastAsia="ru-RU"/>
        </w:rPr>
        <w:br/>
        <w:t>ԽՈՅ ՀԱՄԱՅՆՔԻ ԱՎԱԳԱՆՈՒ 2022 ԹՎԱԿԱՆԻ                                                                  ՆՈՅԵՄԲԵՐԻ 30-Ի ԹԻՎ</w:t>
      </w:r>
      <w:r>
        <w:rPr>
          <w:rFonts w:ascii="GHEA Grapalat" w:eastAsiaTheme="minorEastAsia" w:hAnsi="GHEA Grapalat"/>
          <w:lang w:val="hy-AM" w:eastAsia="ru-RU"/>
        </w:rPr>
        <w:t xml:space="preserve"> 145</w:t>
      </w:r>
      <w:r w:rsidRPr="00990A58">
        <w:rPr>
          <w:rFonts w:ascii="GHEA Grapalat" w:eastAsiaTheme="minorEastAsia" w:hAnsi="GHEA Grapalat"/>
          <w:lang w:val="hy-AM" w:eastAsia="ru-RU"/>
        </w:rPr>
        <w:t xml:space="preserve">-Ա ՈՐՈՇՄԱՆ </w:t>
      </w:r>
    </w:p>
    <w:p w:rsidR="000B3CBA" w:rsidRPr="00C46750" w:rsidRDefault="000B3CBA" w:rsidP="000B3CBA">
      <w:pPr>
        <w:pStyle w:val="a4"/>
        <w:jc w:val="center"/>
        <w:rPr>
          <w:b/>
          <w:i/>
          <w:color w:val="000000"/>
          <w:sz w:val="22"/>
          <w:szCs w:val="22"/>
          <w:lang w:val="hy-AM"/>
        </w:rPr>
      </w:pPr>
      <w:r w:rsidRPr="00C46750">
        <w:rPr>
          <w:b/>
          <w:i/>
          <w:iCs/>
          <w:color w:val="000000"/>
          <w:sz w:val="22"/>
          <w:szCs w:val="22"/>
          <w:lang w:val="hy-AM"/>
        </w:rPr>
        <w:t>ՀԱՅԱՍՏԱՆԻ ՀԱՆՐԱՊԵՏՈՒԹՅԱՆ ԱՐՄԱՎԻՐԻ  ՄԱՐԶԻ  ԽՈՅ   ՀԱՄԱՅՆՔԻ  ՎԱՐՉԱԿԱՆ ՏԱՐԱԾՔՈՒՄ</w:t>
      </w:r>
      <w:r w:rsidR="005D24A0" w:rsidRPr="00C46750">
        <w:rPr>
          <w:b/>
          <w:i/>
          <w:iCs/>
          <w:color w:val="000000"/>
          <w:sz w:val="22"/>
          <w:szCs w:val="22"/>
          <w:lang w:val="hy-AM"/>
        </w:rPr>
        <w:t xml:space="preserve"> 2023</w:t>
      </w:r>
      <w:r w:rsidRPr="00C46750">
        <w:rPr>
          <w:b/>
          <w:i/>
          <w:iCs/>
          <w:color w:val="000000"/>
          <w:sz w:val="22"/>
          <w:szCs w:val="22"/>
          <w:lang w:val="hy-AM"/>
        </w:rPr>
        <w:t xml:space="preserve"> ԹՎԱԿԱՆԻ ՀԱՄԱՐ ՕՐԵՆՔՈՎ  ՉՆԵՐԱՌՎԱԾ  ՏԵՂԱԿԱՆ ՎՃԱՐՆԵՐԻ  ՏԵՍԱԿՆԵՐԸ ԵՎ ԴՐՈՒՅՔԱՉԱՓԵՐԸ </w:t>
      </w:r>
    </w:p>
    <w:p w:rsidR="000B3CBA" w:rsidRPr="00E8585E" w:rsidRDefault="000B3CBA" w:rsidP="000B3CBA">
      <w:pPr>
        <w:pStyle w:val="a4"/>
        <w:numPr>
          <w:ilvl w:val="0"/>
          <w:numId w:val="3"/>
        </w:numPr>
        <w:spacing w:before="0" w:beforeAutospacing="0" w:after="0" w:afterAutospacing="0" w:line="240" w:lineRule="atLeast"/>
        <w:jc w:val="both"/>
        <w:rPr>
          <w:color w:val="000000"/>
          <w:sz w:val="22"/>
          <w:szCs w:val="22"/>
          <w:lang w:val="hy-AM"/>
        </w:rPr>
      </w:pPr>
      <w:r w:rsidRPr="00E8585E">
        <w:rPr>
          <w:color w:val="000000"/>
          <w:sz w:val="22"/>
          <w:szCs w:val="22"/>
          <w:lang w:val="hy-AM"/>
        </w:rPr>
        <w:t>Սահմանել Խոյ համայնքի վարչական տարածքում  հոսանքի  հենասյուների  տեղադրման կամ  լարերի անցկացման,  գազի  գծի  անցկացման  հետ  կապված  շինարարական  աշխատանքների շինարարության  թույլտվության  համար  վճարը   սահմանել  20000  (քսան հազար)  ՀՀ  դրամ:</w:t>
      </w:r>
    </w:p>
    <w:p w:rsidR="000B3CBA" w:rsidRPr="00E8585E" w:rsidRDefault="000B3CBA" w:rsidP="000B3CBA">
      <w:pPr>
        <w:pStyle w:val="a4"/>
        <w:numPr>
          <w:ilvl w:val="0"/>
          <w:numId w:val="3"/>
        </w:numPr>
        <w:spacing w:before="0" w:beforeAutospacing="0" w:after="0" w:afterAutospacing="0" w:line="240" w:lineRule="atLeast"/>
        <w:jc w:val="both"/>
        <w:rPr>
          <w:color w:val="000000"/>
          <w:sz w:val="22"/>
          <w:szCs w:val="22"/>
          <w:lang w:val="hy-AM"/>
        </w:rPr>
      </w:pPr>
      <w:r w:rsidRPr="00E8585E">
        <w:rPr>
          <w:color w:val="000000"/>
          <w:sz w:val="22"/>
          <w:szCs w:val="22"/>
          <w:lang w:val="hy-AM"/>
        </w:rPr>
        <w:t>Համայնքի վարչական տարածքում տարբեր միջոցառումների կազմակերպման նպատակով համայնքային սեփականություն համարվող մշակույթի տների, դահլիճների, ակումբների օգտագործման տրամադրման համար վճարը սահմանել՝</w:t>
      </w:r>
    </w:p>
    <w:p w:rsidR="000B3CBA" w:rsidRPr="00E8585E" w:rsidRDefault="000B3CBA" w:rsidP="000B3CBA">
      <w:pPr>
        <w:pStyle w:val="a4"/>
        <w:numPr>
          <w:ilvl w:val="0"/>
          <w:numId w:val="5"/>
        </w:numPr>
        <w:spacing w:before="0" w:beforeAutospacing="0" w:after="0" w:afterAutospacing="0" w:line="240" w:lineRule="atLeast"/>
        <w:jc w:val="both"/>
        <w:rPr>
          <w:rFonts w:cs="GHEA Grapalat"/>
          <w:color w:val="000000"/>
          <w:sz w:val="22"/>
          <w:szCs w:val="22"/>
          <w:lang w:val="hy-AM"/>
        </w:rPr>
      </w:pPr>
      <w:r w:rsidRPr="00E8585E">
        <w:rPr>
          <w:color w:val="000000"/>
          <w:sz w:val="22"/>
          <w:szCs w:val="22"/>
          <w:lang w:val="hy-AM"/>
        </w:rPr>
        <w:t>բարեգործական միջոցառումների անցկացման նպատակով 0 (զրո ) ՀՀ</w:t>
      </w:r>
      <w:r w:rsidRPr="00E8585E">
        <w:rPr>
          <w:rFonts w:ascii="Calibri" w:hAnsi="Calibri" w:cs="Calibri"/>
          <w:color w:val="000000"/>
          <w:sz w:val="22"/>
          <w:szCs w:val="22"/>
          <w:lang w:val="hy-AM"/>
        </w:rPr>
        <w:t> </w:t>
      </w:r>
      <w:r w:rsidRPr="00E8585E">
        <w:rPr>
          <w:rFonts w:cs="GHEA Grapalat"/>
          <w:color w:val="000000"/>
          <w:sz w:val="22"/>
          <w:szCs w:val="22"/>
          <w:lang w:val="hy-AM"/>
        </w:rPr>
        <w:t xml:space="preserve"> դրամ, </w:t>
      </w:r>
    </w:p>
    <w:p w:rsidR="000B3CBA" w:rsidRPr="00E8585E" w:rsidRDefault="000B3CBA" w:rsidP="000B3CBA">
      <w:pPr>
        <w:pStyle w:val="a4"/>
        <w:numPr>
          <w:ilvl w:val="0"/>
          <w:numId w:val="5"/>
        </w:numPr>
        <w:spacing w:before="0" w:beforeAutospacing="0" w:after="0" w:afterAutospacing="0" w:line="240" w:lineRule="atLeast"/>
        <w:jc w:val="both"/>
        <w:rPr>
          <w:rFonts w:cs="GHEA Grapalat"/>
          <w:color w:val="000000"/>
          <w:sz w:val="22"/>
          <w:szCs w:val="22"/>
          <w:lang w:val="hy-AM"/>
        </w:rPr>
      </w:pPr>
      <w:r w:rsidRPr="00E8585E">
        <w:rPr>
          <w:rFonts w:cs="GHEA Grapalat"/>
          <w:color w:val="000000"/>
          <w:sz w:val="22"/>
          <w:szCs w:val="22"/>
          <w:lang w:val="hy-AM"/>
        </w:rPr>
        <w:t xml:space="preserve">մշակութային  միջոցառումների  անցկացման  նպատակով  մեկ  օրը  10000 </w:t>
      </w:r>
      <w:r w:rsidRPr="00E8585E">
        <w:rPr>
          <w:color w:val="000000"/>
          <w:sz w:val="22"/>
          <w:szCs w:val="22"/>
          <w:lang w:val="hy-AM"/>
        </w:rPr>
        <w:t xml:space="preserve">(տաս  հազար ) </w:t>
      </w:r>
      <w:r w:rsidRPr="00E8585E">
        <w:rPr>
          <w:rFonts w:cs="GHEA Grapalat"/>
          <w:color w:val="000000"/>
          <w:sz w:val="22"/>
          <w:szCs w:val="22"/>
          <w:lang w:val="hy-AM"/>
        </w:rPr>
        <w:t xml:space="preserve">ՀՀ դրամ </w:t>
      </w:r>
    </w:p>
    <w:p w:rsidR="000B3CBA" w:rsidRPr="00E8585E" w:rsidRDefault="000B3CBA" w:rsidP="000B3CBA">
      <w:pPr>
        <w:pStyle w:val="a4"/>
        <w:numPr>
          <w:ilvl w:val="0"/>
          <w:numId w:val="5"/>
        </w:numPr>
        <w:spacing w:before="0" w:beforeAutospacing="0" w:after="0" w:afterAutospacing="0" w:line="240" w:lineRule="atLeast"/>
        <w:jc w:val="both"/>
        <w:rPr>
          <w:rFonts w:cs="GHEA Grapalat"/>
          <w:color w:val="000000"/>
          <w:sz w:val="22"/>
          <w:szCs w:val="22"/>
          <w:lang w:val="hy-AM"/>
        </w:rPr>
      </w:pPr>
      <w:r w:rsidRPr="00E8585E">
        <w:rPr>
          <w:rFonts w:cs="GHEA Grapalat"/>
          <w:color w:val="000000"/>
          <w:sz w:val="22"/>
          <w:szCs w:val="22"/>
          <w:lang w:val="hy-AM"/>
        </w:rPr>
        <w:t>այլ միջոցառումների անցկացման նպատակով մեկ օրը 30000  (երեսուն հազար)</w:t>
      </w:r>
      <w:r w:rsidRPr="00E8585E">
        <w:rPr>
          <w:rFonts w:ascii="Calibri" w:hAnsi="Calibri" w:cs="Calibri"/>
          <w:color w:val="000000"/>
          <w:sz w:val="22"/>
          <w:szCs w:val="22"/>
          <w:lang w:val="hy-AM"/>
        </w:rPr>
        <w:t> </w:t>
      </w:r>
      <w:r w:rsidRPr="00E8585E">
        <w:rPr>
          <w:rFonts w:cs="GHEA Grapalat"/>
          <w:color w:val="000000"/>
          <w:sz w:val="22"/>
          <w:szCs w:val="22"/>
          <w:lang w:val="hy-AM"/>
        </w:rPr>
        <w:t xml:space="preserve"> ՀՀ դրամ: </w:t>
      </w:r>
    </w:p>
    <w:p w:rsidR="000B3CBA" w:rsidRPr="00E8585E" w:rsidRDefault="000B3CBA" w:rsidP="000B3CBA">
      <w:pPr>
        <w:pStyle w:val="a4"/>
        <w:numPr>
          <w:ilvl w:val="0"/>
          <w:numId w:val="3"/>
        </w:numPr>
        <w:spacing w:before="0" w:beforeAutospacing="0" w:after="0" w:afterAutospacing="0" w:line="240" w:lineRule="atLeast"/>
        <w:jc w:val="both"/>
        <w:rPr>
          <w:color w:val="000000"/>
          <w:sz w:val="22"/>
          <w:szCs w:val="22"/>
          <w:lang w:val="hy-AM"/>
        </w:rPr>
      </w:pPr>
      <w:r w:rsidRPr="00E8585E">
        <w:rPr>
          <w:color w:val="000000"/>
          <w:sz w:val="22"/>
          <w:szCs w:val="22"/>
          <w:lang w:val="hy-AM"/>
        </w:rPr>
        <w:t xml:space="preserve">Սահմանել Խոյ համայնքի վարչական տարածքում գտնվող անշարժ գույքի գործառնական նշանակության փոփոխության ծառայության վճար՝ 3000 (երեք  հազար) ՀՀ դրամ, </w:t>
      </w:r>
    </w:p>
    <w:p w:rsidR="000B3CBA" w:rsidRPr="00E8585E" w:rsidRDefault="000B3CBA" w:rsidP="000B3CBA">
      <w:pPr>
        <w:pStyle w:val="a4"/>
        <w:numPr>
          <w:ilvl w:val="0"/>
          <w:numId w:val="3"/>
        </w:numPr>
        <w:spacing w:before="0" w:beforeAutospacing="0" w:after="0" w:afterAutospacing="0" w:line="240" w:lineRule="atLeast"/>
        <w:jc w:val="both"/>
        <w:rPr>
          <w:color w:val="000000"/>
          <w:sz w:val="22"/>
          <w:szCs w:val="22"/>
          <w:lang w:val="hy-AM"/>
        </w:rPr>
      </w:pPr>
      <w:r w:rsidRPr="00E8585E">
        <w:rPr>
          <w:color w:val="000000"/>
          <w:sz w:val="22"/>
          <w:szCs w:val="22"/>
          <w:lang w:val="hy-AM"/>
        </w:rPr>
        <w:t>Համայնքային սեփականություն հանդիսացող տրակտորների ծառայություններից օգտվելու համար վճարը սահմանել</w:t>
      </w:r>
      <w:r w:rsidRPr="00E8585E">
        <w:rPr>
          <w:rFonts w:ascii="Cambria Math" w:hAnsi="Cambria Math" w:cs="Cambria Math"/>
          <w:color w:val="000000"/>
          <w:sz w:val="22"/>
          <w:szCs w:val="22"/>
          <w:lang w:val="hy-AM"/>
        </w:rPr>
        <w:t>․</w:t>
      </w:r>
    </w:p>
    <w:p w:rsidR="00BC71D6" w:rsidRPr="00E8585E" w:rsidRDefault="00BC71D6" w:rsidP="00990A58">
      <w:pPr>
        <w:spacing w:after="0" w:line="240" w:lineRule="atLeast"/>
        <w:ind w:left="993"/>
        <w:jc w:val="both"/>
        <w:rPr>
          <w:rFonts w:ascii="GHEA Grapalat" w:hAnsi="GHEA Grapalat" w:cs="Sylfaen"/>
          <w:lang w:val="hy-AM"/>
        </w:rPr>
      </w:pPr>
      <w:r w:rsidRPr="00E8585E">
        <w:rPr>
          <w:rFonts w:ascii="GHEA Grapalat" w:hAnsi="GHEA Grapalat" w:cs="Sylfaen"/>
          <w:lang w:val="hy-AM"/>
        </w:rPr>
        <w:t>Համայնքի գյուղատնտեսական տեխնիկայի մատուցվող ծառայություններ՝</w:t>
      </w:r>
    </w:p>
    <w:p w:rsidR="00BC71D6" w:rsidRPr="00E8585E" w:rsidRDefault="00803AF4" w:rsidP="00BC71D6">
      <w:pPr>
        <w:pStyle w:val="a3"/>
        <w:numPr>
          <w:ilvl w:val="0"/>
          <w:numId w:val="6"/>
        </w:numPr>
        <w:spacing w:after="0" w:line="240" w:lineRule="atLeast"/>
        <w:jc w:val="both"/>
        <w:rPr>
          <w:rFonts w:ascii="GHEA Grapalat" w:hAnsi="GHEA Grapalat" w:cs="Sylfaen"/>
          <w:lang w:val="hy-AM"/>
        </w:rPr>
      </w:pPr>
      <w:r w:rsidRPr="00E8585E">
        <w:rPr>
          <w:rFonts w:ascii="GHEA Grapalat" w:hAnsi="GHEA Grapalat" w:cs="Sylfaen"/>
          <w:lang w:val="hy-AM"/>
        </w:rPr>
        <w:t>վ</w:t>
      </w:r>
      <w:r w:rsidR="00BC71D6" w:rsidRPr="00E8585E">
        <w:rPr>
          <w:rFonts w:ascii="GHEA Grapalat" w:hAnsi="GHEA Grapalat" w:cs="Sylfaen"/>
          <w:lang w:val="hy-AM"/>
        </w:rPr>
        <w:t>ար /1հա/</w:t>
      </w:r>
      <w:r w:rsidRPr="00E8585E">
        <w:rPr>
          <w:rFonts w:ascii="GHEA Grapalat" w:hAnsi="GHEA Grapalat" w:cs="Sylfaen"/>
          <w:lang w:val="hy-AM"/>
        </w:rPr>
        <w:t xml:space="preserve">՝   </w:t>
      </w:r>
      <w:r w:rsidR="00BC71D6" w:rsidRPr="00E8585E">
        <w:rPr>
          <w:rFonts w:ascii="GHEA Grapalat" w:hAnsi="GHEA Grapalat" w:cs="Sylfaen"/>
          <w:lang w:val="hy-AM"/>
        </w:rPr>
        <w:t>հիսուն հազար ՀՀ դրամ</w:t>
      </w:r>
    </w:p>
    <w:p w:rsidR="00BC71D6" w:rsidRPr="00E8585E" w:rsidRDefault="00BC71D6" w:rsidP="00BC71D6">
      <w:pPr>
        <w:pStyle w:val="a3"/>
        <w:numPr>
          <w:ilvl w:val="0"/>
          <w:numId w:val="6"/>
        </w:numPr>
        <w:spacing w:after="0" w:line="240" w:lineRule="atLeast"/>
        <w:jc w:val="both"/>
        <w:rPr>
          <w:rFonts w:ascii="GHEA Grapalat" w:hAnsi="GHEA Grapalat" w:cs="Sylfaen"/>
          <w:lang w:val="hy-AM"/>
        </w:rPr>
      </w:pPr>
      <w:r w:rsidRPr="00E8585E">
        <w:rPr>
          <w:rFonts w:ascii="GHEA Grapalat" w:hAnsi="GHEA Grapalat" w:cs="Sylfaen"/>
          <w:lang w:val="hy-AM"/>
        </w:rPr>
        <w:t>փոցխում  (չիզել)  /1հա/</w:t>
      </w:r>
      <w:r w:rsidR="00803AF4" w:rsidRPr="00E8585E">
        <w:rPr>
          <w:rFonts w:ascii="GHEA Grapalat" w:hAnsi="GHEA Grapalat" w:cs="Sylfaen"/>
          <w:lang w:val="hy-AM"/>
        </w:rPr>
        <w:t xml:space="preserve">՝  </w:t>
      </w:r>
      <w:r w:rsidRPr="00E8585E">
        <w:rPr>
          <w:rFonts w:ascii="GHEA Grapalat" w:hAnsi="GHEA Grapalat" w:cs="Sylfaen"/>
          <w:lang w:val="hy-AM"/>
        </w:rPr>
        <w:t xml:space="preserve">  երեսուն հազար դրամ</w:t>
      </w:r>
      <w:bookmarkStart w:id="0" w:name="_GoBack"/>
      <w:bookmarkEnd w:id="0"/>
    </w:p>
    <w:p w:rsidR="00BC71D6" w:rsidRPr="00E8585E" w:rsidRDefault="00BC71D6" w:rsidP="00BC71D6">
      <w:pPr>
        <w:pStyle w:val="a3"/>
        <w:numPr>
          <w:ilvl w:val="0"/>
          <w:numId w:val="6"/>
        </w:numPr>
        <w:spacing w:after="0" w:line="240" w:lineRule="atLeast"/>
        <w:jc w:val="both"/>
        <w:rPr>
          <w:rFonts w:ascii="GHEA Grapalat" w:hAnsi="GHEA Grapalat" w:cs="Sylfaen"/>
          <w:lang w:val="hy-AM"/>
        </w:rPr>
      </w:pPr>
      <w:r w:rsidRPr="00E8585E">
        <w:rPr>
          <w:rFonts w:ascii="GHEA Grapalat" w:hAnsi="GHEA Grapalat" w:cs="Sylfaen"/>
          <w:lang w:val="hy-AM"/>
        </w:rPr>
        <w:t>հողի մանրացում (ֆրեզ)  /1հա/</w:t>
      </w:r>
      <w:r w:rsidR="00803AF4" w:rsidRPr="00E8585E">
        <w:rPr>
          <w:rFonts w:ascii="GHEA Grapalat" w:hAnsi="GHEA Grapalat" w:cs="Sylfaen"/>
          <w:lang w:val="hy-AM"/>
        </w:rPr>
        <w:t xml:space="preserve">՝   </w:t>
      </w:r>
      <w:r w:rsidRPr="00E8585E">
        <w:rPr>
          <w:rFonts w:ascii="GHEA Grapalat" w:hAnsi="GHEA Grapalat" w:cs="Sylfaen"/>
          <w:lang w:val="hy-AM"/>
        </w:rPr>
        <w:t xml:space="preserve">  վաթսուն հազար ՀՀ դրամ</w:t>
      </w:r>
    </w:p>
    <w:p w:rsidR="00BC71D6" w:rsidRPr="00E8585E" w:rsidRDefault="00BC71D6" w:rsidP="00BC71D6">
      <w:pPr>
        <w:pStyle w:val="a3"/>
        <w:numPr>
          <w:ilvl w:val="0"/>
          <w:numId w:val="6"/>
        </w:numPr>
        <w:spacing w:after="0" w:line="240" w:lineRule="atLeast"/>
        <w:jc w:val="both"/>
        <w:rPr>
          <w:rFonts w:ascii="GHEA Grapalat" w:hAnsi="GHEA Grapalat" w:cs="Sylfaen"/>
          <w:lang w:val="hy-AM"/>
        </w:rPr>
      </w:pPr>
      <w:r w:rsidRPr="00E8585E">
        <w:rPr>
          <w:rFonts w:ascii="GHEA Grapalat" w:hAnsi="GHEA Grapalat" w:cs="Sylfaen"/>
          <w:lang w:val="hy-AM"/>
        </w:rPr>
        <w:t xml:space="preserve">հողի տափանում /1հա/ </w:t>
      </w:r>
      <w:r w:rsidR="00803AF4" w:rsidRPr="00E8585E">
        <w:rPr>
          <w:rFonts w:ascii="GHEA Grapalat" w:hAnsi="GHEA Grapalat" w:cs="Sylfaen"/>
          <w:lang w:val="hy-AM"/>
        </w:rPr>
        <w:t xml:space="preserve">՝   </w:t>
      </w:r>
      <w:r w:rsidRPr="00E8585E">
        <w:rPr>
          <w:rFonts w:ascii="GHEA Grapalat" w:hAnsi="GHEA Grapalat" w:cs="Sylfaen"/>
          <w:lang w:val="hy-AM"/>
        </w:rPr>
        <w:t xml:space="preserve"> երեսուն հազար ՀՀ դրամ</w:t>
      </w:r>
    </w:p>
    <w:p w:rsidR="00BC71D6" w:rsidRPr="00E8585E" w:rsidRDefault="00BC71D6" w:rsidP="00BC71D6">
      <w:pPr>
        <w:pStyle w:val="a3"/>
        <w:numPr>
          <w:ilvl w:val="0"/>
          <w:numId w:val="6"/>
        </w:numPr>
        <w:spacing w:after="0" w:line="240" w:lineRule="atLeast"/>
        <w:jc w:val="both"/>
        <w:rPr>
          <w:rFonts w:ascii="GHEA Grapalat" w:hAnsi="GHEA Grapalat" w:cs="Sylfaen"/>
          <w:lang w:val="hy-AM"/>
        </w:rPr>
      </w:pPr>
      <w:r w:rsidRPr="00E8585E">
        <w:rPr>
          <w:rFonts w:ascii="GHEA Grapalat" w:hAnsi="GHEA Grapalat" w:cs="Sylfaen"/>
          <w:lang w:val="hy-AM"/>
        </w:rPr>
        <w:t>հողի ցանք /1հա/</w:t>
      </w:r>
      <w:r w:rsidR="00803AF4" w:rsidRPr="00E8585E">
        <w:rPr>
          <w:rFonts w:ascii="GHEA Grapalat" w:hAnsi="GHEA Grapalat" w:cs="Sylfaen"/>
          <w:lang w:val="hy-AM"/>
        </w:rPr>
        <w:t xml:space="preserve">՝  </w:t>
      </w:r>
      <w:r w:rsidRPr="00E8585E">
        <w:rPr>
          <w:rFonts w:ascii="GHEA Grapalat" w:hAnsi="GHEA Grapalat" w:cs="Sylfaen"/>
          <w:lang w:val="hy-AM"/>
        </w:rPr>
        <w:t xml:space="preserve">  երեսուն հազար ՀՀ դրամ</w:t>
      </w:r>
    </w:p>
    <w:p w:rsidR="00BC71D6" w:rsidRPr="00E8585E" w:rsidRDefault="00BC71D6" w:rsidP="00803AF4">
      <w:pPr>
        <w:pStyle w:val="a3"/>
        <w:numPr>
          <w:ilvl w:val="0"/>
          <w:numId w:val="6"/>
        </w:numPr>
        <w:spacing w:after="0" w:line="240" w:lineRule="auto"/>
        <w:jc w:val="both"/>
        <w:rPr>
          <w:rFonts w:ascii="GHEA Grapalat" w:hAnsi="GHEA Grapalat" w:cs="Sylfaen"/>
          <w:lang w:val="hy-AM"/>
        </w:rPr>
      </w:pPr>
      <w:r w:rsidRPr="00E8585E">
        <w:rPr>
          <w:rFonts w:ascii="GHEA Grapalat" w:hAnsi="GHEA Grapalat" w:cs="Sylfaen"/>
          <w:lang w:val="hy-AM"/>
        </w:rPr>
        <w:t>սրսկման աշխատանքներ /1հա/</w:t>
      </w:r>
      <w:r w:rsidR="00803AF4" w:rsidRPr="00E8585E">
        <w:rPr>
          <w:rFonts w:ascii="GHEA Grapalat" w:hAnsi="GHEA Grapalat" w:cs="Sylfaen"/>
          <w:lang w:val="hy-AM"/>
        </w:rPr>
        <w:t xml:space="preserve">՝ </w:t>
      </w:r>
      <w:r w:rsidRPr="00E8585E">
        <w:rPr>
          <w:rFonts w:ascii="GHEA Grapalat" w:hAnsi="GHEA Grapalat" w:cs="Sylfaen"/>
          <w:lang w:val="hy-AM"/>
        </w:rPr>
        <w:t xml:space="preserve">  երեսուն հազար ՀՀ դրամ՝ </w:t>
      </w:r>
      <w:r w:rsidRPr="00E8585E">
        <w:rPr>
          <w:rFonts w:ascii="GHEA Grapalat" w:hAnsi="GHEA Grapalat"/>
          <w:lang w:val="hy-AM"/>
        </w:rPr>
        <w:t>վառելիքի ծախսը թողնելով պատվիրատուի վրա։</w:t>
      </w:r>
    </w:p>
    <w:p w:rsidR="00075166" w:rsidRPr="00E8585E" w:rsidRDefault="009619F7" w:rsidP="009619F7">
      <w:pPr>
        <w:spacing w:after="0" w:line="240" w:lineRule="auto"/>
        <w:jc w:val="both"/>
        <w:rPr>
          <w:rFonts w:ascii="GHEA Grapalat" w:hAnsi="GHEA Grapalat"/>
          <w:color w:val="000000"/>
          <w:lang w:val="hy-AM"/>
        </w:rPr>
      </w:pPr>
      <w:r w:rsidRPr="00E8585E">
        <w:rPr>
          <w:rFonts w:ascii="GHEA Grapalat" w:eastAsiaTheme="minorEastAsia" w:hAnsi="GHEA Grapalat" w:cs="Times New Roman"/>
          <w:color w:val="000000"/>
          <w:lang w:val="hy-AM"/>
        </w:rPr>
        <w:t xml:space="preserve">       </w:t>
      </w:r>
      <w:r w:rsidRPr="00E8585E">
        <w:rPr>
          <w:rFonts w:ascii="GHEA Grapalat" w:hAnsi="GHEA Grapalat"/>
          <w:color w:val="000000"/>
          <w:lang w:val="hy-AM"/>
        </w:rPr>
        <w:t>5</w:t>
      </w:r>
      <w:r w:rsidRPr="00E8585E">
        <w:rPr>
          <w:rFonts w:ascii="Cambria Math" w:hAnsi="Cambria Math" w:cs="Cambria Math"/>
          <w:color w:val="000000"/>
          <w:lang w:val="hy-AM"/>
        </w:rPr>
        <w:t>․</w:t>
      </w:r>
      <w:r w:rsidRPr="00E8585E">
        <w:rPr>
          <w:rFonts w:ascii="GHEA Grapalat" w:hAnsi="GHEA Grapalat"/>
          <w:color w:val="000000"/>
          <w:lang w:val="hy-AM"/>
        </w:rPr>
        <w:t xml:space="preserve"> </w:t>
      </w:r>
      <w:r w:rsidR="00075166" w:rsidRPr="00E8585E">
        <w:rPr>
          <w:rFonts w:ascii="GHEA Grapalat" w:hAnsi="GHEA Grapalat"/>
          <w:color w:val="000000"/>
          <w:lang w:val="hy-AM"/>
        </w:rPr>
        <w:t xml:space="preserve"> Բեռնատար մեքենայի և էքսկավատորի աշխատանքների համար՝ 2-4 ժամի դեպքում վաթսուն հազար ՀՀ դրամ։</w:t>
      </w:r>
    </w:p>
    <w:p w:rsidR="00075166" w:rsidRPr="00E8585E" w:rsidRDefault="00075166" w:rsidP="00075166">
      <w:pPr>
        <w:pStyle w:val="a3"/>
        <w:numPr>
          <w:ilvl w:val="0"/>
          <w:numId w:val="7"/>
        </w:numPr>
        <w:spacing w:after="0" w:line="240" w:lineRule="atLeast"/>
        <w:jc w:val="both"/>
        <w:rPr>
          <w:rFonts w:ascii="GHEA Grapalat" w:hAnsi="GHEA Grapalat" w:cs="Sylfaen"/>
          <w:lang w:val="hy-AM"/>
        </w:rPr>
      </w:pPr>
      <w:r w:rsidRPr="00E8585E">
        <w:rPr>
          <w:rFonts w:ascii="GHEA Grapalat" w:hAnsi="GHEA Grapalat" w:cs="Sylfaen"/>
          <w:lang w:val="hy-AM"/>
        </w:rPr>
        <w:t>անհատական  Case 570</w:t>
      </w:r>
      <w:r w:rsidR="00803AF4" w:rsidRPr="00E8585E">
        <w:rPr>
          <w:rFonts w:ascii="GHEA Grapalat" w:hAnsi="GHEA Grapalat" w:cs="Sylfaen"/>
          <w:lang w:val="hy-AM"/>
        </w:rPr>
        <w:t xml:space="preserve"> </w:t>
      </w:r>
      <w:r w:rsidRPr="00E8585E">
        <w:rPr>
          <w:rFonts w:ascii="GHEA Grapalat" w:hAnsi="GHEA Grapalat" w:cs="Sylfaen"/>
          <w:lang w:val="hy-AM"/>
        </w:rPr>
        <w:t>հատուկ էքսկավատոր ամբարձիչ տեխնիկայով ծառայությունների մատուցման համար ՝  տեղական վճար</w:t>
      </w:r>
      <w:r w:rsidR="00803AF4" w:rsidRPr="00E8585E">
        <w:rPr>
          <w:rFonts w:ascii="GHEA Grapalat" w:hAnsi="GHEA Grapalat" w:cs="Sylfaen"/>
          <w:lang w:val="hy-AM"/>
        </w:rPr>
        <w:t>ը  մեկ  օրվա</w:t>
      </w:r>
      <w:r w:rsidRPr="00E8585E">
        <w:rPr>
          <w:rFonts w:ascii="GHEA Grapalat" w:hAnsi="GHEA Grapalat" w:cs="Sylfaen"/>
          <w:lang w:val="hy-AM"/>
        </w:rPr>
        <w:t xml:space="preserve"> </w:t>
      </w:r>
      <w:r w:rsidR="00803AF4" w:rsidRPr="00E8585E">
        <w:rPr>
          <w:rFonts w:ascii="GHEA Grapalat" w:hAnsi="GHEA Grapalat" w:cs="Sylfaen"/>
          <w:lang w:val="hy-AM"/>
        </w:rPr>
        <w:t xml:space="preserve">համար  </w:t>
      </w:r>
      <w:r w:rsidRPr="00E8585E">
        <w:rPr>
          <w:rFonts w:ascii="GHEA Grapalat" w:hAnsi="GHEA Grapalat" w:cs="Sylfaen"/>
          <w:lang w:val="hy-AM"/>
        </w:rPr>
        <w:t xml:space="preserve">սահմանվում է </w:t>
      </w:r>
      <w:r w:rsidR="00803AF4" w:rsidRPr="00E8585E">
        <w:rPr>
          <w:rFonts w:ascii="GHEA Grapalat" w:hAnsi="GHEA Grapalat" w:cs="Sylfaen"/>
          <w:lang w:val="hy-AM"/>
        </w:rPr>
        <w:t xml:space="preserve"> մեկ  </w:t>
      </w:r>
      <w:r w:rsidRPr="00E8585E">
        <w:rPr>
          <w:rFonts w:ascii="GHEA Grapalat" w:hAnsi="GHEA Grapalat" w:cs="Sylfaen"/>
          <w:lang w:val="hy-AM"/>
        </w:rPr>
        <w:t xml:space="preserve"> հարյուր հազար ՀՀ դրամ</w:t>
      </w:r>
    </w:p>
    <w:p w:rsidR="00075166" w:rsidRPr="00E8585E" w:rsidRDefault="00425DC9" w:rsidP="00075166">
      <w:pPr>
        <w:pStyle w:val="a3"/>
        <w:numPr>
          <w:ilvl w:val="0"/>
          <w:numId w:val="7"/>
        </w:numPr>
        <w:spacing w:after="0" w:line="240" w:lineRule="atLeast"/>
        <w:jc w:val="both"/>
        <w:rPr>
          <w:rFonts w:ascii="GHEA Grapalat" w:hAnsi="GHEA Grapalat" w:cs="Sylfaen"/>
          <w:lang w:val="hy-AM"/>
        </w:rPr>
      </w:pPr>
      <w:r w:rsidRPr="00E8585E">
        <w:rPr>
          <w:rFonts w:ascii="GHEA Grapalat" w:hAnsi="GHEA Grapalat"/>
          <w:color w:val="000000"/>
          <w:lang w:val="hy-AM"/>
        </w:rPr>
        <w:t xml:space="preserve">անհատական բեռնատար մեքենայի </w:t>
      </w:r>
      <w:r w:rsidRPr="00E8585E">
        <w:rPr>
          <w:rFonts w:ascii="GHEA Grapalat" w:hAnsi="GHEA Grapalat" w:cs="Sylfaen"/>
          <w:lang w:val="hy-AM"/>
        </w:rPr>
        <w:t xml:space="preserve">ծառայությունների մատուցման </w:t>
      </w:r>
      <w:r w:rsidR="00803AF4" w:rsidRPr="00E8585E">
        <w:rPr>
          <w:rFonts w:ascii="GHEA Grapalat" w:hAnsi="GHEA Grapalat" w:cs="Sylfaen"/>
          <w:lang w:val="hy-AM"/>
        </w:rPr>
        <w:t xml:space="preserve"> </w:t>
      </w:r>
      <w:r w:rsidRPr="00E8585E">
        <w:rPr>
          <w:rFonts w:ascii="GHEA Grapalat" w:hAnsi="GHEA Grapalat" w:cs="Sylfaen"/>
          <w:lang w:val="hy-AM"/>
        </w:rPr>
        <w:t xml:space="preserve"> </w:t>
      </w:r>
      <w:r w:rsidR="00803AF4" w:rsidRPr="00E8585E">
        <w:rPr>
          <w:rFonts w:ascii="GHEA Grapalat" w:hAnsi="GHEA Grapalat" w:cs="Sylfaen"/>
          <w:lang w:val="hy-AM"/>
        </w:rPr>
        <w:t xml:space="preserve">մեկ  օրվա  համար </w:t>
      </w:r>
      <w:r w:rsidRPr="00E8585E">
        <w:rPr>
          <w:rFonts w:ascii="GHEA Grapalat" w:hAnsi="GHEA Grapalat" w:cs="Sylfaen"/>
          <w:lang w:val="hy-AM"/>
        </w:rPr>
        <w:t xml:space="preserve"> </w:t>
      </w:r>
      <w:r w:rsidR="00075166" w:rsidRPr="00E8585E">
        <w:rPr>
          <w:rFonts w:ascii="GHEA Grapalat" w:hAnsi="GHEA Grapalat" w:cs="Sylfaen"/>
          <w:lang w:val="hy-AM"/>
        </w:rPr>
        <w:t xml:space="preserve">   </w:t>
      </w:r>
      <w:r w:rsidRPr="00E8585E">
        <w:rPr>
          <w:rFonts w:ascii="GHEA Grapalat" w:hAnsi="GHEA Grapalat" w:cs="Sylfaen"/>
          <w:lang w:val="hy-AM"/>
        </w:rPr>
        <w:t>քառասունհինգ հազար ՀՀ դրամ։</w:t>
      </w:r>
    </w:p>
    <w:p w:rsidR="00BC71D6" w:rsidRPr="00E8585E" w:rsidRDefault="00803AF4" w:rsidP="009619F7">
      <w:pPr>
        <w:spacing w:after="0" w:line="240" w:lineRule="auto"/>
        <w:jc w:val="both"/>
        <w:rPr>
          <w:rFonts w:ascii="GHEA Grapalat" w:hAnsi="GHEA Grapalat"/>
          <w:color w:val="000000"/>
          <w:lang w:val="hy-AM"/>
        </w:rPr>
      </w:pPr>
      <w:r w:rsidRPr="00E8585E">
        <w:rPr>
          <w:rFonts w:ascii="GHEA Grapalat" w:hAnsi="GHEA Grapalat"/>
          <w:color w:val="000000"/>
          <w:lang w:val="hy-AM"/>
        </w:rPr>
        <w:t xml:space="preserve">    </w:t>
      </w:r>
      <w:r w:rsidR="00425DC9" w:rsidRPr="00E8585E">
        <w:rPr>
          <w:rFonts w:ascii="GHEA Grapalat" w:hAnsi="GHEA Grapalat"/>
          <w:color w:val="000000"/>
          <w:lang w:val="hy-AM"/>
        </w:rPr>
        <w:t xml:space="preserve"> Հ</w:t>
      </w:r>
      <w:r w:rsidR="000B3CBA" w:rsidRPr="00E8585E">
        <w:rPr>
          <w:rFonts w:ascii="GHEA Grapalat" w:hAnsi="GHEA Grapalat"/>
          <w:color w:val="000000"/>
          <w:lang w:val="hy-AM"/>
        </w:rPr>
        <w:t>ամայնքային տեխնիկայի ծառայություններից օգտվելու աշխատաժամանակը սահմանվում է 09։00-ից մինչև 18։00-ն։</w:t>
      </w:r>
    </w:p>
    <w:p w:rsidR="000B3CBA" w:rsidRPr="00E8585E" w:rsidRDefault="000B3CBA" w:rsidP="000B3CBA">
      <w:pPr>
        <w:spacing w:after="0" w:line="240" w:lineRule="atLeast"/>
        <w:jc w:val="both"/>
        <w:rPr>
          <w:rFonts w:ascii="GHEA Grapalat" w:hAnsi="GHEA Grapalat" w:cs="Sylfaen"/>
          <w:lang w:val="hy-AM"/>
        </w:rPr>
      </w:pPr>
    </w:p>
    <w:p w:rsidR="001F57E9" w:rsidRPr="00990A58" w:rsidRDefault="001F57E9" w:rsidP="001F57E9">
      <w:pPr>
        <w:pStyle w:val="a4"/>
        <w:tabs>
          <w:tab w:val="left" w:pos="972"/>
        </w:tabs>
        <w:spacing w:before="0" w:beforeAutospacing="0" w:after="0" w:afterAutospacing="0"/>
        <w:jc w:val="both"/>
        <w:rPr>
          <w:lang w:val="hy-AM"/>
        </w:rPr>
      </w:pPr>
      <w:r w:rsidRPr="00990A58">
        <w:rPr>
          <w:rFonts w:cs="Sylfaen"/>
          <w:lang w:val="hy-AM"/>
        </w:rPr>
        <w:tab/>
      </w:r>
      <w:r w:rsidRPr="00990A58">
        <w:rPr>
          <w:lang w:val="hy-AM"/>
        </w:rPr>
        <w:t xml:space="preserve">Աշխատակազմի </w:t>
      </w:r>
      <w:r w:rsidR="00990A58" w:rsidRPr="00990A58">
        <w:rPr>
          <w:lang w:val="hy-AM"/>
        </w:rPr>
        <w:t>քարտուղար</w:t>
      </w:r>
      <w:r w:rsidRPr="00990A58">
        <w:rPr>
          <w:lang w:val="hy-AM"/>
        </w:rPr>
        <w:t xml:space="preserve">՝                                     </w:t>
      </w:r>
      <w:r w:rsidR="00990A58" w:rsidRPr="00990A58">
        <w:rPr>
          <w:lang w:val="hy-AM"/>
        </w:rPr>
        <w:t>Ա</w:t>
      </w:r>
      <w:r w:rsidR="00990A58" w:rsidRPr="00990A58">
        <w:rPr>
          <w:rFonts w:ascii="Cambria Math" w:hAnsi="Cambria Math" w:cs="Cambria Math"/>
          <w:lang w:val="hy-AM"/>
        </w:rPr>
        <w:t>․</w:t>
      </w:r>
      <w:r w:rsidR="00990A58" w:rsidRPr="00990A58">
        <w:rPr>
          <w:lang w:val="hy-AM"/>
        </w:rPr>
        <w:t xml:space="preserve">  Առաքելյան</w:t>
      </w:r>
    </w:p>
    <w:p w:rsidR="000B3CBA" w:rsidRPr="00990A58" w:rsidRDefault="000B3CBA" w:rsidP="001F57E9">
      <w:pPr>
        <w:tabs>
          <w:tab w:val="left" w:pos="1932"/>
        </w:tabs>
        <w:spacing w:after="0" w:line="240" w:lineRule="atLeast"/>
        <w:rPr>
          <w:rFonts w:ascii="GHEA Grapalat" w:hAnsi="GHEA Grapalat" w:cs="Sylfaen"/>
          <w:sz w:val="24"/>
          <w:szCs w:val="24"/>
          <w:lang w:val="hy-AM"/>
        </w:rPr>
      </w:pPr>
    </w:p>
    <w:p w:rsidR="000B3CBA" w:rsidRPr="00990A58" w:rsidRDefault="000B3CBA" w:rsidP="000B3CBA">
      <w:pPr>
        <w:spacing w:after="0" w:line="240" w:lineRule="atLeast"/>
        <w:jc w:val="center"/>
        <w:rPr>
          <w:rFonts w:ascii="GHEA Grapalat" w:hAnsi="GHEA Grapalat" w:cs="Sylfaen"/>
          <w:sz w:val="24"/>
          <w:szCs w:val="24"/>
          <w:lang w:val="hy-AM"/>
        </w:rPr>
      </w:pPr>
    </w:p>
    <w:p w:rsidR="000B3CBA" w:rsidRPr="00C46750" w:rsidRDefault="000B3CBA" w:rsidP="000B3CBA">
      <w:pPr>
        <w:spacing w:after="0" w:line="240" w:lineRule="atLeast"/>
        <w:rPr>
          <w:rFonts w:ascii="GHEA Grapalat" w:hAnsi="GHEA Grapalat" w:cs="Sylfaen"/>
          <w:sz w:val="24"/>
          <w:szCs w:val="24"/>
          <w:lang w:val="hy-AM"/>
        </w:rPr>
      </w:pPr>
    </w:p>
    <w:p w:rsidR="000B3CBA" w:rsidRPr="00C46750" w:rsidRDefault="000B3CBA" w:rsidP="000B3CBA">
      <w:pPr>
        <w:spacing w:after="0" w:line="240" w:lineRule="atLeast"/>
        <w:jc w:val="center"/>
        <w:rPr>
          <w:rFonts w:ascii="GHEA Grapalat" w:hAnsi="GHEA Grapalat" w:cs="Sylfaen"/>
          <w:sz w:val="24"/>
          <w:szCs w:val="24"/>
          <w:lang w:val="hy-AM"/>
        </w:rPr>
      </w:pPr>
    </w:p>
    <w:p w:rsidR="000B3CBA" w:rsidRPr="00C46750" w:rsidRDefault="000B3CBA"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944E5" w:rsidRPr="00C46750" w:rsidRDefault="000944E5" w:rsidP="000B3CBA">
      <w:pPr>
        <w:spacing w:after="0" w:line="240" w:lineRule="atLeast"/>
        <w:rPr>
          <w:rFonts w:ascii="GHEA Grapalat" w:hAnsi="GHEA Grapalat" w:cs="Sylfaen"/>
          <w:i/>
          <w:sz w:val="18"/>
          <w:szCs w:val="18"/>
          <w:lang w:val="hy-AM"/>
        </w:rPr>
      </w:pPr>
    </w:p>
    <w:p w:rsidR="000B3CBA" w:rsidRPr="00C46750" w:rsidRDefault="000B3CBA" w:rsidP="008C4B07">
      <w:pPr>
        <w:outlineLvl w:val="0"/>
        <w:rPr>
          <w:rFonts w:ascii="GHEA Grapalat" w:hAnsi="GHEA Grapalat"/>
          <w:b/>
          <w:position w:val="20"/>
          <w:sz w:val="24"/>
          <w:szCs w:val="24"/>
          <w:lang w:val="hy-AM"/>
        </w:rPr>
      </w:pPr>
    </w:p>
    <w:sectPr w:rsidR="000B3CBA" w:rsidRPr="00C46750" w:rsidSect="00990A58">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14F" w:rsidRDefault="000F714F" w:rsidP="00C46750">
      <w:pPr>
        <w:spacing w:after="0" w:line="240" w:lineRule="auto"/>
      </w:pPr>
      <w:r>
        <w:separator/>
      </w:r>
    </w:p>
  </w:endnote>
  <w:endnote w:type="continuationSeparator" w:id="0">
    <w:p w:rsidR="000F714F" w:rsidRDefault="000F714F" w:rsidP="00C46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14F" w:rsidRDefault="000F714F" w:rsidP="00C46750">
      <w:pPr>
        <w:spacing w:after="0" w:line="240" w:lineRule="auto"/>
      </w:pPr>
      <w:r>
        <w:separator/>
      </w:r>
    </w:p>
  </w:footnote>
  <w:footnote w:type="continuationSeparator" w:id="0">
    <w:p w:rsidR="000F714F" w:rsidRDefault="000F714F" w:rsidP="00C467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3735D"/>
    <w:multiLevelType w:val="hybridMultilevel"/>
    <w:tmpl w:val="D4EE63EE"/>
    <w:lvl w:ilvl="0" w:tplc="B134A566">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 w15:restartNumberingAfterBreak="0">
    <w:nsid w:val="15CB48C6"/>
    <w:multiLevelType w:val="hybridMultilevel"/>
    <w:tmpl w:val="C0786CB6"/>
    <w:lvl w:ilvl="0" w:tplc="88AA8C1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15:restartNumberingAfterBreak="0">
    <w:nsid w:val="28656CD8"/>
    <w:multiLevelType w:val="hybridMultilevel"/>
    <w:tmpl w:val="F014CEBE"/>
    <w:lvl w:ilvl="0" w:tplc="0409000F">
      <w:start w:val="1"/>
      <w:numFmt w:val="decimal"/>
      <w:lvlText w:val="%1."/>
      <w:lvlJc w:val="left"/>
      <w:pPr>
        <w:tabs>
          <w:tab w:val="num" w:pos="1440"/>
        </w:tabs>
        <w:ind w:left="1440" w:hanging="360"/>
      </w:pPr>
    </w:lvl>
    <w:lvl w:ilvl="1" w:tplc="04090011">
      <w:start w:val="1"/>
      <w:numFmt w:val="decimal"/>
      <w:lvlText w:val="%2)"/>
      <w:lvlJc w:val="left"/>
      <w:pPr>
        <w:tabs>
          <w:tab w:val="num" w:pos="2160"/>
        </w:tabs>
        <w:ind w:left="2160" w:hanging="360"/>
      </w:pPr>
    </w:lvl>
    <w:lvl w:ilvl="2" w:tplc="0409000F">
      <w:start w:val="1"/>
      <w:numFmt w:val="decimal"/>
      <w:lvlText w:val="%3."/>
      <w:lvlJc w:val="left"/>
      <w:pPr>
        <w:tabs>
          <w:tab w:val="num" w:pos="3060"/>
        </w:tabs>
        <w:ind w:left="30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86E428C"/>
    <w:multiLevelType w:val="hybridMultilevel"/>
    <w:tmpl w:val="1E863B46"/>
    <w:lvl w:ilvl="0" w:tplc="B3DA28DE">
      <w:start w:val="1"/>
      <w:numFmt w:val="decimal"/>
      <w:lvlText w:val="%1)"/>
      <w:lvlJc w:val="left"/>
      <w:pPr>
        <w:ind w:left="1995" w:hanging="360"/>
      </w:pPr>
      <w:rPr>
        <w:rFonts w:hint="default"/>
      </w:rPr>
    </w:lvl>
    <w:lvl w:ilvl="1" w:tplc="04090019" w:tentative="1">
      <w:start w:val="1"/>
      <w:numFmt w:val="lowerLetter"/>
      <w:lvlText w:val="%2."/>
      <w:lvlJc w:val="left"/>
      <w:pPr>
        <w:ind w:left="2715" w:hanging="360"/>
      </w:pPr>
    </w:lvl>
    <w:lvl w:ilvl="2" w:tplc="0409001B" w:tentative="1">
      <w:start w:val="1"/>
      <w:numFmt w:val="lowerRoman"/>
      <w:lvlText w:val="%3."/>
      <w:lvlJc w:val="right"/>
      <w:pPr>
        <w:ind w:left="3435" w:hanging="180"/>
      </w:pPr>
    </w:lvl>
    <w:lvl w:ilvl="3" w:tplc="0409000F" w:tentative="1">
      <w:start w:val="1"/>
      <w:numFmt w:val="decimal"/>
      <w:lvlText w:val="%4."/>
      <w:lvlJc w:val="left"/>
      <w:pPr>
        <w:ind w:left="4155" w:hanging="360"/>
      </w:pPr>
    </w:lvl>
    <w:lvl w:ilvl="4" w:tplc="04090019" w:tentative="1">
      <w:start w:val="1"/>
      <w:numFmt w:val="lowerLetter"/>
      <w:lvlText w:val="%5."/>
      <w:lvlJc w:val="left"/>
      <w:pPr>
        <w:ind w:left="4875" w:hanging="360"/>
      </w:pPr>
    </w:lvl>
    <w:lvl w:ilvl="5" w:tplc="0409001B" w:tentative="1">
      <w:start w:val="1"/>
      <w:numFmt w:val="lowerRoman"/>
      <w:lvlText w:val="%6."/>
      <w:lvlJc w:val="right"/>
      <w:pPr>
        <w:ind w:left="5595" w:hanging="180"/>
      </w:pPr>
    </w:lvl>
    <w:lvl w:ilvl="6" w:tplc="0409000F" w:tentative="1">
      <w:start w:val="1"/>
      <w:numFmt w:val="decimal"/>
      <w:lvlText w:val="%7."/>
      <w:lvlJc w:val="left"/>
      <w:pPr>
        <w:ind w:left="6315" w:hanging="360"/>
      </w:pPr>
    </w:lvl>
    <w:lvl w:ilvl="7" w:tplc="04090019" w:tentative="1">
      <w:start w:val="1"/>
      <w:numFmt w:val="lowerLetter"/>
      <w:lvlText w:val="%8."/>
      <w:lvlJc w:val="left"/>
      <w:pPr>
        <w:ind w:left="7035" w:hanging="360"/>
      </w:pPr>
    </w:lvl>
    <w:lvl w:ilvl="8" w:tplc="0409001B" w:tentative="1">
      <w:start w:val="1"/>
      <w:numFmt w:val="lowerRoman"/>
      <w:lvlText w:val="%9."/>
      <w:lvlJc w:val="right"/>
      <w:pPr>
        <w:ind w:left="7755" w:hanging="180"/>
      </w:pPr>
    </w:lvl>
  </w:abstractNum>
  <w:abstractNum w:abstractNumId="4" w15:restartNumberingAfterBreak="0">
    <w:nsid w:val="31013520"/>
    <w:multiLevelType w:val="hybridMultilevel"/>
    <w:tmpl w:val="B9C4424E"/>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 w15:restartNumberingAfterBreak="0">
    <w:nsid w:val="472F24E1"/>
    <w:multiLevelType w:val="hybridMultilevel"/>
    <w:tmpl w:val="238E51E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52733D5A"/>
    <w:multiLevelType w:val="hybridMultilevel"/>
    <w:tmpl w:val="C810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5E373A"/>
    <w:multiLevelType w:val="hybridMultilevel"/>
    <w:tmpl w:val="E1D4437E"/>
    <w:lvl w:ilvl="0" w:tplc="925C5AB8">
      <w:start w:val="1"/>
      <w:numFmt w:val="decimal"/>
      <w:lvlText w:val="%1)"/>
      <w:lvlJc w:val="left"/>
      <w:pPr>
        <w:ind w:left="720" w:hanging="360"/>
      </w:pPr>
      <w:rPr>
        <w:rFonts w:ascii="GHEA Grapalat" w:eastAsia="Times New Roman" w:hAnsi="GHEA Grapalat"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58B3F25"/>
    <w:multiLevelType w:val="hybridMultilevel"/>
    <w:tmpl w:val="8138DA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8"/>
  </w:num>
  <w:num w:numId="5">
    <w:abstractNumId w:val="7"/>
  </w:num>
  <w:num w:numId="6">
    <w:abstractNumId w:val="0"/>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B07"/>
    <w:rsid w:val="0001170E"/>
    <w:rsid w:val="00014000"/>
    <w:rsid w:val="00025389"/>
    <w:rsid w:val="00056A4A"/>
    <w:rsid w:val="00074384"/>
    <w:rsid w:val="00075166"/>
    <w:rsid w:val="000944E5"/>
    <w:rsid w:val="000B0D83"/>
    <w:rsid w:val="000B3CBA"/>
    <w:rsid w:val="000F714F"/>
    <w:rsid w:val="00127E8B"/>
    <w:rsid w:val="00183D11"/>
    <w:rsid w:val="00187CA6"/>
    <w:rsid w:val="001A56BF"/>
    <w:rsid w:val="001C5F2A"/>
    <w:rsid w:val="001E07D2"/>
    <w:rsid w:val="001F57E9"/>
    <w:rsid w:val="00212F88"/>
    <w:rsid w:val="002159E4"/>
    <w:rsid w:val="0030783D"/>
    <w:rsid w:val="00325669"/>
    <w:rsid w:val="00393239"/>
    <w:rsid w:val="003C2BDA"/>
    <w:rsid w:val="004009AE"/>
    <w:rsid w:val="00425DC9"/>
    <w:rsid w:val="00453989"/>
    <w:rsid w:val="00467661"/>
    <w:rsid w:val="004F2796"/>
    <w:rsid w:val="00520C56"/>
    <w:rsid w:val="00522ABE"/>
    <w:rsid w:val="005504FF"/>
    <w:rsid w:val="00567E33"/>
    <w:rsid w:val="005D24A0"/>
    <w:rsid w:val="0060747F"/>
    <w:rsid w:val="006309CA"/>
    <w:rsid w:val="00664F9C"/>
    <w:rsid w:val="006703A6"/>
    <w:rsid w:val="00683A97"/>
    <w:rsid w:val="00696C70"/>
    <w:rsid w:val="006B536F"/>
    <w:rsid w:val="006B7134"/>
    <w:rsid w:val="006C3675"/>
    <w:rsid w:val="00745647"/>
    <w:rsid w:val="007920BE"/>
    <w:rsid w:val="00803014"/>
    <w:rsid w:val="00803AF4"/>
    <w:rsid w:val="008C15FA"/>
    <w:rsid w:val="008C4B07"/>
    <w:rsid w:val="008C5A22"/>
    <w:rsid w:val="008F66B4"/>
    <w:rsid w:val="00937D58"/>
    <w:rsid w:val="009619F7"/>
    <w:rsid w:val="00990A58"/>
    <w:rsid w:val="009D2291"/>
    <w:rsid w:val="009E491C"/>
    <w:rsid w:val="00A1505D"/>
    <w:rsid w:val="00A37F9F"/>
    <w:rsid w:val="00AD26ED"/>
    <w:rsid w:val="00B775BB"/>
    <w:rsid w:val="00BB5E92"/>
    <w:rsid w:val="00BC71D6"/>
    <w:rsid w:val="00C211E5"/>
    <w:rsid w:val="00C46750"/>
    <w:rsid w:val="00C638F0"/>
    <w:rsid w:val="00CD39ED"/>
    <w:rsid w:val="00D35C8A"/>
    <w:rsid w:val="00D677D8"/>
    <w:rsid w:val="00DC0AB8"/>
    <w:rsid w:val="00E32E56"/>
    <w:rsid w:val="00E433D4"/>
    <w:rsid w:val="00E838D8"/>
    <w:rsid w:val="00E8585E"/>
    <w:rsid w:val="00F24E24"/>
    <w:rsid w:val="00F25895"/>
    <w:rsid w:val="00F40225"/>
    <w:rsid w:val="00F55E0B"/>
    <w:rsid w:val="00F70BAE"/>
    <w:rsid w:val="00FB7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62E49"/>
  <w15:chartTrackingRefBased/>
  <w15:docId w15:val="{81E50E12-68CB-4D34-9050-D9130D748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B07"/>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4B07"/>
    <w:pPr>
      <w:ind w:left="720"/>
      <w:contextualSpacing/>
    </w:pPr>
  </w:style>
  <w:style w:type="paragraph" w:styleId="a4">
    <w:name w:val="Normal (Web)"/>
    <w:basedOn w:val="a"/>
    <w:uiPriority w:val="99"/>
    <w:unhideWhenUsed/>
    <w:rsid w:val="00DC0AB8"/>
    <w:pPr>
      <w:spacing w:before="100" w:beforeAutospacing="1" w:after="100" w:afterAutospacing="1" w:line="240" w:lineRule="auto"/>
    </w:pPr>
    <w:rPr>
      <w:rFonts w:ascii="GHEA Grapalat" w:eastAsiaTheme="minorEastAsia" w:hAnsi="GHEA Grapalat" w:cs="Times New Roman"/>
      <w:sz w:val="24"/>
      <w:szCs w:val="24"/>
      <w:lang w:val="en-US"/>
    </w:rPr>
  </w:style>
  <w:style w:type="character" w:styleId="a5">
    <w:name w:val="Hyperlink"/>
    <w:basedOn w:val="a0"/>
    <w:uiPriority w:val="99"/>
    <w:unhideWhenUsed/>
    <w:rsid w:val="00B775BB"/>
    <w:rPr>
      <w:color w:val="0563C1" w:themeColor="hyperlink"/>
      <w:u w:val="single"/>
    </w:rPr>
  </w:style>
  <w:style w:type="table" w:customStyle="1" w:styleId="-231">
    <w:name w:val="Таблица-сетка 2 — акцент 31"/>
    <w:basedOn w:val="a1"/>
    <w:uiPriority w:val="47"/>
    <w:rsid w:val="000B3CBA"/>
    <w:pPr>
      <w:spacing w:after="0" w:line="240" w:lineRule="auto"/>
    </w:pPr>
    <w:rPr>
      <w:lang w:val="ru-RU"/>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6">
    <w:name w:val="header"/>
    <w:basedOn w:val="a"/>
    <w:link w:val="a7"/>
    <w:uiPriority w:val="99"/>
    <w:unhideWhenUsed/>
    <w:rsid w:val="00C4675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46750"/>
    <w:rPr>
      <w:lang w:val="ru-RU"/>
    </w:rPr>
  </w:style>
  <w:style w:type="paragraph" w:styleId="a8">
    <w:name w:val="footer"/>
    <w:basedOn w:val="a"/>
    <w:link w:val="a9"/>
    <w:uiPriority w:val="99"/>
    <w:unhideWhenUsed/>
    <w:rsid w:val="00C4675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46750"/>
    <w:rPr>
      <w:lang w:val="ru-RU"/>
    </w:rPr>
  </w:style>
  <w:style w:type="character" w:styleId="aa">
    <w:name w:val="Strong"/>
    <w:basedOn w:val="a0"/>
    <w:uiPriority w:val="22"/>
    <w:qFormat/>
    <w:rsid w:val="001F57E9"/>
    <w:rPr>
      <w:b/>
      <w:bCs/>
    </w:rPr>
  </w:style>
  <w:style w:type="paragraph" w:styleId="ab">
    <w:name w:val="Balloon Text"/>
    <w:basedOn w:val="a"/>
    <w:link w:val="ac"/>
    <w:uiPriority w:val="99"/>
    <w:semiHidden/>
    <w:unhideWhenUsed/>
    <w:rsid w:val="00990A5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90A58"/>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8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hoy.communit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1</Pages>
  <Words>4042</Words>
  <Characters>23041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GA-H510M</dc:creator>
  <cp:keywords/>
  <dc:description/>
  <cp:lastModifiedBy>User</cp:lastModifiedBy>
  <cp:revision>107</cp:revision>
  <cp:lastPrinted>2022-12-08T04:11:00Z</cp:lastPrinted>
  <dcterms:created xsi:type="dcterms:W3CDTF">2022-11-09T11:44:00Z</dcterms:created>
  <dcterms:modified xsi:type="dcterms:W3CDTF">2022-12-08T04:13:00Z</dcterms:modified>
</cp:coreProperties>
</file>